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2F3C3E" w:rsidRPr="002F3C3E" w:rsidRDefault="002F3C3E" w:rsidP="002F3C3E">
      <w:pPr>
        <w:widowControl w:val="0"/>
        <w:shd w:val="clear" w:color="auto" w:fill="FFFFFF"/>
        <w:autoSpaceDE w:val="0"/>
        <w:autoSpaceDN w:val="0"/>
        <w:adjustRightInd w:val="0"/>
        <w:spacing w:after="0" w:line="240" w:lineRule="auto"/>
        <w:ind w:left="79" w:right="357"/>
        <w:jc w:val="center"/>
        <w:rPr>
          <w:rFonts w:ascii="Times New Roman" w:eastAsia="Times New Roman" w:hAnsi="Times New Roman" w:cs="Times New Roman"/>
          <w:b/>
          <w:bCs/>
          <w:color w:val="000000"/>
          <w:spacing w:val="2"/>
          <w:sz w:val="32"/>
          <w:szCs w:val="32"/>
          <w:lang w:eastAsia="ru-RU"/>
        </w:rPr>
      </w:pPr>
      <w:r w:rsidRPr="002F3C3E">
        <w:rPr>
          <w:rFonts w:ascii="Times New Roman" w:eastAsia="Times New Roman" w:hAnsi="Times New Roman" w:cs="Times New Roman"/>
          <w:b/>
          <w:bCs/>
          <w:color w:val="000000"/>
          <w:spacing w:val="2"/>
          <w:sz w:val="32"/>
          <w:szCs w:val="32"/>
          <w:lang w:eastAsia="ru-RU"/>
        </w:rPr>
        <w:t>Татарский республиканский комитет профсоюза</w:t>
      </w:r>
    </w:p>
    <w:p w:rsidR="002F3C3E" w:rsidRPr="002F3C3E" w:rsidRDefault="002F3C3E" w:rsidP="002F3C3E">
      <w:pPr>
        <w:widowControl w:val="0"/>
        <w:shd w:val="clear" w:color="auto" w:fill="FFFFFF"/>
        <w:autoSpaceDE w:val="0"/>
        <w:autoSpaceDN w:val="0"/>
        <w:adjustRightInd w:val="0"/>
        <w:spacing w:after="0" w:line="240" w:lineRule="auto"/>
        <w:ind w:left="79" w:right="357"/>
        <w:jc w:val="center"/>
        <w:rPr>
          <w:rFonts w:ascii="Times New Roman" w:eastAsia="Times New Roman" w:hAnsi="Times New Roman" w:cs="Times New Roman"/>
          <w:b/>
          <w:bCs/>
          <w:color w:val="000000"/>
          <w:spacing w:val="2"/>
          <w:sz w:val="32"/>
          <w:szCs w:val="32"/>
          <w:lang w:eastAsia="ru-RU"/>
        </w:rPr>
      </w:pPr>
      <w:r w:rsidRPr="002F3C3E">
        <w:rPr>
          <w:rFonts w:ascii="Times New Roman" w:eastAsia="Times New Roman" w:hAnsi="Times New Roman" w:cs="Times New Roman"/>
          <w:b/>
          <w:bCs/>
          <w:color w:val="000000"/>
          <w:spacing w:val="2"/>
          <w:sz w:val="32"/>
          <w:szCs w:val="32"/>
          <w:lang w:eastAsia="ru-RU"/>
        </w:rPr>
        <w:t xml:space="preserve"> работников народного образования и науки</w:t>
      </w: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B72D53" w:rsidRDefault="00B72D53" w:rsidP="00083448">
      <w:pPr>
        <w:keepNext/>
        <w:spacing w:after="0" w:line="240" w:lineRule="auto"/>
        <w:jc w:val="center"/>
        <w:outlineLvl w:val="5"/>
        <w:rPr>
          <w:rFonts w:ascii="Times New Roman" w:eastAsia="Times New Roman" w:hAnsi="Times New Roman" w:cs="Times New Roman"/>
          <w:b/>
          <w:sz w:val="36"/>
          <w:szCs w:val="20"/>
          <w:lang w:eastAsia="ru-RU"/>
        </w:rPr>
      </w:pPr>
    </w:p>
    <w:p w:rsidR="00B72D53" w:rsidRPr="00083448" w:rsidRDefault="00B72D53"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r w:rsidRPr="00083448">
        <w:rPr>
          <w:rFonts w:ascii="Times New Roman" w:eastAsia="Times New Roman" w:hAnsi="Times New Roman" w:cs="Times New Roman"/>
          <w:b/>
          <w:sz w:val="36"/>
          <w:szCs w:val="20"/>
          <w:lang w:eastAsia="ru-RU"/>
        </w:rPr>
        <w:t>КОЛЛЕКТИВНЫЙ ДОГОВОР</w:t>
      </w:r>
    </w:p>
    <w:p w:rsidR="00083448" w:rsidRPr="00083448" w:rsidRDefault="00083448" w:rsidP="00083448">
      <w:pPr>
        <w:keepNext/>
        <w:spacing w:after="0" w:line="240" w:lineRule="auto"/>
        <w:jc w:val="center"/>
        <w:outlineLvl w:val="5"/>
        <w:rPr>
          <w:rFonts w:ascii="Times New Roman" w:eastAsia="Times New Roman" w:hAnsi="Times New Roman" w:cs="Times New Roman"/>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sz w:val="32"/>
          <w:szCs w:val="32"/>
          <w:lang w:eastAsia="ru-RU"/>
        </w:rPr>
      </w:pPr>
      <w:r w:rsidRPr="00083448">
        <w:rPr>
          <w:rFonts w:ascii="Times New Roman" w:eastAsia="Times New Roman" w:hAnsi="Times New Roman" w:cs="Times New Roman"/>
          <w:sz w:val="32"/>
          <w:szCs w:val="32"/>
          <w:lang w:eastAsia="ru-RU"/>
        </w:rPr>
        <w:t>МБОУ</w:t>
      </w:r>
      <w:r w:rsidRPr="00083448">
        <w:rPr>
          <w:rFonts w:ascii="Times New Roman" w:eastAsia="Times New Roman" w:hAnsi="Times New Roman" w:cs="Times New Roman"/>
          <w:sz w:val="32"/>
          <w:szCs w:val="32"/>
          <w:lang w:val="tt-RU" w:eastAsia="ru-RU"/>
        </w:rPr>
        <w:t xml:space="preserve">    </w:t>
      </w:r>
      <w:r w:rsidRPr="00083448">
        <w:rPr>
          <w:rFonts w:ascii="Times New Roman" w:eastAsia="Times New Roman" w:hAnsi="Times New Roman" w:cs="Times New Roman"/>
          <w:sz w:val="32"/>
          <w:szCs w:val="32"/>
          <w:lang w:eastAsia="ru-RU"/>
        </w:rPr>
        <w:t>«</w:t>
      </w:r>
      <w:proofErr w:type="spellStart"/>
      <w:r w:rsidRPr="00083448">
        <w:rPr>
          <w:rFonts w:ascii="Times New Roman" w:eastAsia="Times New Roman" w:hAnsi="Times New Roman" w:cs="Times New Roman"/>
          <w:sz w:val="32"/>
          <w:szCs w:val="32"/>
          <w:lang w:eastAsia="ru-RU"/>
        </w:rPr>
        <w:t>Изминская</w:t>
      </w:r>
      <w:proofErr w:type="spellEnd"/>
      <w:r w:rsidRPr="00083448">
        <w:rPr>
          <w:rFonts w:ascii="Times New Roman" w:eastAsia="Times New Roman" w:hAnsi="Times New Roman" w:cs="Times New Roman"/>
          <w:sz w:val="32"/>
          <w:szCs w:val="32"/>
          <w:lang w:eastAsia="ru-RU"/>
        </w:rPr>
        <w:t xml:space="preserve"> средняя общеобразовательная школа</w:t>
      </w:r>
    </w:p>
    <w:p w:rsidR="00083448" w:rsidRPr="00083448" w:rsidRDefault="00083448" w:rsidP="00083448">
      <w:pPr>
        <w:keepNext/>
        <w:spacing w:after="0" w:line="240" w:lineRule="auto"/>
        <w:jc w:val="center"/>
        <w:outlineLvl w:val="5"/>
        <w:rPr>
          <w:rFonts w:ascii="Times New Roman" w:eastAsia="Times New Roman" w:hAnsi="Times New Roman" w:cs="Times New Roman"/>
          <w:color w:val="000000"/>
          <w:spacing w:val="-1"/>
          <w:sz w:val="32"/>
          <w:szCs w:val="32"/>
          <w:lang w:eastAsia="ru-RU"/>
        </w:rPr>
      </w:pPr>
      <w:r w:rsidRPr="00083448">
        <w:rPr>
          <w:rFonts w:ascii="Times New Roman" w:eastAsia="Times New Roman" w:hAnsi="Times New Roman" w:cs="Times New Roman"/>
          <w:sz w:val="32"/>
          <w:szCs w:val="32"/>
          <w:lang w:eastAsia="ru-RU"/>
        </w:rPr>
        <w:t>Сабинского</w:t>
      </w:r>
      <w:r w:rsidRPr="00083448">
        <w:rPr>
          <w:rFonts w:ascii="Times New Roman" w:eastAsia="Times New Roman" w:hAnsi="Times New Roman" w:cs="Times New Roman"/>
          <w:color w:val="000000"/>
          <w:spacing w:val="-1"/>
          <w:sz w:val="32"/>
          <w:szCs w:val="32"/>
          <w:lang w:eastAsia="ru-RU"/>
        </w:rPr>
        <w:t xml:space="preserve">  </w:t>
      </w:r>
      <w:r w:rsidRPr="00083448">
        <w:rPr>
          <w:rFonts w:ascii="Times New Roman" w:eastAsia="Times New Roman" w:hAnsi="Times New Roman" w:cs="Times New Roman"/>
          <w:sz w:val="32"/>
          <w:szCs w:val="32"/>
          <w:lang w:eastAsia="ru-RU"/>
        </w:rPr>
        <w:t>муниципального района Республики Татарстан»</w:t>
      </w:r>
    </w:p>
    <w:p w:rsidR="00083448" w:rsidRPr="00083448" w:rsidRDefault="00083448" w:rsidP="00083448">
      <w:pPr>
        <w:keepNext/>
        <w:tabs>
          <w:tab w:val="left" w:pos="3030"/>
        </w:tabs>
        <w:spacing w:after="0" w:line="240" w:lineRule="auto"/>
        <w:jc w:val="center"/>
        <w:outlineLvl w:val="5"/>
        <w:rPr>
          <w:rFonts w:ascii="Times New Roman" w:eastAsia="Times New Roman" w:hAnsi="Times New Roman" w:cs="Times New Roman"/>
          <w:sz w:val="32"/>
          <w:szCs w:val="32"/>
          <w:lang w:eastAsia="ru-RU"/>
        </w:rPr>
      </w:pPr>
      <w:r w:rsidRPr="00083448">
        <w:rPr>
          <w:rFonts w:ascii="Times New Roman" w:eastAsia="Times New Roman" w:hAnsi="Times New Roman" w:cs="Times New Roman"/>
          <w:sz w:val="32"/>
          <w:szCs w:val="32"/>
          <w:lang w:eastAsia="ru-RU"/>
        </w:rPr>
        <w:t>на 2017-2019 годы</w:t>
      </w:r>
    </w:p>
    <w:p w:rsidR="00083448" w:rsidRPr="00083448" w:rsidRDefault="00083448" w:rsidP="00083448">
      <w:pPr>
        <w:keepNext/>
        <w:spacing w:after="0" w:line="240" w:lineRule="auto"/>
        <w:jc w:val="center"/>
        <w:outlineLvl w:val="5"/>
        <w:rPr>
          <w:rFonts w:ascii="Times New Roman" w:eastAsia="Times New Roman" w:hAnsi="Times New Roman" w:cs="Times New Roman"/>
          <w:b/>
          <w:sz w:val="32"/>
          <w:szCs w:val="32"/>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2"/>
          <w:szCs w:val="32"/>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Default="00083448" w:rsidP="00083448">
      <w:pPr>
        <w:keepNext/>
        <w:spacing w:after="0" w:line="240" w:lineRule="auto"/>
        <w:outlineLvl w:val="5"/>
        <w:rPr>
          <w:rFonts w:ascii="Times New Roman" w:eastAsia="Times New Roman" w:hAnsi="Times New Roman" w:cs="Times New Roman"/>
          <w:b/>
          <w:sz w:val="36"/>
          <w:szCs w:val="20"/>
          <w:lang w:eastAsia="ru-RU"/>
        </w:rPr>
      </w:pPr>
    </w:p>
    <w:p w:rsidR="00B72D53" w:rsidRDefault="00B72D53" w:rsidP="00083448">
      <w:pPr>
        <w:keepNext/>
        <w:spacing w:after="0" w:line="240" w:lineRule="auto"/>
        <w:outlineLvl w:val="5"/>
        <w:rPr>
          <w:rFonts w:ascii="Times New Roman" w:eastAsia="Times New Roman" w:hAnsi="Times New Roman" w:cs="Times New Roman"/>
          <w:b/>
          <w:sz w:val="36"/>
          <w:szCs w:val="20"/>
          <w:lang w:eastAsia="ru-RU"/>
        </w:rPr>
      </w:pPr>
    </w:p>
    <w:p w:rsidR="00B72D53" w:rsidRDefault="00B72D53" w:rsidP="00083448">
      <w:pPr>
        <w:keepNext/>
        <w:spacing w:after="0" w:line="240" w:lineRule="auto"/>
        <w:outlineLvl w:val="5"/>
        <w:rPr>
          <w:rFonts w:ascii="Times New Roman" w:eastAsia="Times New Roman" w:hAnsi="Times New Roman" w:cs="Times New Roman"/>
          <w:b/>
          <w:sz w:val="36"/>
          <w:szCs w:val="20"/>
          <w:lang w:eastAsia="ru-RU"/>
        </w:rPr>
      </w:pPr>
    </w:p>
    <w:p w:rsidR="00B72D53" w:rsidRDefault="00B72D53" w:rsidP="00083448">
      <w:pPr>
        <w:keepNext/>
        <w:spacing w:after="0" w:line="240" w:lineRule="auto"/>
        <w:outlineLvl w:val="5"/>
        <w:rPr>
          <w:rFonts w:ascii="Times New Roman" w:eastAsia="Times New Roman" w:hAnsi="Times New Roman" w:cs="Times New Roman"/>
          <w:b/>
          <w:sz w:val="36"/>
          <w:szCs w:val="20"/>
          <w:lang w:eastAsia="ru-RU"/>
        </w:rPr>
      </w:pPr>
    </w:p>
    <w:p w:rsidR="00B72D53" w:rsidRPr="00083448" w:rsidRDefault="00B72D53" w:rsidP="00083448">
      <w:pPr>
        <w:keepNext/>
        <w:spacing w:after="0" w:line="240" w:lineRule="auto"/>
        <w:outlineLvl w:val="5"/>
        <w:rPr>
          <w:rFonts w:ascii="Times New Roman" w:eastAsia="Times New Roman" w:hAnsi="Times New Roman" w:cs="Times New Roman"/>
          <w:b/>
          <w:sz w:val="36"/>
          <w:szCs w:val="20"/>
          <w:lang w:eastAsia="ru-RU"/>
        </w:rPr>
      </w:pPr>
    </w:p>
    <w:p w:rsidR="00B72D53" w:rsidRPr="00083448" w:rsidRDefault="00B72D53" w:rsidP="00B72D53">
      <w:pPr>
        <w:rPr>
          <w:rFonts w:ascii="Calibri" w:eastAsia="Calibri" w:hAnsi="Calibri" w:cs="Times New Roman"/>
          <w:lang w:eastAsia="ru-RU"/>
        </w:rPr>
      </w:pPr>
      <w:r>
        <w:rPr>
          <w:rFonts w:ascii="Times New Roman" w:eastAsia="Times New Roman" w:hAnsi="Times New Roman" w:cs="Times New Roman"/>
          <w:sz w:val="28"/>
          <w:szCs w:val="28"/>
          <w:lang w:eastAsia="ru-RU"/>
        </w:rPr>
        <w:t xml:space="preserve">                                            </w:t>
      </w:r>
      <w:r w:rsidRPr="00083448">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proofErr w:type="spellStart"/>
      <w:r w:rsidRPr="00083448">
        <w:rPr>
          <w:rFonts w:ascii="Times New Roman" w:eastAsia="Times New Roman" w:hAnsi="Times New Roman" w:cs="Times New Roman"/>
          <w:sz w:val="28"/>
          <w:szCs w:val="28"/>
          <w:lang w:eastAsia="ru-RU"/>
        </w:rPr>
        <w:t>Изма</w:t>
      </w:r>
      <w:proofErr w:type="spellEnd"/>
      <w:r>
        <w:rPr>
          <w:rFonts w:ascii="Times New Roman" w:eastAsia="Times New Roman" w:hAnsi="Times New Roman" w:cs="Times New Roman"/>
          <w:sz w:val="28"/>
          <w:szCs w:val="28"/>
          <w:lang w:eastAsia="ru-RU"/>
        </w:rPr>
        <w:t xml:space="preserve">  </w:t>
      </w:r>
      <w:r w:rsidRPr="00083448">
        <w:rPr>
          <w:rFonts w:ascii="Times New Roman" w:eastAsia="Times New Roman" w:hAnsi="Times New Roman" w:cs="Times New Roman"/>
          <w:sz w:val="28"/>
          <w:szCs w:val="28"/>
          <w:lang w:eastAsia="ru-RU"/>
        </w:rPr>
        <w:t>2017</w:t>
      </w:r>
    </w:p>
    <w:p w:rsidR="00B72D53" w:rsidRDefault="00B72D53" w:rsidP="00083448">
      <w:pPr>
        <w:keepNext/>
        <w:spacing w:after="0" w:line="240" w:lineRule="auto"/>
        <w:jc w:val="center"/>
        <w:outlineLvl w:val="5"/>
        <w:rPr>
          <w:rFonts w:ascii="Times New Roman" w:eastAsia="Times New Roman" w:hAnsi="Times New Roman" w:cs="Times New Roman"/>
          <w:b/>
          <w:sz w:val="36"/>
          <w:szCs w:val="20"/>
          <w:lang w:eastAsia="ru-RU"/>
        </w:rPr>
      </w:pPr>
    </w:p>
    <w:p w:rsidR="00083448" w:rsidRPr="00083448" w:rsidRDefault="00083448" w:rsidP="00083448">
      <w:pPr>
        <w:keepNext/>
        <w:spacing w:after="0" w:line="240" w:lineRule="auto"/>
        <w:jc w:val="center"/>
        <w:outlineLvl w:val="5"/>
        <w:rPr>
          <w:rFonts w:ascii="Times New Roman" w:eastAsia="Times New Roman" w:hAnsi="Times New Roman" w:cs="Times New Roman"/>
          <w:b/>
          <w:sz w:val="36"/>
          <w:szCs w:val="20"/>
          <w:lang w:eastAsia="ru-RU"/>
        </w:rPr>
      </w:pPr>
      <w:r w:rsidRPr="00083448">
        <w:rPr>
          <w:rFonts w:ascii="Times New Roman" w:eastAsia="Times New Roman" w:hAnsi="Times New Roman" w:cs="Times New Roman"/>
          <w:b/>
          <w:sz w:val="36"/>
          <w:szCs w:val="20"/>
          <w:lang w:eastAsia="ru-RU"/>
        </w:rPr>
        <w:t>КОЛЛЕКТИВНЫЙ ДОГОВОР</w:t>
      </w:r>
    </w:p>
    <w:p w:rsidR="00083448" w:rsidRPr="00083448" w:rsidRDefault="00083448" w:rsidP="00083448">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p>
    <w:p w:rsidR="00083448" w:rsidRPr="00083448" w:rsidRDefault="00083448" w:rsidP="00083448">
      <w:pPr>
        <w:widowControl w:val="0"/>
        <w:pBdr>
          <w:bottom w:val="single" w:sz="6" w:space="0" w:color="auto"/>
        </w:pBd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Муниципального бюджетного общеобразовательного учреждения «</w:t>
      </w:r>
      <w:proofErr w:type="spellStart"/>
      <w:r w:rsidRPr="00083448">
        <w:rPr>
          <w:rFonts w:ascii="Times New Roman" w:eastAsia="Times New Roman" w:hAnsi="Times New Roman" w:cs="Times New Roman"/>
          <w:sz w:val="28"/>
          <w:szCs w:val="28"/>
          <w:lang w:eastAsia="ru-RU"/>
        </w:rPr>
        <w:t>Изминская</w:t>
      </w:r>
      <w:proofErr w:type="spellEnd"/>
      <w:r w:rsidRPr="00083448">
        <w:rPr>
          <w:rFonts w:ascii="Times New Roman" w:eastAsia="Times New Roman" w:hAnsi="Times New Roman" w:cs="Times New Roman"/>
          <w:sz w:val="28"/>
          <w:szCs w:val="28"/>
          <w:lang w:eastAsia="ru-RU"/>
        </w:rPr>
        <w:t xml:space="preserve"> средняя общеобразовательная школа Сабинского  муниципального района Республики Татарстан»</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 xml:space="preserve">                                  на </w:t>
      </w:r>
      <w:r w:rsidRPr="00083448">
        <w:rPr>
          <w:rFonts w:ascii="Times New Roman" w:eastAsia="Times New Roman" w:hAnsi="Times New Roman" w:cs="Times New Roman"/>
          <w:b/>
          <w:sz w:val="28"/>
          <w:szCs w:val="28"/>
          <w:lang w:eastAsia="ru-RU"/>
        </w:rPr>
        <w:t>2017</w:t>
      </w:r>
      <w:r w:rsidRPr="00083448">
        <w:rPr>
          <w:rFonts w:ascii="Times New Roman" w:eastAsia="Times New Roman" w:hAnsi="Times New Roman" w:cs="Times New Roman"/>
          <w:sz w:val="28"/>
          <w:szCs w:val="28"/>
          <w:lang w:eastAsia="ru-RU"/>
        </w:rPr>
        <w:t>-</w:t>
      </w:r>
      <w:r w:rsidRPr="00083448">
        <w:rPr>
          <w:rFonts w:ascii="Times New Roman" w:eastAsia="Times New Roman" w:hAnsi="Times New Roman" w:cs="Times New Roman"/>
          <w:b/>
          <w:sz w:val="28"/>
          <w:szCs w:val="28"/>
          <w:lang w:eastAsia="ru-RU"/>
        </w:rPr>
        <w:t>2019</w:t>
      </w:r>
      <w:r w:rsidRPr="00083448">
        <w:rPr>
          <w:rFonts w:ascii="Times New Roman" w:eastAsia="Times New Roman" w:hAnsi="Times New Roman" w:cs="Times New Roman"/>
          <w:sz w:val="28"/>
          <w:szCs w:val="28"/>
          <w:lang w:eastAsia="ru-RU"/>
        </w:rPr>
        <w:t xml:space="preserve"> годы</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Коллективный договор прошел уведомительную регистрацию</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083448">
        <w:rPr>
          <w:rFonts w:ascii="Times New Roman" w:eastAsia="Times New Roman" w:hAnsi="Times New Roman" w:cs="Times New Roman"/>
          <w:sz w:val="28"/>
          <w:szCs w:val="28"/>
          <w:u w:val="single"/>
          <w:lang w:eastAsia="ru-RU"/>
        </w:rPr>
        <w:t>в государственном казенном учреждении «Центр занятости населения Сабинского района»</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Регистрационный №___ от «___»____________2017г.</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Руководитель центра занятости____________________</w:t>
      </w:r>
      <w:proofErr w:type="spellStart"/>
      <w:r w:rsidRPr="00083448">
        <w:rPr>
          <w:rFonts w:ascii="Times New Roman" w:eastAsia="Times New Roman" w:hAnsi="Times New Roman" w:cs="Times New Roman"/>
          <w:sz w:val="28"/>
          <w:szCs w:val="28"/>
          <w:lang w:eastAsia="ru-RU"/>
        </w:rPr>
        <w:t>Д.Р.Габтерахманов</w:t>
      </w:r>
      <w:proofErr w:type="spellEnd"/>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 xml:space="preserve">                                                                              </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 xml:space="preserve">                                                            </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 xml:space="preserve">                                 </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 xml:space="preserve">                   М.П.  </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в территориальном профсоюзном органе</w:t>
      </w:r>
    </w:p>
    <w:p w:rsidR="00083448" w:rsidRPr="00083448" w:rsidRDefault="00083448" w:rsidP="00083448">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«Сабинский  РК профсоюза работников образования и науки»</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Регистрационный № ____  от «____» ____________2017 г.</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Председатель СПО, РК профсоюза___________</w:t>
      </w:r>
      <w:proofErr w:type="spellStart"/>
      <w:r w:rsidRPr="00083448">
        <w:rPr>
          <w:rFonts w:ascii="Times New Roman" w:eastAsia="Times New Roman" w:hAnsi="Times New Roman" w:cs="Times New Roman"/>
          <w:sz w:val="28"/>
          <w:szCs w:val="28"/>
          <w:lang w:eastAsia="ru-RU"/>
        </w:rPr>
        <w:t>А.М.Шамсевалиева</w:t>
      </w:r>
      <w:proofErr w:type="spellEnd"/>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3448">
        <w:rPr>
          <w:rFonts w:ascii="Times New Roman" w:eastAsia="Times New Roman" w:hAnsi="Times New Roman" w:cs="Times New Roman"/>
          <w:sz w:val="28"/>
          <w:szCs w:val="28"/>
          <w:lang w:eastAsia="ru-RU"/>
        </w:rPr>
        <w:tab/>
      </w:r>
      <w:r w:rsidRPr="00083448">
        <w:rPr>
          <w:rFonts w:ascii="Times New Roman" w:eastAsia="Times New Roman" w:hAnsi="Times New Roman" w:cs="Times New Roman"/>
          <w:sz w:val="28"/>
          <w:szCs w:val="28"/>
          <w:lang w:eastAsia="ru-RU"/>
        </w:rPr>
        <w:tab/>
        <w:t xml:space="preserve">М.П. </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83448" w:rsidRPr="00083448" w:rsidRDefault="00083448" w:rsidP="00083448">
      <w:pPr>
        <w:widowControl w:val="0"/>
        <w:shd w:val="clear" w:color="auto" w:fill="FFFFFF"/>
        <w:autoSpaceDE w:val="0"/>
        <w:autoSpaceDN w:val="0"/>
        <w:adjustRightInd w:val="0"/>
        <w:spacing w:before="154" w:after="0" w:line="240" w:lineRule="auto"/>
        <w:ind w:right="355"/>
        <w:rPr>
          <w:rFonts w:ascii="Times New Roman" w:eastAsia="Times New Roman" w:hAnsi="Times New Roman" w:cs="Times New Roman"/>
          <w:b/>
          <w:bCs/>
          <w:color w:val="000000"/>
          <w:spacing w:val="2"/>
          <w:sz w:val="28"/>
          <w:szCs w:val="28"/>
          <w:lang w:eastAsia="ru-RU"/>
        </w:rPr>
      </w:pPr>
      <w:r w:rsidRPr="00083448">
        <w:rPr>
          <w:rFonts w:ascii="Times New Roman" w:eastAsia="Times New Roman" w:hAnsi="Times New Roman" w:cs="Times New Roman"/>
          <w:b/>
          <w:bCs/>
          <w:color w:val="000000"/>
          <w:spacing w:val="2"/>
          <w:sz w:val="28"/>
          <w:szCs w:val="28"/>
          <w:lang w:eastAsia="ru-RU"/>
        </w:rPr>
        <w:t xml:space="preserve">                               </w:t>
      </w:r>
    </w:p>
    <w:p w:rsidR="00083448" w:rsidRDefault="00083448" w:rsidP="00083448">
      <w:pPr>
        <w:widowControl w:val="0"/>
        <w:shd w:val="clear" w:color="auto" w:fill="FFFFFF"/>
        <w:autoSpaceDE w:val="0"/>
        <w:autoSpaceDN w:val="0"/>
        <w:adjustRightInd w:val="0"/>
        <w:spacing w:before="154" w:after="0" w:line="240" w:lineRule="auto"/>
        <w:ind w:right="355"/>
        <w:rPr>
          <w:rFonts w:ascii="Times New Roman" w:eastAsia="Times New Roman" w:hAnsi="Times New Roman" w:cs="Times New Roman"/>
          <w:b/>
          <w:bCs/>
          <w:color w:val="000000"/>
          <w:spacing w:val="2"/>
          <w:sz w:val="28"/>
          <w:szCs w:val="28"/>
          <w:lang w:eastAsia="ru-RU"/>
        </w:rPr>
      </w:pPr>
    </w:p>
    <w:p w:rsidR="00B72D53" w:rsidRPr="00083448" w:rsidRDefault="00B72D53" w:rsidP="00083448">
      <w:pPr>
        <w:widowControl w:val="0"/>
        <w:shd w:val="clear" w:color="auto" w:fill="FFFFFF"/>
        <w:autoSpaceDE w:val="0"/>
        <w:autoSpaceDN w:val="0"/>
        <w:adjustRightInd w:val="0"/>
        <w:spacing w:before="154" w:after="0" w:line="240" w:lineRule="auto"/>
        <w:ind w:right="355"/>
        <w:rPr>
          <w:rFonts w:ascii="Times New Roman" w:eastAsia="Times New Roman" w:hAnsi="Times New Roman" w:cs="Times New Roman"/>
          <w:b/>
          <w:bCs/>
          <w:color w:val="000000"/>
          <w:spacing w:val="2"/>
          <w:sz w:val="28"/>
          <w:szCs w:val="28"/>
          <w:lang w:eastAsia="ru-RU"/>
        </w:rPr>
      </w:pPr>
    </w:p>
    <w:p w:rsidR="00083448" w:rsidRPr="00083448" w:rsidRDefault="00083448" w:rsidP="00083448">
      <w:pPr>
        <w:widowControl w:val="0"/>
        <w:shd w:val="clear" w:color="auto" w:fill="FFFFFF"/>
        <w:autoSpaceDE w:val="0"/>
        <w:autoSpaceDN w:val="0"/>
        <w:adjustRightInd w:val="0"/>
        <w:spacing w:after="0" w:line="240" w:lineRule="auto"/>
        <w:ind w:right="355"/>
        <w:rPr>
          <w:rFonts w:ascii="Times New Roman" w:eastAsia="Times New Roman" w:hAnsi="Times New Roman" w:cs="Times New Roman"/>
          <w:b/>
          <w:bCs/>
          <w:color w:val="000000"/>
          <w:spacing w:val="2"/>
          <w:sz w:val="24"/>
          <w:szCs w:val="24"/>
          <w:lang w:eastAsia="ru-RU"/>
        </w:rPr>
      </w:pPr>
    </w:p>
    <w:p w:rsidR="00083448" w:rsidRPr="00083448" w:rsidRDefault="00083448" w:rsidP="00083448">
      <w:pPr>
        <w:widowControl w:val="0"/>
        <w:shd w:val="clear" w:color="auto" w:fill="FFFFFF"/>
        <w:autoSpaceDE w:val="0"/>
        <w:autoSpaceDN w:val="0"/>
        <w:adjustRightInd w:val="0"/>
        <w:spacing w:after="0" w:line="240" w:lineRule="auto"/>
        <w:ind w:right="355"/>
        <w:rPr>
          <w:rFonts w:ascii="Times New Roman" w:eastAsia="Times New Roman" w:hAnsi="Times New Roman" w:cs="Times New Roman"/>
          <w:b/>
          <w:bCs/>
          <w:color w:val="000000"/>
          <w:spacing w:val="2"/>
          <w:sz w:val="24"/>
          <w:szCs w:val="24"/>
          <w:lang w:eastAsia="ru-RU"/>
        </w:rPr>
      </w:pPr>
      <w:r w:rsidRPr="00083448">
        <w:rPr>
          <w:rFonts w:ascii="Times New Roman" w:eastAsia="Times New Roman" w:hAnsi="Times New Roman" w:cs="Times New Roman"/>
          <w:b/>
          <w:bCs/>
          <w:color w:val="000000"/>
          <w:spacing w:val="2"/>
          <w:sz w:val="24"/>
          <w:szCs w:val="24"/>
          <w:lang w:eastAsia="ru-RU"/>
        </w:rPr>
        <w:lastRenderedPageBreak/>
        <w:t xml:space="preserve">                             1. ОБЩИЕ ПОЛОЖЕНИЯ.</w:t>
      </w:r>
    </w:p>
    <w:p w:rsidR="00083448" w:rsidRPr="00083448" w:rsidRDefault="00083448" w:rsidP="00083448">
      <w:pPr>
        <w:widowControl w:val="0"/>
        <w:shd w:val="clear" w:color="auto" w:fill="FFFFFF"/>
        <w:tabs>
          <w:tab w:val="left" w:pos="1022"/>
        </w:tabs>
        <w:autoSpaceDE w:val="0"/>
        <w:autoSpaceDN w:val="0"/>
        <w:adjustRightInd w:val="0"/>
        <w:spacing w:after="0" w:line="240" w:lineRule="auto"/>
        <w:ind w:left="43" w:firstLine="590"/>
        <w:jc w:val="both"/>
        <w:rPr>
          <w:rFonts w:ascii="Times New Roman" w:eastAsia="Times New Roman" w:hAnsi="Times New Roman" w:cs="Times New Roman"/>
          <w:color w:val="000000"/>
          <w:spacing w:val="-1"/>
          <w:sz w:val="24"/>
          <w:szCs w:val="24"/>
          <w:lang w:eastAsia="ru-RU"/>
        </w:rPr>
      </w:pPr>
      <w:r w:rsidRPr="00083448">
        <w:rPr>
          <w:rFonts w:ascii="Times New Roman" w:eastAsia="Times New Roman" w:hAnsi="Times New Roman" w:cs="Times New Roman"/>
          <w:color w:val="000000"/>
          <w:spacing w:val="-14"/>
          <w:sz w:val="24"/>
          <w:szCs w:val="24"/>
          <w:lang w:eastAsia="ru-RU"/>
        </w:rPr>
        <w:t xml:space="preserve">  1.1. </w:t>
      </w:r>
      <w:r w:rsidRPr="00083448">
        <w:rPr>
          <w:rFonts w:ascii="Times New Roman" w:eastAsia="Times New Roman" w:hAnsi="Times New Roman" w:cs="Times New Roman"/>
          <w:color w:val="000000"/>
          <w:sz w:val="24"/>
          <w:szCs w:val="24"/>
          <w:lang w:eastAsia="ru-RU"/>
        </w:rPr>
        <w:t>Настоящий к</w:t>
      </w:r>
      <w:r w:rsidRPr="00083448">
        <w:rPr>
          <w:rFonts w:ascii="Times New Roman" w:eastAsia="Times New Roman" w:hAnsi="Times New Roman" w:cs="Times New Roman"/>
          <w:color w:val="000000"/>
          <w:spacing w:val="-1"/>
          <w:sz w:val="24"/>
          <w:szCs w:val="24"/>
          <w:lang w:eastAsia="ru-RU"/>
        </w:rPr>
        <w:t>оллективный договор заключен между работодателем и работниками и является правовым актом, регулирующим социально-трудовые отношения в МБОУ «</w:t>
      </w:r>
      <w:proofErr w:type="spellStart"/>
      <w:r w:rsidRPr="00083448">
        <w:rPr>
          <w:rFonts w:ascii="Times New Roman" w:eastAsia="Times New Roman" w:hAnsi="Times New Roman" w:cs="Times New Roman"/>
          <w:color w:val="000000"/>
          <w:spacing w:val="-1"/>
          <w:sz w:val="24"/>
          <w:szCs w:val="24"/>
          <w:lang w:eastAsia="ru-RU"/>
        </w:rPr>
        <w:t>Кильдебякская</w:t>
      </w:r>
      <w:proofErr w:type="spellEnd"/>
      <w:r w:rsidRPr="00083448">
        <w:rPr>
          <w:rFonts w:ascii="Times New Roman" w:eastAsia="Times New Roman" w:hAnsi="Times New Roman" w:cs="Times New Roman"/>
          <w:color w:val="000000"/>
          <w:spacing w:val="-1"/>
          <w:sz w:val="24"/>
          <w:szCs w:val="24"/>
          <w:lang w:eastAsia="ru-RU"/>
        </w:rPr>
        <w:t xml:space="preserve"> средняя общеобразовательная школа Сабинского муниципального района Республики Татарстан», на 2017-2019 годы</w:t>
      </w:r>
    </w:p>
    <w:p w:rsidR="00083448" w:rsidRPr="00083448" w:rsidRDefault="00083448" w:rsidP="00083448">
      <w:pPr>
        <w:widowControl w:val="0"/>
        <w:shd w:val="clear" w:color="auto" w:fill="FFFFFF"/>
        <w:tabs>
          <w:tab w:val="left" w:pos="102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1"/>
          <w:sz w:val="24"/>
          <w:szCs w:val="24"/>
          <w:lang w:eastAsia="ru-RU"/>
        </w:rPr>
        <w:t xml:space="preserve">           1.2. Коллективный договор заключен в соответствии с Трудовым</w:t>
      </w:r>
      <w:r w:rsidRPr="00083448">
        <w:rPr>
          <w:rFonts w:ascii="Times New Roman" w:eastAsia="Times New Roman" w:hAnsi="Times New Roman" w:cs="Times New Roman"/>
          <w:color w:val="000000"/>
          <w:spacing w:val="-1"/>
          <w:sz w:val="24"/>
          <w:szCs w:val="24"/>
          <w:lang w:eastAsia="ru-RU"/>
        </w:rPr>
        <w:br/>
      </w:r>
      <w:r w:rsidRPr="00083448">
        <w:rPr>
          <w:rFonts w:ascii="Times New Roman" w:eastAsia="Times New Roman" w:hAnsi="Times New Roman" w:cs="Times New Roman"/>
          <w:color w:val="000000"/>
          <w:spacing w:val="-3"/>
          <w:sz w:val="24"/>
          <w:szCs w:val="24"/>
          <w:lang w:eastAsia="ru-RU"/>
        </w:rPr>
        <w:t>кодексом    РФ    (далее -  ТК РФ) с целью установления согласованных</w:t>
      </w:r>
      <w:r w:rsidRPr="00083448">
        <w:rPr>
          <w:rFonts w:ascii="Times New Roman" w:eastAsia="Times New Roman" w:hAnsi="Times New Roman" w:cs="Times New Roman"/>
          <w:color w:val="000000"/>
          <w:spacing w:val="-3"/>
          <w:sz w:val="24"/>
          <w:szCs w:val="24"/>
          <w:lang w:eastAsia="ru-RU"/>
        </w:rPr>
        <w:br/>
        <w:t xml:space="preserve">мер по защите социальных, трудовых, профессиональных прав и интересов </w:t>
      </w:r>
      <w:r w:rsidRPr="00083448">
        <w:rPr>
          <w:rFonts w:ascii="Times New Roman" w:eastAsia="Times New Roman" w:hAnsi="Times New Roman" w:cs="Times New Roman"/>
          <w:color w:val="000000"/>
          <w:spacing w:val="1"/>
          <w:sz w:val="24"/>
          <w:szCs w:val="24"/>
          <w:lang w:eastAsia="ru-RU"/>
        </w:rPr>
        <w:t xml:space="preserve">работников  и </w:t>
      </w:r>
      <w:r w:rsidRPr="00083448">
        <w:rPr>
          <w:rFonts w:ascii="Times New Roman" w:eastAsia="Times New Roman" w:hAnsi="Times New Roman" w:cs="Times New Roman"/>
          <w:color w:val="000000"/>
          <w:sz w:val="24"/>
          <w:szCs w:val="24"/>
          <w:lang w:eastAsia="ru-RU"/>
        </w:rPr>
        <w:t>установлению дополнительных социально-трудовых, правовых и профессиональных гарантий и льгот для работников</w:t>
      </w:r>
      <w:proofErr w:type="gramStart"/>
      <w:r w:rsidRPr="00083448">
        <w:rPr>
          <w:rFonts w:ascii="Times New Roman" w:eastAsia="Times New Roman" w:hAnsi="Times New Roman" w:cs="Times New Roman"/>
          <w:color w:val="000000"/>
          <w:sz w:val="24"/>
          <w:szCs w:val="24"/>
          <w:lang w:eastAsia="ru-RU"/>
        </w:rPr>
        <w:t xml:space="preserve"> ,</w:t>
      </w:r>
      <w:proofErr w:type="gramEnd"/>
      <w:r w:rsidRPr="00083448">
        <w:rPr>
          <w:rFonts w:ascii="Times New Roman" w:eastAsia="Times New Roman" w:hAnsi="Times New Roman" w:cs="Times New Roman"/>
          <w:color w:val="000000"/>
          <w:sz w:val="24"/>
          <w:szCs w:val="24"/>
          <w:lang w:eastAsia="ru-RU"/>
        </w:rPr>
        <w:t xml:space="preserve"> а также по созданию более благоприятных условий труда по сравнению с установленными законами, иными нормативными правовыми актами, отраслевым Соглашением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2017-2019гг.</w:t>
      </w:r>
      <w:proofErr w:type="gramStart"/>
      <w:r w:rsidRPr="00083448">
        <w:rPr>
          <w:rFonts w:ascii="Times New Roman" w:eastAsia="Times New Roman" w:hAnsi="Times New Roman" w:cs="Times New Roman"/>
          <w:color w:val="000000"/>
          <w:sz w:val="24"/>
          <w:szCs w:val="24"/>
          <w:lang w:eastAsia="ru-RU"/>
        </w:rPr>
        <w:t xml:space="preserve"> ,</w:t>
      </w:r>
      <w:proofErr w:type="gramEnd"/>
      <w:r w:rsidRPr="00083448">
        <w:rPr>
          <w:rFonts w:ascii="Times New Roman" w:eastAsia="Times New Roman" w:hAnsi="Times New Roman" w:cs="Times New Roman"/>
          <w:color w:val="000000"/>
          <w:sz w:val="24"/>
          <w:szCs w:val="24"/>
          <w:lang w:eastAsia="ru-RU"/>
        </w:rPr>
        <w:t xml:space="preserve"> территориальным соглашением между Исполнительным комитетом Сабинского муниципального района, МКУ «Управление образования Исполнительного комитета Сабинского муниципального района Республики Татарстан» и Сабинской районной организацией Татарской Республиканской организации-профсоюза работников народного образования и науки Российской Федерации на 2017-2019 годы.</w:t>
      </w:r>
    </w:p>
    <w:p w:rsidR="00083448" w:rsidRPr="00083448" w:rsidRDefault="00083448" w:rsidP="00083448">
      <w:pPr>
        <w:widowControl w:val="0"/>
        <w:shd w:val="clear" w:color="auto" w:fill="FFFFFF"/>
        <w:tabs>
          <w:tab w:val="left" w:pos="965"/>
        </w:tabs>
        <w:autoSpaceDE w:val="0"/>
        <w:autoSpaceDN w:val="0"/>
        <w:adjustRightInd w:val="0"/>
        <w:spacing w:after="0" w:line="240" w:lineRule="auto"/>
        <w:ind w:left="600"/>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13"/>
          <w:sz w:val="24"/>
          <w:szCs w:val="24"/>
          <w:lang w:eastAsia="ru-RU"/>
        </w:rPr>
        <w:t>1.3.</w:t>
      </w:r>
      <w:r w:rsidRPr="00083448">
        <w:rPr>
          <w:rFonts w:ascii="Times New Roman" w:eastAsia="Times New Roman" w:hAnsi="Times New Roman" w:cs="Times New Roman"/>
          <w:color w:val="000000"/>
          <w:sz w:val="24"/>
          <w:szCs w:val="24"/>
          <w:lang w:eastAsia="ru-RU"/>
        </w:rPr>
        <w:tab/>
      </w:r>
      <w:r w:rsidRPr="00083448">
        <w:rPr>
          <w:rFonts w:ascii="Times New Roman" w:eastAsia="Times New Roman" w:hAnsi="Times New Roman" w:cs="Times New Roman"/>
          <w:color w:val="000000"/>
          <w:spacing w:val="-3"/>
          <w:sz w:val="24"/>
          <w:szCs w:val="24"/>
          <w:lang w:eastAsia="ru-RU"/>
        </w:rPr>
        <w:t>Сторонами коллективного договора являются:</w:t>
      </w:r>
    </w:p>
    <w:p w:rsidR="00083448" w:rsidRPr="00083448" w:rsidRDefault="00083448" w:rsidP="00083448">
      <w:pPr>
        <w:widowControl w:val="0"/>
        <w:shd w:val="clear" w:color="auto" w:fill="FFFFFF"/>
        <w:autoSpaceDE w:val="0"/>
        <w:autoSpaceDN w:val="0"/>
        <w:adjustRightInd w:val="0"/>
        <w:spacing w:after="0" w:line="240" w:lineRule="auto"/>
        <w:ind w:left="48" w:right="10" w:firstLine="54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3"/>
          <w:sz w:val="24"/>
          <w:szCs w:val="24"/>
          <w:lang w:eastAsia="ru-RU"/>
        </w:rPr>
        <w:t xml:space="preserve">работники организации, в лице их представителя </w:t>
      </w:r>
      <w:proofErr w:type="gramStart"/>
      <w:r w:rsidRPr="00083448">
        <w:rPr>
          <w:rFonts w:ascii="Times New Roman" w:eastAsia="Times New Roman" w:hAnsi="Times New Roman" w:cs="Times New Roman"/>
          <w:color w:val="000000"/>
          <w:spacing w:val="-3"/>
          <w:sz w:val="24"/>
          <w:szCs w:val="24"/>
          <w:lang w:eastAsia="ru-RU"/>
        </w:rPr>
        <w:t>–п</w:t>
      </w:r>
      <w:proofErr w:type="gramEnd"/>
      <w:r w:rsidRPr="00083448">
        <w:rPr>
          <w:rFonts w:ascii="Times New Roman" w:eastAsia="Times New Roman" w:hAnsi="Times New Roman" w:cs="Times New Roman"/>
          <w:color w:val="000000"/>
          <w:spacing w:val="-3"/>
          <w:sz w:val="24"/>
          <w:szCs w:val="24"/>
          <w:lang w:eastAsia="ru-RU"/>
        </w:rPr>
        <w:t>редседателя профкома первичной  профсоюзной организации МБОУ «</w:t>
      </w:r>
      <w:proofErr w:type="spellStart"/>
      <w:r w:rsidRPr="00083448">
        <w:rPr>
          <w:rFonts w:ascii="Times New Roman" w:eastAsia="Times New Roman" w:hAnsi="Times New Roman" w:cs="Times New Roman"/>
          <w:color w:val="000000"/>
          <w:spacing w:val="-3"/>
          <w:sz w:val="24"/>
          <w:szCs w:val="24"/>
          <w:lang w:eastAsia="ru-RU"/>
        </w:rPr>
        <w:t>Изминская</w:t>
      </w:r>
      <w:proofErr w:type="spellEnd"/>
      <w:r w:rsidRPr="00083448">
        <w:rPr>
          <w:rFonts w:ascii="Times New Roman" w:eastAsia="Times New Roman" w:hAnsi="Times New Roman" w:cs="Times New Roman"/>
          <w:color w:val="000000"/>
          <w:spacing w:val="-3"/>
          <w:sz w:val="24"/>
          <w:szCs w:val="24"/>
          <w:lang w:eastAsia="ru-RU"/>
        </w:rPr>
        <w:t xml:space="preserve"> средняя общеобразовательная школа Сабинского муниципального района Республики Татарстан» </w:t>
      </w:r>
      <w:proofErr w:type="spellStart"/>
      <w:r w:rsidRPr="00083448">
        <w:rPr>
          <w:rFonts w:ascii="Times New Roman" w:eastAsia="Times New Roman" w:hAnsi="Times New Roman" w:cs="Times New Roman"/>
          <w:color w:val="000000"/>
          <w:spacing w:val="-3"/>
          <w:sz w:val="24"/>
          <w:szCs w:val="24"/>
          <w:lang w:eastAsia="ru-RU"/>
        </w:rPr>
        <w:t>Суляйманова</w:t>
      </w:r>
      <w:proofErr w:type="spellEnd"/>
      <w:r w:rsidRPr="00083448">
        <w:rPr>
          <w:rFonts w:ascii="Times New Roman" w:eastAsia="Times New Roman" w:hAnsi="Times New Roman" w:cs="Times New Roman"/>
          <w:color w:val="000000"/>
          <w:spacing w:val="-3"/>
          <w:sz w:val="24"/>
          <w:szCs w:val="24"/>
          <w:lang w:eastAsia="ru-RU"/>
        </w:rPr>
        <w:t xml:space="preserve"> Наиля </w:t>
      </w:r>
      <w:proofErr w:type="spellStart"/>
      <w:r w:rsidRPr="00083448">
        <w:rPr>
          <w:rFonts w:ascii="Times New Roman" w:eastAsia="Times New Roman" w:hAnsi="Times New Roman" w:cs="Times New Roman"/>
          <w:color w:val="000000"/>
          <w:spacing w:val="-3"/>
          <w:sz w:val="24"/>
          <w:szCs w:val="24"/>
          <w:lang w:eastAsia="ru-RU"/>
        </w:rPr>
        <w:t>Мансуровна</w:t>
      </w:r>
      <w:proofErr w:type="spellEnd"/>
      <w:r w:rsidRPr="00083448">
        <w:rPr>
          <w:rFonts w:ascii="Times New Roman" w:eastAsia="Times New Roman" w:hAnsi="Times New Roman" w:cs="Times New Roman"/>
          <w:color w:val="000000"/>
          <w:spacing w:val="-3"/>
          <w:sz w:val="24"/>
          <w:szCs w:val="24"/>
          <w:lang w:eastAsia="ru-RU"/>
        </w:rPr>
        <w:t xml:space="preserve"> ;</w:t>
      </w:r>
    </w:p>
    <w:p w:rsidR="00083448" w:rsidRPr="00083448" w:rsidRDefault="00083448" w:rsidP="00083448">
      <w:pPr>
        <w:widowControl w:val="0"/>
        <w:shd w:val="clear" w:color="auto" w:fill="FFFFFF"/>
        <w:tabs>
          <w:tab w:val="left" w:pos="4848"/>
        </w:tabs>
        <w:autoSpaceDE w:val="0"/>
        <w:autoSpaceDN w:val="0"/>
        <w:adjustRightInd w:val="0"/>
        <w:spacing w:after="0" w:line="240" w:lineRule="auto"/>
        <w:ind w:left="590"/>
        <w:rPr>
          <w:rFonts w:ascii="Times New Roman" w:eastAsia="Times New Roman" w:hAnsi="Times New Roman" w:cs="Times New Roman"/>
          <w:sz w:val="24"/>
          <w:szCs w:val="24"/>
          <w:u w:val="single"/>
          <w:lang w:eastAsia="ru-RU"/>
        </w:rPr>
      </w:pPr>
      <w:r w:rsidRPr="00083448">
        <w:rPr>
          <w:rFonts w:ascii="Times New Roman" w:eastAsia="Times New Roman" w:hAnsi="Times New Roman" w:cs="Times New Roman"/>
          <w:color w:val="000000"/>
          <w:spacing w:val="1"/>
          <w:sz w:val="24"/>
          <w:szCs w:val="24"/>
          <w:lang w:eastAsia="ru-RU"/>
        </w:rPr>
        <w:t xml:space="preserve">работодатель в лице его </w:t>
      </w:r>
      <w:r w:rsidRPr="00083448">
        <w:rPr>
          <w:rFonts w:ascii="Times New Roman" w:eastAsia="Times New Roman" w:hAnsi="Times New Roman" w:cs="Times New Roman"/>
          <w:color w:val="000000"/>
          <w:spacing w:val="-4"/>
          <w:sz w:val="24"/>
          <w:szCs w:val="24"/>
          <w:lang w:eastAsia="ru-RU"/>
        </w:rPr>
        <w:t xml:space="preserve">представителя –  </w:t>
      </w:r>
      <w:proofErr w:type="spellStart"/>
      <w:r w:rsidRPr="00083448">
        <w:rPr>
          <w:rFonts w:ascii="Times New Roman" w:eastAsia="Times New Roman" w:hAnsi="Times New Roman" w:cs="Times New Roman"/>
          <w:color w:val="000000"/>
          <w:spacing w:val="-4"/>
          <w:sz w:val="24"/>
          <w:szCs w:val="24"/>
          <w:lang w:eastAsia="ru-RU"/>
        </w:rPr>
        <w:t>Шаймарданов</w:t>
      </w:r>
      <w:proofErr w:type="spellEnd"/>
      <w:r w:rsidRPr="00083448">
        <w:rPr>
          <w:rFonts w:ascii="Times New Roman" w:eastAsia="Times New Roman" w:hAnsi="Times New Roman" w:cs="Times New Roman"/>
          <w:color w:val="000000"/>
          <w:spacing w:val="-4"/>
          <w:sz w:val="24"/>
          <w:szCs w:val="24"/>
          <w:lang w:eastAsia="ru-RU"/>
        </w:rPr>
        <w:t xml:space="preserve"> </w:t>
      </w:r>
      <w:proofErr w:type="spellStart"/>
      <w:r w:rsidRPr="00083448">
        <w:rPr>
          <w:rFonts w:ascii="Times New Roman" w:eastAsia="Times New Roman" w:hAnsi="Times New Roman" w:cs="Times New Roman"/>
          <w:color w:val="000000"/>
          <w:spacing w:val="-4"/>
          <w:sz w:val="24"/>
          <w:szCs w:val="24"/>
          <w:lang w:eastAsia="ru-RU"/>
        </w:rPr>
        <w:t>Айнур</w:t>
      </w:r>
      <w:proofErr w:type="spellEnd"/>
      <w:r w:rsidRPr="00083448">
        <w:rPr>
          <w:rFonts w:ascii="Times New Roman" w:eastAsia="Times New Roman" w:hAnsi="Times New Roman" w:cs="Times New Roman"/>
          <w:color w:val="000000"/>
          <w:spacing w:val="-4"/>
          <w:sz w:val="24"/>
          <w:szCs w:val="24"/>
          <w:lang w:eastAsia="ru-RU"/>
        </w:rPr>
        <w:t xml:space="preserve"> </w:t>
      </w:r>
      <w:proofErr w:type="spellStart"/>
      <w:r w:rsidRPr="00083448">
        <w:rPr>
          <w:rFonts w:ascii="Times New Roman" w:eastAsia="Times New Roman" w:hAnsi="Times New Roman" w:cs="Times New Roman"/>
          <w:color w:val="000000"/>
          <w:spacing w:val="-4"/>
          <w:sz w:val="24"/>
          <w:szCs w:val="24"/>
          <w:lang w:eastAsia="ru-RU"/>
        </w:rPr>
        <w:t>Нургалиевич</w:t>
      </w:r>
      <w:proofErr w:type="spellEnd"/>
      <w:r w:rsidRPr="00083448">
        <w:rPr>
          <w:rFonts w:ascii="Times New Roman" w:eastAsia="Times New Roman" w:hAnsi="Times New Roman" w:cs="Times New Roman"/>
          <w:color w:val="000000"/>
          <w:spacing w:val="-4"/>
          <w:sz w:val="24"/>
          <w:szCs w:val="24"/>
          <w:lang w:eastAsia="ru-RU"/>
        </w:rPr>
        <w:t xml:space="preserve"> </w:t>
      </w:r>
      <w:proofErr w:type="gramStart"/>
      <w:r w:rsidRPr="00083448">
        <w:rPr>
          <w:rFonts w:ascii="Times New Roman" w:eastAsia="Times New Roman" w:hAnsi="Times New Roman" w:cs="Times New Roman"/>
          <w:color w:val="000000"/>
          <w:spacing w:val="-4"/>
          <w:sz w:val="24"/>
          <w:szCs w:val="24"/>
          <w:lang w:eastAsia="ru-RU"/>
        </w:rPr>
        <w:t>–р</w:t>
      </w:r>
      <w:proofErr w:type="gramEnd"/>
      <w:r w:rsidRPr="00083448">
        <w:rPr>
          <w:rFonts w:ascii="Times New Roman" w:eastAsia="Times New Roman" w:hAnsi="Times New Roman" w:cs="Times New Roman"/>
          <w:color w:val="000000"/>
          <w:spacing w:val="-4"/>
          <w:sz w:val="24"/>
          <w:szCs w:val="24"/>
          <w:lang w:eastAsia="ru-RU"/>
        </w:rPr>
        <w:t xml:space="preserve">уководитель образовательной организации </w:t>
      </w:r>
      <w:r w:rsidRPr="00083448">
        <w:rPr>
          <w:rFonts w:ascii="Times New Roman" w:eastAsia="Times New Roman" w:hAnsi="Times New Roman" w:cs="Times New Roman"/>
          <w:color w:val="000000"/>
          <w:spacing w:val="-3"/>
          <w:sz w:val="24"/>
          <w:szCs w:val="24"/>
          <w:lang w:eastAsia="ru-RU"/>
        </w:rPr>
        <w:t>МБОУ «</w:t>
      </w:r>
      <w:proofErr w:type="spellStart"/>
      <w:r w:rsidRPr="00083448">
        <w:rPr>
          <w:rFonts w:ascii="Times New Roman" w:eastAsia="Times New Roman" w:hAnsi="Times New Roman" w:cs="Times New Roman"/>
          <w:color w:val="000000"/>
          <w:spacing w:val="-3"/>
          <w:sz w:val="24"/>
          <w:szCs w:val="24"/>
          <w:lang w:eastAsia="ru-RU"/>
        </w:rPr>
        <w:t>Изминская</w:t>
      </w:r>
      <w:proofErr w:type="spellEnd"/>
      <w:r w:rsidRPr="00083448">
        <w:rPr>
          <w:rFonts w:ascii="Times New Roman" w:eastAsia="Times New Roman" w:hAnsi="Times New Roman" w:cs="Times New Roman"/>
          <w:color w:val="000000"/>
          <w:spacing w:val="-3"/>
          <w:sz w:val="24"/>
          <w:szCs w:val="24"/>
          <w:lang w:eastAsia="ru-RU"/>
        </w:rPr>
        <w:t xml:space="preserve"> средняя общеобразовательная школа Сабинского муниципального района Республики Татарстан»</w:t>
      </w:r>
    </w:p>
    <w:p w:rsidR="00083448" w:rsidRPr="00083448" w:rsidRDefault="00083448" w:rsidP="00083448">
      <w:pPr>
        <w:spacing w:after="0" w:line="240" w:lineRule="auto"/>
        <w:contextualSpacing/>
        <w:jc w:val="both"/>
        <w:rPr>
          <w:rFonts w:ascii="Times New Roman" w:eastAsia="Calibri" w:hAnsi="Times New Roman" w:cs="Times New Roman"/>
          <w:sz w:val="24"/>
          <w:szCs w:val="24"/>
        </w:rPr>
      </w:pPr>
      <w:r w:rsidRPr="00083448">
        <w:rPr>
          <w:rFonts w:ascii="Times New Roman" w:eastAsia="Times New Roman" w:hAnsi="Times New Roman" w:cs="Times New Roman"/>
          <w:color w:val="000000"/>
          <w:sz w:val="24"/>
          <w:szCs w:val="24"/>
          <w:lang w:eastAsia="ru-RU"/>
        </w:rPr>
        <w:t xml:space="preserve">         </w:t>
      </w:r>
      <w:r w:rsidRPr="00083448">
        <w:rPr>
          <w:rFonts w:ascii="Times New Roman" w:eastAsia="Calibri" w:hAnsi="Times New Roman" w:cs="Times New Roman"/>
          <w:color w:val="000000"/>
          <w:spacing w:val="-3"/>
          <w:sz w:val="24"/>
          <w:szCs w:val="24"/>
        </w:rPr>
        <w:t xml:space="preserve">1.4. </w:t>
      </w:r>
      <w:r w:rsidRPr="00083448">
        <w:rPr>
          <w:rFonts w:ascii="Times New Roman" w:eastAsia="Calibri" w:hAnsi="Times New Roman" w:cs="Times New Roman"/>
          <w:sz w:val="24"/>
          <w:szCs w:val="24"/>
        </w:rPr>
        <w:t>Коллективный договор  заключен сроком на  три года и всту</w:t>
      </w:r>
      <w:r w:rsidRPr="00083448">
        <w:rPr>
          <w:rFonts w:ascii="Times New Roman" w:eastAsia="Calibri" w:hAnsi="Times New Roman" w:cs="Times New Roman"/>
          <w:sz w:val="24"/>
          <w:szCs w:val="24"/>
        </w:rPr>
        <w:softHyphen/>
        <w:t>пает в силу со дня подписания его сторонами, сохраняет свое действие в тече</w:t>
      </w:r>
      <w:r w:rsidRPr="00083448">
        <w:rPr>
          <w:rFonts w:ascii="Times New Roman" w:eastAsia="Calibri" w:hAnsi="Times New Roman" w:cs="Times New Roman"/>
          <w:sz w:val="24"/>
          <w:szCs w:val="24"/>
        </w:rPr>
        <w:softHyphen/>
        <w:t>ние всего срока.</w:t>
      </w:r>
    </w:p>
    <w:p w:rsidR="00083448" w:rsidRPr="00083448" w:rsidRDefault="00083448" w:rsidP="00083448">
      <w:pPr>
        <w:spacing w:after="0" w:line="240" w:lineRule="auto"/>
        <w:ind w:firstLine="708"/>
        <w:contextualSpacing/>
        <w:jc w:val="both"/>
        <w:rPr>
          <w:rFonts w:ascii="Times New Roman" w:eastAsia="Calibri" w:hAnsi="Times New Roman" w:cs="Times New Roman"/>
          <w:iCs/>
          <w:sz w:val="24"/>
          <w:szCs w:val="24"/>
        </w:rPr>
      </w:pPr>
      <w:r w:rsidRPr="00083448">
        <w:rPr>
          <w:rFonts w:ascii="Times New Roman" w:eastAsia="Calibri" w:hAnsi="Times New Roman" w:cs="Times New Roman"/>
          <w:iCs/>
          <w:sz w:val="24"/>
          <w:szCs w:val="24"/>
        </w:rPr>
        <w:t xml:space="preserve">Стороны имеют право продлевать действие коллективного договора в соответствии со ст.43 Трудового кодекса РФ на срок не более трех лет (с корректировкой основных </w:t>
      </w:r>
      <w:proofErr w:type="gramStart"/>
      <w:r w:rsidRPr="00083448">
        <w:rPr>
          <w:rFonts w:ascii="Times New Roman" w:eastAsia="Calibri" w:hAnsi="Times New Roman" w:cs="Times New Roman"/>
          <w:iCs/>
          <w:sz w:val="24"/>
          <w:szCs w:val="24"/>
        </w:rPr>
        <w:t>положений</w:t>
      </w:r>
      <w:proofErr w:type="gramEnd"/>
      <w:r w:rsidRPr="00083448">
        <w:rPr>
          <w:rFonts w:ascii="Times New Roman" w:eastAsia="Calibri" w:hAnsi="Times New Roman" w:cs="Times New Roman"/>
          <w:iCs/>
          <w:sz w:val="24"/>
          <w:szCs w:val="24"/>
        </w:rPr>
        <w:t xml:space="preserve"> в условиях меняющейся экономической и социальной ситуации, </w:t>
      </w:r>
      <w:r w:rsidRPr="00083448">
        <w:rPr>
          <w:rFonts w:ascii="Times New Roman" w:eastAsia="Calibri" w:hAnsi="Times New Roman" w:cs="Times New Roman"/>
          <w:bCs/>
          <w:iCs/>
          <w:sz w:val="24"/>
          <w:szCs w:val="24"/>
        </w:rPr>
        <w:t>а также с учетом изменений трудового законодательства), в порядке, предусмотренном для его заключения.</w:t>
      </w:r>
    </w:p>
    <w:p w:rsidR="00083448" w:rsidRPr="00083448" w:rsidRDefault="00083448" w:rsidP="00083448">
      <w:pPr>
        <w:spacing w:after="0" w:line="240" w:lineRule="auto"/>
        <w:contextualSpacing/>
        <w:jc w:val="both"/>
        <w:rPr>
          <w:rFonts w:ascii="Times New Roman" w:eastAsia="Calibri" w:hAnsi="Times New Roman" w:cs="Times New Roman"/>
          <w:bCs/>
          <w:sz w:val="24"/>
          <w:szCs w:val="24"/>
        </w:rPr>
      </w:pPr>
      <w:r w:rsidRPr="00083448">
        <w:rPr>
          <w:rFonts w:ascii="Times New Roman" w:eastAsia="Calibri" w:hAnsi="Times New Roman" w:cs="Times New Roman"/>
          <w:sz w:val="24"/>
          <w:szCs w:val="24"/>
        </w:rPr>
        <w:t xml:space="preserve">         1.5. Договаривающиеся  стороны,  признавая принципы социального партнерства, п</w:t>
      </w:r>
      <w:r w:rsidRPr="00083448">
        <w:rPr>
          <w:rFonts w:ascii="Times New Roman" w:eastAsia="Calibri" w:hAnsi="Times New Roman" w:cs="Times New Roman"/>
          <w:bCs/>
          <w:sz w:val="24"/>
          <w:szCs w:val="24"/>
        </w:rPr>
        <w:t xml:space="preserve">ринимают меры по выполнению норм Республиканского стандарта «О социальной ответственности». </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bCs/>
          <w:sz w:val="24"/>
          <w:szCs w:val="24"/>
        </w:rPr>
        <w:t>Стороны о</w:t>
      </w:r>
      <w:r w:rsidRPr="00083448">
        <w:rPr>
          <w:rFonts w:ascii="Times New Roman" w:eastAsia="Calibri" w:hAnsi="Times New Roman" w:cs="Times New Roman"/>
          <w:sz w:val="24"/>
          <w:szCs w:val="24"/>
        </w:rPr>
        <w:t>бязуются принимать меры, предотвращающие любые конфликтные ситуации, мешающие выполнению  коллективного договора.</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1.6. Коллективный договор направлен на повышение социальной защищенности работников образования, обеспечение стабильности и эффективности деятельности образовательной организации, а также на повышение взаимной ответственности сторон, выполнение требований трудового законодательства и обязательств настоящего договора.</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1.7. Действие настоящего коллективного договора распространяется;</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  на всех работников образовательной организации;</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на членов профсоюза (в части дополнительных льгот, предоставляемых за счет профсоюзного бюджета).</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1.8.Положения коллективного договора, предусматривающие 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РФ и РТ распространяются только на членов профессионального союза работников народного образования и науки.</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1.9. Профсоюзная организация  не несет ответственности за нарушение прав </w:t>
      </w:r>
      <w:r w:rsidRPr="00083448">
        <w:rPr>
          <w:rFonts w:ascii="Times New Roman" w:eastAsia="Times New Roman" w:hAnsi="Times New Roman" w:cs="Times New Roman"/>
          <w:sz w:val="24"/>
          <w:szCs w:val="24"/>
          <w:lang w:eastAsia="ru-RU"/>
        </w:rPr>
        <w:lastRenderedPageBreak/>
        <w:t xml:space="preserve">работников, не являющихся членами профсоюза, </w:t>
      </w:r>
      <w:proofErr w:type="spellStart"/>
      <w:r w:rsidRPr="00083448">
        <w:rPr>
          <w:rFonts w:ascii="Times New Roman" w:eastAsia="Times New Roman" w:hAnsi="Times New Roman" w:cs="Times New Roman"/>
          <w:sz w:val="24"/>
          <w:szCs w:val="24"/>
          <w:lang w:eastAsia="ru-RU"/>
        </w:rPr>
        <w:t>неуполномочивших</w:t>
      </w:r>
      <w:proofErr w:type="spellEnd"/>
      <w:r w:rsidRPr="00083448">
        <w:rPr>
          <w:rFonts w:ascii="Times New Roman" w:eastAsia="Times New Roman" w:hAnsi="Times New Roman" w:cs="Times New Roman"/>
          <w:sz w:val="24"/>
          <w:szCs w:val="24"/>
          <w:lang w:eastAsia="ru-RU"/>
        </w:rPr>
        <w:t xml:space="preserve"> профсоюз на представление их интересов и не перечисляющих по соглашению с ним денежные средства из заработной платы.</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1.10. Коллективный договор сохраняет свое действие в случае изменения наименования образовательной организации, расторжения трудового договора с руководителем организации.</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1.11. При реорганизации (слиянии, присоединения, разделении, выделении, преобразовании) образовательной организации коллективный договор сохраняет свое действие в течение всего срока реорганизации.</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При ликвидации образовательной организации коллективный договор сохраняет свое действие в течение всего срока проведения ликвидации.</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1.12. В течение срока действия коллективного договора:</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-стороны вправе вносить в него дополнения, изменения на основе взаимной договоренности, в порядке, установленном ТК РФ;</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-ни одна из сторон не вправе прекратить в одностороннем порядке выполнение принятых на себя обязательств.</w:t>
      </w:r>
    </w:p>
    <w:p w:rsidR="00083448" w:rsidRPr="00083448" w:rsidRDefault="00083448" w:rsidP="00083448">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1.13. Стороны, признавая принципы  социального партнерства, обязуются:</w:t>
      </w:r>
    </w:p>
    <w:p w:rsidR="00083448" w:rsidRPr="00083448" w:rsidRDefault="00083448" w:rsidP="00083448">
      <w:pPr>
        <w:widowControl w:val="0"/>
        <w:autoSpaceDE w:val="0"/>
        <w:autoSpaceDN w:val="0"/>
        <w:adjustRightInd w:val="0"/>
        <w:spacing w:after="0" w:line="240" w:lineRule="auto"/>
        <w:ind w:firstLine="284"/>
        <w:jc w:val="both"/>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eastAsia="ru-RU"/>
        </w:rPr>
        <w:t>1.13. 1. Работодатель:</w:t>
      </w:r>
    </w:p>
    <w:p w:rsidR="00083448" w:rsidRPr="00083448" w:rsidRDefault="00083448" w:rsidP="00083448">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 признавать выборный орган первичной профсоюзной организации - профсоюзный комитет  единственным представителем трудового коллектива</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иных социально-экономических отношений: вопросов оплаты труда, продолжительности рабочего времени, условий и охраны труда, предоставления отпусков, жилья, социальных льгот и гарантий членам коллектива;</w:t>
      </w:r>
    </w:p>
    <w:p w:rsidR="00083448" w:rsidRPr="00083448" w:rsidRDefault="00083448" w:rsidP="00C66D0A">
      <w:pPr>
        <w:widowControl w:val="0"/>
        <w:numPr>
          <w:ilvl w:val="0"/>
          <w:numId w:val="1"/>
        </w:numPr>
        <w:tabs>
          <w:tab w:val="num"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соблюдать условия данного договора и выполнять его положения;</w:t>
      </w:r>
    </w:p>
    <w:p w:rsidR="00083448" w:rsidRPr="00083448" w:rsidRDefault="00083448" w:rsidP="00C66D0A">
      <w:pPr>
        <w:widowControl w:val="0"/>
        <w:numPr>
          <w:ilvl w:val="0"/>
          <w:numId w:val="1"/>
        </w:numPr>
        <w:tabs>
          <w:tab w:val="num"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знакомить с коллективным договором</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другими локальными нормативными актами, принятыми в соответствии с его полномочиями, всех работников организации, а также всех вновь поступающих работников при их приеме на работу, обеспечивать гласность содержания и выполнения условий коллективного договора путем проведения собраний, отчетов представителей сторон коллективного договора, через информационные стенды, ведомственную печать, сайт и др.</w:t>
      </w:r>
    </w:p>
    <w:p w:rsidR="00083448" w:rsidRPr="00083448" w:rsidRDefault="00083448" w:rsidP="00083448">
      <w:pPr>
        <w:widowControl w:val="0"/>
        <w:tabs>
          <w:tab w:val="num" w:pos="993"/>
        </w:tabs>
        <w:autoSpaceDE w:val="0"/>
        <w:autoSpaceDN w:val="0"/>
        <w:adjustRightInd w:val="0"/>
        <w:spacing w:after="0" w:line="240" w:lineRule="auto"/>
        <w:ind w:left="283"/>
        <w:jc w:val="both"/>
        <w:rPr>
          <w:rFonts w:ascii="Times New Roman" w:eastAsia="Times New Roman" w:hAnsi="Times New Roman" w:cs="Times New Roman"/>
          <w:b/>
          <w:sz w:val="24"/>
          <w:szCs w:val="24"/>
          <w:lang w:eastAsia="ru-RU"/>
        </w:rPr>
      </w:pPr>
    </w:p>
    <w:p w:rsidR="00083448" w:rsidRPr="00083448" w:rsidRDefault="00083448" w:rsidP="00083448">
      <w:pPr>
        <w:widowControl w:val="0"/>
        <w:tabs>
          <w:tab w:val="num" w:pos="993"/>
        </w:tabs>
        <w:autoSpaceDE w:val="0"/>
        <w:autoSpaceDN w:val="0"/>
        <w:adjustRightInd w:val="0"/>
        <w:spacing w:after="0" w:line="240" w:lineRule="auto"/>
        <w:ind w:left="283"/>
        <w:jc w:val="both"/>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eastAsia="ru-RU"/>
        </w:rPr>
        <w:t>1.13. 2.    Профсоюзный комитет:</w:t>
      </w:r>
    </w:p>
    <w:p w:rsidR="00083448" w:rsidRPr="00083448" w:rsidRDefault="00083448" w:rsidP="00C66D0A">
      <w:pPr>
        <w:widowControl w:val="0"/>
        <w:numPr>
          <w:ilvl w:val="0"/>
          <w:numId w:val="2"/>
        </w:numPr>
        <w:tabs>
          <w:tab w:val="num"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содействовать эффективной работе образовательной организации;</w:t>
      </w:r>
    </w:p>
    <w:p w:rsidR="00083448" w:rsidRPr="00083448" w:rsidRDefault="00083448" w:rsidP="00C66D0A">
      <w:pPr>
        <w:widowControl w:val="0"/>
        <w:numPr>
          <w:ilvl w:val="0"/>
          <w:numId w:val="2"/>
        </w:numPr>
        <w:tabs>
          <w:tab w:val="num"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осуществлять представительство интересов работников при их обращениях в комиссию по трудовым спорам (КТС) и судебные органы по вопросам защиты трудовых прав и социально-экономических интересов членов коллектива;</w:t>
      </w:r>
    </w:p>
    <w:p w:rsidR="00083448" w:rsidRPr="00083448" w:rsidRDefault="00083448" w:rsidP="00C66D0A">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воздерживаться от организации забастовок в период действия коллективного договора при условии выполнения Работодателем принятых обязательств.</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1.14. </w:t>
      </w:r>
      <w:proofErr w:type="gramStart"/>
      <w:r w:rsidRPr="00083448">
        <w:rPr>
          <w:rFonts w:ascii="Times New Roman" w:eastAsia="Times New Roman" w:hAnsi="Times New Roman" w:cs="Times New Roman"/>
          <w:sz w:val="24"/>
          <w:szCs w:val="24"/>
          <w:lang w:eastAsia="ru-RU"/>
        </w:rPr>
        <w:t>Контроль за</w:t>
      </w:r>
      <w:proofErr w:type="gramEnd"/>
      <w:r w:rsidRPr="00083448">
        <w:rPr>
          <w:rFonts w:ascii="Times New Roman" w:eastAsia="Times New Roman" w:hAnsi="Times New Roman" w:cs="Times New Roman"/>
          <w:sz w:val="24"/>
          <w:szCs w:val="24"/>
          <w:lang w:eastAsia="ru-RU"/>
        </w:rPr>
        <w:t xml:space="preserve"> выполнением коллективного договора осуществляется постоянно действующей двусторонней комиссией, </w:t>
      </w:r>
      <w:r w:rsidRPr="00083448">
        <w:rPr>
          <w:rFonts w:ascii="Times New Roman" w:eastAsia="Times New Roman" w:hAnsi="Times New Roman" w:cs="Times New Roman"/>
          <w:bCs/>
          <w:iCs/>
          <w:sz w:val="24"/>
          <w:szCs w:val="24"/>
          <w:lang w:eastAsia="ru-RU"/>
        </w:rPr>
        <w:t>соответствующим центром занятости.</w:t>
      </w:r>
      <w:r w:rsidRPr="00083448">
        <w:rPr>
          <w:rFonts w:ascii="Times New Roman" w:eastAsia="Times New Roman" w:hAnsi="Times New Roman" w:cs="Times New Roman"/>
          <w:sz w:val="24"/>
          <w:szCs w:val="24"/>
          <w:lang w:eastAsia="ru-RU"/>
        </w:rPr>
        <w:t xml:space="preserve"> Стороны ежегодно (раз в год) отчитываются о выполне</w:t>
      </w:r>
      <w:r w:rsidRPr="00083448">
        <w:rPr>
          <w:rFonts w:ascii="Times New Roman" w:eastAsia="Times New Roman" w:hAnsi="Times New Roman" w:cs="Times New Roman"/>
          <w:sz w:val="24"/>
          <w:szCs w:val="24"/>
          <w:lang w:eastAsia="ru-RU"/>
        </w:rPr>
        <w:softHyphen/>
        <w:t xml:space="preserve">ние коллективного договора на общем собрании трудового коллектива. </w:t>
      </w:r>
    </w:p>
    <w:p w:rsidR="00083448" w:rsidRPr="00083448" w:rsidRDefault="00083448" w:rsidP="00083448">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120" w:line="240" w:lineRule="auto"/>
        <w:ind w:left="283"/>
        <w:jc w:val="center"/>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val="en-US" w:eastAsia="ru-RU"/>
        </w:rPr>
        <w:t>II</w:t>
      </w:r>
      <w:r w:rsidRPr="00083448">
        <w:rPr>
          <w:rFonts w:ascii="Times New Roman" w:eastAsia="Times New Roman" w:hAnsi="Times New Roman" w:cs="Times New Roman"/>
          <w:b/>
          <w:color w:val="000000"/>
          <w:sz w:val="24"/>
          <w:szCs w:val="24"/>
          <w:lang w:eastAsia="ru-RU"/>
        </w:rPr>
        <w:t>. УПРАВЛЕНИЕ ОРГАНИЗАЦИЕЙ. ПОВЫШЕНИЕ ЭФФЕКТИВНОСТИ СОЦИАЛЬНОГО ПАРТНЕРСТВА.</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Руководствуясь основными принципами социального партнерства, осознавая ответственность за функционирование и развитие образовательной </w:t>
      </w:r>
      <w:proofErr w:type="gramStart"/>
      <w:r w:rsidRPr="00083448">
        <w:rPr>
          <w:rFonts w:ascii="Times New Roman" w:eastAsia="Times New Roman" w:hAnsi="Times New Roman" w:cs="Times New Roman"/>
          <w:color w:val="000000"/>
          <w:sz w:val="24"/>
          <w:szCs w:val="24"/>
          <w:lang w:eastAsia="ru-RU"/>
        </w:rPr>
        <w:t>организации</w:t>
      </w:r>
      <w:proofErr w:type="gramEnd"/>
      <w:r w:rsidRPr="00083448">
        <w:rPr>
          <w:rFonts w:ascii="Times New Roman" w:eastAsia="Times New Roman" w:hAnsi="Times New Roman" w:cs="Times New Roman"/>
          <w:color w:val="000000"/>
          <w:sz w:val="24"/>
          <w:szCs w:val="24"/>
          <w:lang w:eastAsia="ru-RU"/>
        </w:rPr>
        <w:t xml:space="preserve"> и необходимость улучшения социально-экономического положения работников </w:t>
      </w:r>
    </w:p>
    <w:p w:rsidR="00083448" w:rsidRPr="00083448" w:rsidRDefault="00083448" w:rsidP="00083448">
      <w:pPr>
        <w:widowControl w:val="0"/>
        <w:autoSpaceDE w:val="0"/>
        <w:autoSpaceDN w:val="0"/>
        <w:adjustRightInd w:val="0"/>
        <w:spacing w:after="120" w:line="240" w:lineRule="auto"/>
        <w:ind w:left="283"/>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t>Стороны:</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2.1. Осуществляют согласованные действия по реализации федеральных программ, Национальной образовательной инициативы «Наша новая школа»  и </w:t>
      </w:r>
      <w:r w:rsidRPr="00083448">
        <w:rPr>
          <w:rFonts w:ascii="Times New Roman" w:eastAsia="Times New Roman" w:hAnsi="Times New Roman" w:cs="Times New Roman"/>
          <w:sz w:val="24"/>
          <w:szCs w:val="24"/>
          <w:lang w:eastAsia="ru-RU"/>
        </w:rPr>
        <w:t xml:space="preserve">республиканской </w:t>
      </w:r>
      <w:r w:rsidRPr="00083448">
        <w:rPr>
          <w:rFonts w:ascii="Times New Roman" w:eastAsia="Times New Roman" w:hAnsi="Times New Roman" w:cs="Times New Roman"/>
          <w:sz w:val="24"/>
          <w:szCs w:val="24"/>
          <w:lang w:eastAsia="ru-RU"/>
        </w:rPr>
        <w:lastRenderedPageBreak/>
        <w:t>программы «Развитие образования в Республике Татарстан</w:t>
      </w:r>
      <w:r w:rsidRPr="00083448">
        <w:rPr>
          <w:rFonts w:ascii="Times New Roman" w:eastAsia="Times New Roman" w:hAnsi="Times New Roman" w:cs="Times New Roman"/>
          <w:color w:val="000000"/>
          <w:sz w:val="24"/>
          <w:szCs w:val="24"/>
          <w:lang w:eastAsia="ru-RU"/>
        </w:rPr>
        <w:t xml:space="preserve"> на 2014-2020гг</w:t>
      </w:r>
      <w:proofErr w:type="gramStart"/>
      <w:r w:rsidRPr="00083448">
        <w:rPr>
          <w:rFonts w:ascii="Times New Roman" w:eastAsia="Times New Roman" w:hAnsi="Times New Roman" w:cs="Times New Roman"/>
          <w:color w:val="000000"/>
          <w:sz w:val="24"/>
          <w:szCs w:val="24"/>
          <w:lang w:eastAsia="ru-RU"/>
        </w:rPr>
        <w:t>.(</w:t>
      </w:r>
      <w:proofErr w:type="gramEnd"/>
      <w:r w:rsidRPr="00083448">
        <w:rPr>
          <w:rFonts w:ascii="Times New Roman" w:eastAsia="Times New Roman" w:hAnsi="Times New Roman" w:cs="Times New Roman"/>
          <w:color w:val="000000"/>
          <w:sz w:val="24"/>
          <w:szCs w:val="24"/>
          <w:lang w:eastAsia="ru-RU"/>
        </w:rPr>
        <w:t>утв. Постановлением КМ РТ от 22.02.2014г. №110), республиканских законов и иных нормативных актов, направленных на развитие образования и социальную защиту работников.</w:t>
      </w:r>
    </w:p>
    <w:p w:rsidR="00083448" w:rsidRPr="00083448" w:rsidRDefault="00083448" w:rsidP="00083448">
      <w:pPr>
        <w:keepNext/>
        <w:widowControl w:val="0"/>
        <w:autoSpaceDE w:val="0"/>
        <w:autoSpaceDN w:val="0"/>
        <w:adjustRightInd w:val="0"/>
        <w:spacing w:before="240" w:after="60" w:line="240" w:lineRule="auto"/>
        <w:jc w:val="both"/>
        <w:outlineLvl w:val="3"/>
        <w:rPr>
          <w:rFonts w:ascii="Times New Roman" w:eastAsia="Times New Roman" w:hAnsi="Times New Roman" w:cs="Times New Roman"/>
          <w:b/>
          <w:bCs/>
          <w:sz w:val="24"/>
          <w:szCs w:val="24"/>
          <w:lang w:eastAsia="ru-RU"/>
        </w:rPr>
      </w:pPr>
      <w:r w:rsidRPr="00083448">
        <w:rPr>
          <w:rFonts w:ascii="Times New Roman" w:eastAsia="Times New Roman" w:hAnsi="Times New Roman" w:cs="Times New Roman"/>
          <w:b/>
          <w:bCs/>
          <w:sz w:val="24"/>
          <w:szCs w:val="24"/>
          <w:lang w:eastAsia="ru-RU"/>
        </w:rPr>
        <w:t xml:space="preserve">           2.2.Работодатель:</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2.2.1. Обеспечивает полное и своевременное финансирование образовательной организации в соответствии с объемами бюджетных обязательств</w:t>
      </w:r>
      <w:proofErr w:type="gramStart"/>
      <w:r w:rsidRPr="00083448">
        <w:rPr>
          <w:rFonts w:ascii="Times New Roman" w:eastAsia="Times New Roman" w:hAnsi="Times New Roman" w:cs="Times New Roman"/>
          <w:color w:val="000000"/>
          <w:sz w:val="24"/>
          <w:szCs w:val="24"/>
          <w:lang w:eastAsia="ru-RU"/>
        </w:rPr>
        <w:t xml:space="preserve"> ,</w:t>
      </w:r>
      <w:proofErr w:type="gramEnd"/>
      <w:r w:rsidRPr="00083448">
        <w:rPr>
          <w:rFonts w:ascii="Times New Roman" w:eastAsia="Times New Roman" w:hAnsi="Times New Roman" w:cs="Times New Roman"/>
          <w:color w:val="000000"/>
          <w:sz w:val="24"/>
          <w:szCs w:val="24"/>
          <w:lang w:eastAsia="ru-RU"/>
        </w:rPr>
        <w:t xml:space="preserve"> утвержденными законами о федеральном, республиканском и муниципальном бюджетах.</w:t>
      </w:r>
    </w:p>
    <w:p w:rsidR="00083448" w:rsidRPr="00083448" w:rsidRDefault="00083448" w:rsidP="00083448">
      <w:pPr>
        <w:widowControl w:val="0"/>
        <w:autoSpaceDE w:val="0"/>
        <w:autoSpaceDN w:val="0"/>
        <w:adjustRightInd w:val="0"/>
        <w:spacing w:after="12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sz w:val="24"/>
          <w:szCs w:val="24"/>
          <w:lang w:eastAsia="ru-RU"/>
        </w:rPr>
        <w:t xml:space="preserve">       </w:t>
      </w:r>
      <w:r w:rsidRPr="00083448">
        <w:rPr>
          <w:rFonts w:ascii="Times New Roman" w:eastAsia="Times New Roman" w:hAnsi="Times New Roman" w:cs="Times New Roman"/>
          <w:color w:val="000000"/>
          <w:sz w:val="24"/>
          <w:szCs w:val="24"/>
          <w:lang w:eastAsia="ru-RU"/>
        </w:rPr>
        <w:tab/>
        <w:t xml:space="preserve">2.2.2. Организует систематическую работу по </w:t>
      </w:r>
      <w:r w:rsidRPr="00083448">
        <w:rPr>
          <w:rFonts w:ascii="Times New Roman" w:eastAsia="Times New Roman" w:hAnsi="Times New Roman" w:cs="Times New Roman"/>
          <w:sz w:val="24"/>
          <w:szCs w:val="24"/>
          <w:lang w:eastAsia="ru-RU"/>
        </w:rPr>
        <w:t xml:space="preserve">подготовке, профессиональному обучению и дополнительному профессиональному образованию </w:t>
      </w:r>
      <w:r w:rsidRPr="00083448">
        <w:rPr>
          <w:rFonts w:ascii="Times New Roman" w:eastAsia="Times New Roman" w:hAnsi="Times New Roman" w:cs="Times New Roman"/>
          <w:color w:val="000000"/>
          <w:sz w:val="24"/>
          <w:szCs w:val="24"/>
          <w:lang w:eastAsia="ru-RU"/>
        </w:rPr>
        <w:t>работников образовательной организации в соответствии с законодательством.</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sz w:val="24"/>
          <w:szCs w:val="24"/>
          <w:lang w:eastAsia="ru-RU"/>
        </w:rPr>
        <w:tab/>
      </w:r>
      <w:r w:rsidRPr="00083448">
        <w:rPr>
          <w:rFonts w:ascii="Times New Roman" w:eastAsia="Times New Roman" w:hAnsi="Times New Roman" w:cs="Times New Roman"/>
          <w:color w:val="000000"/>
          <w:sz w:val="24"/>
          <w:szCs w:val="24"/>
          <w:lang w:eastAsia="ru-RU"/>
        </w:rPr>
        <w:t xml:space="preserve">2.2.3. Предоставляет выборному органу первичной профсоюзной организации по его запросам информацию, необходимую для заключения коллективного договора, </w:t>
      </w:r>
      <w:proofErr w:type="gramStart"/>
      <w:r w:rsidRPr="00083448">
        <w:rPr>
          <w:rFonts w:ascii="Times New Roman" w:eastAsia="Times New Roman" w:hAnsi="Times New Roman" w:cs="Times New Roman"/>
          <w:color w:val="000000"/>
          <w:sz w:val="24"/>
          <w:szCs w:val="24"/>
          <w:lang w:eastAsia="ru-RU"/>
        </w:rPr>
        <w:t>контроля за</w:t>
      </w:r>
      <w:proofErr w:type="gramEnd"/>
      <w:r w:rsidRPr="00083448">
        <w:rPr>
          <w:rFonts w:ascii="Times New Roman" w:eastAsia="Times New Roman" w:hAnsi="Times New Roman" w:cs="Times New Roman"/>
          <w:color w:val="000000"/>
          <w:sz w:val="24"/>
          <w:szCs w:val="24"/>
          <w:lang w:eastAsia="ru-RU"/>
        </w:rPr>
        <w:t xml:space="preserve"> его выполнением и по другим вопросам, предусмотренным Трудовым кодексом РФ, иными федеральными законами, учредительными документами организации, настоящим коллективным договором. </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2.2.4.  Сотрудничает с выборным органом первичной профсоюзной организации в рамках установленного трудового распорядка, предъявляет, и своевременно рассматривает конструктивные предложения и взаимные требования, разрешает трудовые споры посредством переговоров.</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2.2.5.  Обеспечивает участие  представителей Профсоюза в работе Совета, совещаний, комиссий и других мероприятиях.</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2.2.6. Включает представителей выборного органа первичной профсоюзной организации по уполномочию работников в коллегиальные органы управления образовательной организации. Создает условия, обеспечивающие участие работников в управлении организацией в предусмотренных ТК РФ, иными федеральными законами и настоящим коллективным договором.</w:t>
      </w:r>
    </w:p>
    <w:p w:rsidR="00083448" w:rsidRPr="00083448" w:rsidRDefault="00083448" w:rsidP="00083448">
      <w:pPr>
        <w:widowControl w:val="0"/>
        <w:autoSpaceDE w:val="0"/>
        <w:autoSpaceDN w:val="0"/>
        <w:adjustRightInd w:val="0"/>
        <w:spacing w:after="120" w:line="240" w:lineRule="auto"/>
        <w:ind w:left="283"/>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color w:val="000000"/>
          <w:sz w:val="24"/>
          <w:szCs w:val="24"/>
          <w:lang w:eastAsia="ru-RU"/>
        </w:rPr>
        <w:tab/>
      </w:r>
      <w:r w:rsidRPr="00083448">
        <w:rPr>
          <w:rFonts w:ascii="Times New Roman" w:eastAsia="Times New Roman" w:hAnsi="Times New Roman" w:cs="Times New Roman"/>
          <w:b/>
          <w:color w:val="000000"/>
          <w:sz w:val="24"/>
          <w:szCs w:val="24"/>
          <w:lang w:eastAsia="ru-RU"/>
        </w:rPr>
        <w:t>2.3</w:t>
      </w:r>
      <w:r w:rsidRPr="00083448">
        <w:rPr>
          <w:rFonts w:ascii="Times New Roman" w:eastAsia="Times New Roman" w:hAnsi="Times New Roman" w:cs="Times New Roman"/>
          <w:color w:val="000000"/>
          <w:sz w:val="24"/>
          <w:szCs w:val="24"/>
          <w:lang w:eastAsia="ru-RU"/>
        </w:rPr>
        <w:t>.</w:t>
      </w:r>
      <w:r w:rsidRPr="00083448">
        <w:rPr>
          <w:rFonts w:ascii="Times New Roman" w:eastAsia="Times New Roman" w:hAnsi="Times New Roman" w:cs="Times New Roman"/>
          <w:b/>
          <w:color w:val="000000"/>
          <w:sz w:val="24"/>
          <w:szCs w:val="24"/>
          <w:lang w:eastAsia="ru-RU"/>
        </w:rPr>
        <w:t>Профсоюзный комитет:</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2.3.1. Обеспечивает  в соответствии с Уставом Профсоюза представительство и защиту социально-трудовых прав и интересов работников образовательной организации.</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2.3.2. Оказывает помощь членам Профсоюза в вопросах применения трудового законодательства, разработки локальных нормативных актов, содержащих нормы трудового права, заключения коллективного договора, а также  в разрешении индивидуальных и коллективных трудовых споров. </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2.3.3.  Использует возможности переговорного процесса с целью учета интересов сторон и предотвращения социальной напряженности в коллективе.</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2.3.4.  Способствует соблюдению внутреннего трудового распорядка, дисциплины труда, своевременному и качественному выполнению трудовых обязанностей.</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2.3.5. Вносит предложения Работодателю по разработке систем и форм оплаты труда, управлению организацией, ведению переговоров по совершенствованию обязательств коллективного договора, принятию текущих и перспективных планов и программ социально-экономического и кадрового развития, способствующих полному, качественному выполнению обязанностей работников по трудовому договору.</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2.3.6.  Содействует предотвращению в образовательной организации коллективных трудовых споров.</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2.3.7.Осуществляет </w:t>
      </w:r>
      <w:proofErr w:type="gramStart"/>
      <w:r w:rsidRPr="00083448">
        <w:rPr>
          <w:rFonts w:ascii="Times New Roman" w:eastAsia="Times New Roman" w:hAnsi="Times New Roman" w:cs="Times New Roman"/>
          <w:color w:val="000000"/>
          <w:sz w:val="24"/>
          <w:szCs w:val="24"/>
          <w:lang w:eastAsia="ru-RU"/>
        </w:rPr>
        <w:t>контроль за</w:t>
      </w:r>
      <w:proofErr w:type="gramEnd"/>
      <w:r w:rsidRPr="00083448">
        <w:rPr>
          <w:rFonts w:ascii="Times New Roman" w:eastAsia="Times New Roman" w:hAnsi="Times New Roman" w:cs="Times New Roman"/>
          <w:color w:val="000000"/>
          <w:sz w:val="24"/>
          <w:szCs w:val="24"/>
          <w:lang w:eastAsia="ru-RU"/>
        </w:rPr>
        <w:t xml:space="preserve"> соблюдением работодателем трудового законодательства и иных нормативных актов, содержащих нормы трудового права.</w:t>
      </w:r>
    </w:p>
    <w:p w:rsidR="00B72D53" w:rsidRDefault="00B72D53" w:rsidP="00083448">
      <w:pPr>
        <w:widowControl w:val="0"/>
        <w:autoSpaceDE w:val="0"/>
        <w:autoSpaceDN w:val="0"/>
        <w:adjustRightInd w:val="0"/>
        <w:spacing w:after="0" w:line="240" w:lineRule="auto"/>
        <w:ind w:firstLine="567"/>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0" w:line="240" w:lineRule="auto"/>
        <w:ind w:firstLine="567"/>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eastAsia="ru-RU"/>
        </w:rPr>
        <w:lastRenderedPageBreak/>
        <w:t>2.4. Работники обязуются:</w:t>
      </w:r>
    </w:p>
    <w:p w:rsidR="00083448" w:rsidRPr="00083448" w:rsidRDefault="00083448" w:rsidP="00C66D0A">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добросовестно выполнять свои трудовые обязанности, своевременно и качественно выполнять распоряжения и приказы Работодателя (ст. 21 ТК РФ);</w:t>
      </w:r>
    </w:p>
    <w:p w:rsidR="00083448" w:rsidRPr="00083448" w:rsidRDefault="00083448" w:rsidP="00C66D0A">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соблюдать правила внутреннего распорядка, установленный режим труда, трудовую дисциплину;</w:t>
      </w:r>
    </w:p>
    <w:p w:rsidR="00083448" w:rsidRPr="00083448" w:rsidRDefault="00083448" w:rsidP="00C66D0A">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способствовать повышению эффективности образовательной организации, улучшению качества образования, использовать передовой опыт коллег.</w:t>
      </w:r>
    </w:p>
    <w:p w:rsidR="00083448" w:rsidRPr="00083448" w:rsidRDefault="00083448" w:rsidP="00083448">
      <w:pPr>
        <w:widowControl w:val="0"/>
        <w:shd w:val="clear" w:color="auto" w:fill="FFFFFF"/>
        <w:autoSpaceDE w:val="0"/>
        <w:autoSpaceDN w:val="0"/>
        <w:adjustRightInd w:val="0"/>
        <w:spacing w:after="0" w:line="240" w:lineRule="auto"/>
        <w:ind w:left="2342"/>
        <w:rPr>
          <w:rFonts w:ascii="Times New Roman" w:eastAsia="Times New Roman" w:hAnsi="Times New Roman" w:cs="Times New Roman"/>
          <w:b/>
          <w:bCs/>
          <w:color w:val="FF0000"/>
          <w:spacing w:val="3"/>
          <w:sz w:val="24"/>
          <w:szCs w:val="24"/>
          <w:lang w:eastAsia="ru-RU"/>
        </w:rPr>
      </w:pPr>
    </w:p>
    <w:p w:rsidR="00083448" w:rsidRPr="00083448" w:rsidRDefault="00083448" w:rsidP="00083448">
      <w:pPr>
        <w:widowControl w:val="0"/>
        <w:shd w:val="clear" w:color="auto" w:fill="FFFFFF"/>
        <w:autoSpaceDE w:val="0"/>
        <w:autoSpaceDN w:val="0"/>
        <w:adjustRightInd w:val="0"/>
        <w:spacing w:after="0" w:line="240" w:lineRule="auto"/>
        <w:ind w:left="2342"/>
        <w:rPr>
          <w:rFonts w:ascii="Times New Roman" w:eastAsia="Times New Roman" w:hAnsi="Times New Roman" w:cs="Times New Roman"/>
          <w:b/>
          <w:bCs/>
          <w:color w:val="000000"/>
          <w:spacing w:val="3"/>
          <w:sz w:val="24"/>
          <w:szCs w:val="24"/>
          <w:lang w:eastAsia="ru-RU"/>
        </w:rPr>
      </w:pPr>
    </w:p>
    <w:p w:rsidR="00083448" w:rsidRPr="00083448" w:rsidRDefault="00083448" w:rsidP="00083448">
      <w:pPr>
        <w:widowControl w:val="0"/>
        <w:autoSpaceDE w:val="0"/>
        <w:autoSpaceDN w:val="0"/>
        <w:adjustRightInd w:val="0"/>
        <w:spacing w:after="120" w:line="240" w:lineRule="auto"/>
        <w:ind w:left="283"/>
        <w:jc w:val="center"/>
        <w:rPr>
          <w:rFonts w:ascii="Times New Roman" w:eastAsia="Times New Roman" w:hAnsi="Times New Roman" w:cs="Times New Roman"/>
          <w:b/>
          <w:bCs/>
          <w:color w:val="000000"/>
          <w:spacing w:val="3"/>
          <w:sz w:val="24"/>
          <w:szCs w:val="24"/>
          <w:lang w:eastAsia="ru-RU"/>
        </w:rPr>
      </w:pPr>
      <w:r w:rsidRPr="00083448">
        <w:rPr>
          <w:rFonts w:ascii="Times New Roman" w:eastAsia="Times New Roman" w:hAnsi="Times New Roman" w:cs="Times New Roman"/>
          <w:b/>
          <w:bCs/>
          <w:color w:val="000000"/>
          <w:spacing w:val="3"/>
          <w:sz w:val="24"/>
          <w:szCs w:val="24"/>
          <w:lang w:eastAsia="ru-RU"/>
        </w:rPr>
        <w:t>III. ТРУДОВЫЕ ОТНОШЕНИЯ. РАБОЧЕЕ ВРЕМЯ И ВРЕМЯ ОТДЫХА</w:t>
      </w:r>
    </w:p>
    <w:p w:rsidR="00083448" w:rsidRPr="00083448" w:rsidRDefault="00083448" w:rsidP="00083448">
      <w:pPr>
        <w:widowControl w:val="0"/>
        <w:autoSpaceDE w:val="0"/>
        <w:autoSpaceDN w:val="0"/>
        <w:adjustRightInd w:val="0"/>
        <w:spacing w:after="120" w:line="240" w:lineRule="auto"/>
        <w:ind w:left="283"/>
        <w:jc w:val="center"/>
        <w:rPr>
          <w:rFonts w:ascii="Times New Roman" w:eastAsia="Times New Roman" w:hAnsi="Times New Roman" w:cs="Times New Roman"/>
          <w:b/>
          <w:color w:val="000000"/>
          <w:sz w:val="24"/>
          <w:szCs w:val="24"/>
          <w:u w:val="single"/>
          <w:lang w:eastAsia="ru-RU"/>
        </w:rPr>
      </w:pPr>
    </w:p>
    <w:p w:rsidR="00083448" w:rsidRPr="00083448" w:rsidRDefault="00083448" w:rsidP="00083448">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color w:val="000000"/>
          <w:spacing w:val="3"/>
          <w:sz w:val="24"/>
          <w:szCs w:val="24"/>
          <w:lang w:eastAsia="ru-RU"/>
        </w:rPr>
      </w:pPr>
      <w:r w:rsidRPr="00083448">
        <w:rPr>
          <w:rFonts w:ascii="Times New Roman" w:eastAsia="Times New Roman" w:hAnsi="Times New Roman" w:cs="Times New Roman"/>
          <w:b/>
          <w:bCs/>
          <w:color w:val="000000"/>
          <w:spacing w:val="3"/>
          <w:sz w:val="24"/>
          <w:szCs w:val="24"/>
          <w:lang w:eastAsia="ru-RU"/>
        </w:rPr>
        <w:t>Стороны договорились о том, что:</w:t>
      </w:r>
    </w:p>
    <w:p w:rsidR="00083448" w:rsidRPr="00083448" w:rsidRDefault="00083448" w:rsidP="00083448">
      <w:pPr>
        <w:widowControl w:val="0"/>
        <w:autoSpaceDE w:val="0"/>
        <w:autoSpaceDN w:val="0"/>
        <w:adjustRightInd w:val="0"/>
        <w:spacing w:after="120" w:line="240" w:lineRule="auto"/>
        <w:ind w:left="283" w:firstLine="425"/>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3.1.</w:t>
      </w:r>
      <w:r w:rsidRPr="00083448">
        <w:rPr>
          <w:rFonts w:ascii="Times New Roman" w:eastAsia="Times New Roman" w:hAnsi="Times New Roman" w:cs="Times New Roman"/>
          <w:b/>
          <w:color w:val="000000"/>
          <w:sz w:val="24"/>
          <w:szCs w:val="24"/>
          <w:lang w:eastAsia="ru-RU"/>
        </w:rPr>
        <w:t xml:space="preserve"> </w:t>
      </w:r>
      <w:r w:rsidRPr="00083448">
        <w:rPr>
          <w:rFonts w:ascii="Times New Roman" w:eastAsia="Times New Roman" w:hAnsi="Times New Roman" w:cs="Times New Roman"/>
          <w:color w:val="000000"/>
          <w:sz w:val="24"/>
          <w:szCs w:val="24"/>
          <w:lang w:eastAsia="ru-RU"/>
        </w:rPr>
        <w:t>Трудовые отношения между работником и работодателем регулируются трудовым договором, заключенным в письменной форме в соответствии с трудовым законодательством и иными нормативными правовыми актами, содержащими нормы трудового права, отраслевым, территориальным соглашениями и настоящим коллективным договором</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3.1.2.Трудовой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Трудовой договор, не оформленный надлежащим образом, считается заключенным, если работник приступил к работе с </w:t>
      </w:r>
      <w:proofErr w:type="gramStart"/>
      <w:r w:rsidRPr="00083448">
        <w:rPr>
          <w:rFonts w:ascii="Times New Roman" w:eastAsia="Times New Roman" w:hAnsi="Times New Roman" w:cs="Times New Roman"/>
          <w:color w:val="000000"/>
          <w:sz w:val="24"/>
          <w:szCs w:val="24"/>
          <w:lang w:eastAsia="ru-RU"/>
        </w:rPr>
        <w:t>ведома</w:t>
      </w:r>
      <w:proofErr w:type="gramEnd"/>
      <w:r w:rsidRPr="00083448">
        <w:rPr>
          <w:rFonts w:ascii="Times New Roman" w:eastAsia="Times New Roman" w:hAnsi="Times New Roman" w:cs="Times New Roman"/>
          <w:color w:val="000000"/>
          <w:sz w:val="24"/>
          <w:szCs w:val="24"/>
          <w:lang w:eastAsia="ru-RU"/>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к работе.</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 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 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3.1.3. Условия трудового договора не могут ущемлять социально-экономические, трудовые права работников, определенные законодательством, коллективным договором образовательной организации.</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В соответствии с частью 1 ст.57 ТК  РФ трудовой договор содержит полную информацию о сторонах трудового договора.</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Обязательными для включения в трудовой договор являются следующие условия:</w:t>
      </w:r>
    </w:p>
    <w:p w:rsidR="00083448" w:rsidRPr="00083448" w:rsidRDefault="00083448" w:rsidP="00C66D0A">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место работы (указывается конкретный адрес работодателя);</w:t>
      </w:r>
    </w:p>
    <w:p w:rsidR="00083448" w:rsidRPr="00083448" w:rsidRDefault="00083448" w:rsidP="00C66D0A">
      <w:pPr>
        <w:widowControl w:val="0"/>
        <w:numPr>
          <w:ilvl w:val="0"/>
          <w:numId w:val="3"/>
        </w:numPr>
        <w:tabs>
          <w:tab w:val="num" w:pos="18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трудовая функция (работа в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РФ;</w:t>
      </w:r>
    </w:p>
    <w:p w:rsidR="00083448" w:rsidRPr="00083448" w:rsidRDefault="00083448" w:rsidP="00C66D0A">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lastRenderedPageBreak/>
        <w:t>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ТК  РФ или иным федеральным законом;</w:t>
      </w:r>
    </w:p>
    <w:p w:rsidR="00083448" w:rsidRPr="00083448" w:rsidRDefault="00083448" w:rsidP="00C66D0A">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условия оплаты труда (в том числе размер тарифной ставки или оклада (должностного оклада) работника, доплаты, надбавки и поощрительные выплаты);</w:t>
      </w:r>
    </w:p>
    <w:p w:rsidR="00083448" w:rsidRPr="00083448" w:rsidRDefault="00083448" w:rsidP="00C66D0A">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режим рабочего времени и времени отдыха (если для данного работника он отличается от общих правил, действующих у данного работодателя);</w:t>
      </w:r>
    </w:p>
    <w:p w:rsidR="00083448" w:rsidRPr="00083448" w:rsidRDefault="00083448" w:rsidP="00C66D0A">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компенсации за тяжелую работу и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083448" w:rsidRPr="00083448" w:rsidRDefault="00083448" w:rsidP="00C66D0A">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условия, определяющие в необходимых случаях характер работы (подвижной, разъездной, в пути, другой характер работы);</w:t>
      </w:r>
    </w:p>
    <w:p w:rsidR="00083448" w:rsidRPr="00083448" w:rsidRDefault="00083448" w:rsidP="00C66D0A">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условия об обязательном социальном страховании работника в соответствии с ТК РФ и иными Федеральными законами;</w:t>
      </w:r>
    </w:p>
    <w:p w:rsidR="00083448" w:rsidRPr="00083448" w:rsidRDefault="00083448" w:rsidP="00C66D0A">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083448" w:rsidRPr="00083448" w:rsidRDefault="00083448" w:rsidP="00083448">
      <w:pPr>
        <w:widowControl w:val="0"/>
        <w:autoSpaceDE w:val="0"/>
        <w:autoSpaceDN w:val="0"/>
        <w:adjustRightInd w:val="0"/>
        <w:spacing w:after="120" w:line="240" w:lineRule="auto"/>
        <w:ind w:left="283" w:firstLine="64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В трудовом договоре могут предусматриваться дополнительные условия</w:t>
      </w:r>
      <w:proofErr w:type="gramStart"/>
      <w:r w:rsidRPr="00083448">
        <w:rPr>
          <w:rFonts w:ascii="Times New Roman" w:eastAsia="Times New Roman" w:hAnsi="Times New Roman" w:cs="Times New Roman"/>
          <w:color w:val="000000"/>
          <w:sz w:val="24"/>
          <w:szCs w:val="24"/>
          <w:lang w:eastAsia="ru-RU"/>
        </w:rPr>
        <w:t xml:space="preserve"> ,</w:t>
      </w:r>
      <w:proofErr w:type="gramEnd"/>
      <w:r w:rsidRPr="00083448">
        <w:rPr>
          <w:rFonts w:ascii="Times New Roman" w:eastAsia="Times New Roman" w:hAnsi="Times New Roman" w:cs="Times New Roman"/>
          <w:color w:val="000000"/>
          <w:sz w:val="24"/>
          <w:szCs w:val="24"/>
          <w:lang w:eastAsia="ru-RU"/>
        </w:rPr>
        <w:t xml:space="preserve">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w:t>
      </w:r>
    </w:p>
    <w:p w:rsidR="00083448" w:rsidRPr="00083448" w:rsidRDefault="00083448" w:rsidP="00083448">
      <w:pPr>
        <w:widowControl w:val="0"/>
        <w:autoSpaceDE w:val="0"/>
        <w:autoSpaceDN w:val="0"/>
        <w:adjustRightInd w:val="0"/>
        <w:spacing w:after="120" w:line="240" w:lineRule="auto"/>
        <w:ind w:left="283" w:firstLine="64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С принятием Приказа Министерства образования и науки РФ от 22.12.2014 года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установленный педагогическому работнику объем учебной нагрузки оговаривается в трудовом договоре.</w:t>
      </w:r>
    </w:p>
    <w:p w:rsidR="00083448" w:rsidRPr="00083448" w:rsidRDefault="00083448" w:rsidP="00083448">
      <w:pPr>
        <w:widowControl w:val="0"/>
        <w:autoSpaceDE w:val="0"/>
        <w:autoSpaceDN w:val="0"/>
        <w:adjustRightInd w:val="0"/>
        <w:spacing w:after="120" w:line="240" w:lineRule="auto"/>
        <w:ind w:left="283" w:firstLine="64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3.1.4. Трудовой договор с работниками образовательных организаций заключается на неопределенный срок. 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ТК РФ.</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В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только в письменной форме.</w:t>
      </w:r>
    </w:p>
    <w:p w:rsidR="00083448" w:rsidRPr="00083448" w:rsidRDefault="00083448" w:rsidP="0008344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083448">
        <w:rPr>
          <w:rFonts w:ascii="Times New Roman" w:eastAsia="Calibri" w:hAnsi="Times New Roman" w:cs="Times New Roman"/>
          <w:sz w:val="24"/>
          <w:szCs w:val="24"/>
          <w:lang w:eastAsia="ar-SA"/>
        </w:rPr>
        <w:t xml:space="preserve"> 3.1.5.</w:t>
      </w:r>
      <w:r w:rsidRPr="00083448">
        <w:rPr>
          <w:rFonts w:ascii="Times New Roman" w:eastAsia="Times New Roman" w:hAnsi="Times New Roman" w:cs="Times New Roman"/>
          <w:color w:val="000000"/>
          <w:sz w:val="24"/>
          <w:szCs w:val="24"/>
          <w:lang w:eastAsia="ru-RU"/>
        </w:rPr>
        <w:t xml:space="preserve">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w:t>
      </w:r>
      <w:r w:rsidRPr="00083448">
        <w:rPr>
          <w:rFonts w:ascii="Times New Roman" w:eastAsia="Calibri" w:hAnsi="Times New Roman" w:cs="Times New Roman"/>
          <w:color w:val="000000"/>
          <w:sz w:val="24"/>
          <w:szCs w:val="24"/>
          <w:lang w:eastAsia="ar-SA"/>
        </w:rPr>
        <w:t>«Едином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r w:rsidRPr="00083448">
        <w:rPr>
          <w:rFonts w:ascii="Times New Roman" w:eastAsia="Times New Roman" w:hAnsi="Times New Roman" w:cs="Times New Roman"/>
          <w:color w:val="000000"/>
          <w:sz w:val="24"/>
          <w:szCs w:val="24"/>
          <w:lang w:eastAsia="ru-RU"/>
        </w:rPr>
        <w:t xml:space="preserve">, и (или) профессиональным стандартам. </w:t>
      </w:r>
      <w:bookmarkStart w:id="0" w:name="sub_108554"/>
    </w:p>
    <w:p w:rsidR="00083448" w:rsidRPr="00083448" w:rsidRDefault="008861AA" w:rsidP="0008344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hyperlink r:id="rId7" w:history="1">
        <w:r w:rsidR="00083448" w:rsidRPr="00083448">
          <w:rPr>
            <w:rFonts w:ascii="Times New Roman" w:eastAsia="Times New Roman" w:hAnsi="Times New Roman" w:cs="Times New Roman"/>
            <w:bCs/>
            <w:sz w:val="24"/>
            <w:szCs w:val="24"/>
            <w:lang w:eastAsia="ru-RU"/>
          </w:rPr>
          <w:t>Номенклатура</w:t>
        </w:r>
      </w:hyperlink>
      <w:r w:rsidR="00083448" w:rsidRPr="00083448">
        <w:rPr>
          <w:rFonts w:ascii="Times New Roman" w:eastAsia="Times New Roman" w:hAnsi="Times New Roman" w:cs="Times New Roman"/>
          <w:sz w:val="24"/>
          <w:szCs w:val="24"/>
          <w:lang w:eastAsia="ru-RU"/>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083448" w:rsidRPr="00083448">
        <w:rPr>
          <w:rFonts w:ascii="Times New Roman" w:eastAsia="Calibri" w:hAnsi="Times New Roman" w:cs="Times New Roman"/>
          <w:sz w:val="24"/>
          <w:szCs w:val="24"/>
          <w:lang w:eastAsia="ar-SA"/>
        </w:rPr>
        <w:t xml:space="preserve"> утверждена постановлением Правительства РФ от 08.08.2013года № 678 </w:t>
      </w:r>
      <w:hyperlink r:id="rId8" w:history="1">
        <w:r w:rsidR="00083448" w:rsidRPr="00083448">
          <w:rPr>
            <w:rFonts w:ascii="Times New Roman" w:eastAsia="Times New Roman" w:hAnsi="Times New Roman" w:cs="Times New Roman"/>
            <w:bCs/>
            <w:sz w:val="24"/>
            <w:szCs w:val="24"/>
            <w:lang w:eastAsia="ru-RU"/>
          </w:rPr>
          <w:t xml:space="preserve">"Об утверждении номенклатуры должностей педагогических работников организаций, осуществляющих образовательную деятельность, должностей </w:t>
        </w:r>
        <w:r w:rsidR="00083448" w:rsidRPr="00083448">
          <w:rPr>
            <w:rFonts w:ascii="Times New Roman" w:eastAsia="Times New Roman" w:hAnsi="Times New Roman" w:cs="Times New Roman"/>
            <w:bCs/>
            <w:sz w:val="24"/>
            <w:szCs w:val="24"/>
            <w:lang w:eastAsia="ru-RU"/>
          </w:rPr>
          <w:lastRenderedPageBreak/>
          <w:t>руководителей образовательных организаций"</w:t>
        </w:r>
      </w:hyperlink>
      <w:r w:rsidR="00083448" w:rsidRPr="00083448">
        <w:rPr>
          <w:rFonts w:ascii="Times New Roman" w:eastAsia="Times New Roman" w:hAnsi="Times New Roman" w:cs="Times New Roman"/>
          <w:sz w:val="24"/>
          <w:szCs w:val="24"/>
          <w:lang w:eastAsia="ru-RU"/>
        </w:rPr>
        <w:t>.</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ar-SA"/>
        </w:rPr>
      </w:pPr>
      <w:r w:rsidRPr="00083448">
        <w:rPr>
          <w:rFonts w:ascii="Times New Roman" w:eastAsia="Calibri" w:hAnsi="Times New Roman" w:cs="Times New Roman"/>
          <w:sz w:val="24"/>
          <w:szCs w:val="24"/>
          <w:lang w:eastAsia="ar-SA"/>
        </w:rPr>
        <w:t xml:space="preserve">Наименования должностей и профессий работников </w:t>
      </w:r>
      <w:r w:rsidRPr="00083448">
        <w:rPr>
          <w:rFonts w:ascii="Times New Roman" w:eastAsia="Times New Roman" w:hAnsi="Times New Roman" w:cs="Times New Roman"/>
          <w:sz w:val="24"/>
          <w:szCs w:val="24"/>
          <w:lang w:eastAsia="ru-RU"/>
        </w:rPr>
        <w:t xml:space="preserve">образовательных организаций </w:t>
      </w:r>
      <w:r w:rsidRPr="00083448">
        <w:rPr>
          <w:rFonts w:ascii="Times New Roman" w:eastAsia="Calibri" w:hAnsi="Times New Roman" w:cs="Times New Roman"/>
          <w:sz w:val="24"/>
          <w:szCs w:val="24"/>
          <w:lang w:eastAsia="ar-SA"/>
        </w:rPr>
        <w:t>должны соответствовать наименованиям, указанным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и «Едином тарифно-квалификационном справочнике работ и профессий рабочих».</w:t>
      </w:r>
    </w:p>
    <w:p w:rsidR="00083448" w:rsidRPr="00083448" w:rsidRDefault="00083448" w:rsidP="0008344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083448">
        <w:rPr>
          <w:rFonts w:ascii="Times New Roman" w:eastAsia="Calibri" w:hAnsi="Times New Roman" w:cs="Times New Roman"/>
          <w:iCs/>
          <w:color w:val="000000"/>
          <w:kern w:val="1"/>
          <w:sz w:val="24"/>
          <w:szCs w:val="24"/>
          <w:lang w:eastAsia="ar-SA"/>
        </w:rPr>
        <w:t xml:space="preserve">3.1.6. Требования, содержащиеся в квалификационных характеристиках, служат основой для разработки должностных инструкций конкретного педагогического работника в </w:t>
      </w:r>
      <w:r w:rsidRPr="00083448">
        <w:rPr>
          <w:rFonts w:ascii="Times New Roman" w:eastAsia="Times New Roman" w:hAnsi="Times New Roman" w:cs="Times New Roman"/>
          <w:color w:val="000000"/>
          <w:sz w:val="24"/>
          <w:szCs w:val="24"/>
          <w:lang w:eastAsia="ru-RU"/>
        </w:rPr>
        <w:t xml:space="preserve">образовательной организации. </w:t>
      </w:r>
      <w:bookmarkEnd w:id="0"/>
    </w:p>
    <w:p w:rsidR="00083448" w:rsidRPr="00083448" w:rsidRDefault="00083448" w:rsidP="0008344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z w:val="24"/>
          <w:szCs w:val="24"/>
          <w:lang w:eastAsia="ru-RU"/>
        </w:rPr>
        <w:t>3.1.7. При приеме на работу, до подписания трудового договора, р</w:t>
      </w:r>
      <w:r w:rsidRPr="00083448">
        <w:rPr>
          <w:rFonts w:ascii="Times New Roman" w:eastAsia="Times New Roman" w:hAnsi="Times New Roman" w:cs="Times New Roman"/>
          <w:sz w:val="24"/>
          <w:szCs w:val="24"/>
          <w:lang w:eastAsia="ru-RU"/>
        </w:rPr>
        <w:t>аботодатель обязан при заключении трудового договора с работником ознакомить его под роспись с уставом образовательной организации, отраслевым Соглашением, территориальным соглашением, коллективным договором, правилами внутреннего трудового распорядка и иными локальными нормативными актами, непосредственно связанными с трудовой деятельностью работника.</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ab/>
        <w:t>Руководители организаций (подразделений), их заместители, руководители структурных подразделений и другие работники этих организаций (подразделений) помимо работы, определенной трудовым договором вправе на условиях дополнительного соглашения к трудовому договору осуществлять преподавательскую работу в классах, группах, кружках, секциях без занятия штатной должности, которая не считается совместительством.</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083448">
        <w:rPr>
          <w:rFonts w:ascii="Times New Roman" w:eastAsia="Times New Roman" w:hAnsi="Times New Roman" w:cs="Times New Roman"/>
          <w:sz w:val="24"/>
          <w:szCs w:val="24"/>
          <w:lang w:eastAsia="ru-RU"/>
        </w:rPr>
        <w:tab/>
        <w:t>Предоставление преподавательской работы указанным лицам</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а также педагогическим, руководящим и иным работникам других организаций, работникам предприятий, учреждений и организаций (включая работников органов управления образованием и информационно методических центров) осуществляется с учетом мнения выборного органа первичной профсоюзной организации и при условии, если учителя, преподаватели, для которых данная организация является местом основной работы, обеспечены преподавательской работой по своей специальности в объеме не менее чем на ставку заработной платы</w:t>
      </w:r>
      <w:r w:rsidRPr="00083448">
        <w:rPr>
          <w:rFonts w:ascii="Times New Roman" w:eastAsia="Times New Roman" w:hAnsi="Times New Roman" w:cs="Times New Roman"/>
          <w:color w:val="FF0000"/>
          <w:sz w:val="24"/>
          <w:szCs w:val="24"/>
          <w:lang w:eastAsia="ru-RU"/>
        </w:rPr>
        <w:t>.</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3.1.8. Расторжение трудового договора с работником по инициативе работодателя должно осуществляться в строгом соответствии с законодательством.</w:t>
      </w:r>
    </w:p>
    <w:p w:rsidR="00083448" w:rsidRPr="00083448" w:rsidRDefault="00083448" w:rsidP="00083448">
      <w:pPr>
        <w:widowControl w:val="0"/>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z w:val="24"/>
          <w:szCs w:val="24"/>
          <w:lang w:eastAsia="ru-RU"/>
        </w:rPr>
        <w:tab/>
      </w:r>
      <w:r w:rsidRPr="00083448">
        <w:rPr>
          <w:rFonts w:ascii="Times New Roman" w:eastAsia="Times New Roman" w:hAnsi="Times New Roman" w:cs="Times New Roman"/>
          <w:sz w:val="24"/>
          <w:szCs w:val="24"/>
          <w:lang w:eastAsia="ru-RU"/>
        </w:rPr>
        <w:t>3.1.9.Дополнительные основания прекращения трудового договора с педагогическим работником:</w:t>
      </w:r>
      <w:bookmarkStart w:id="1" w:name="sub_33601"/>
    </w:p>
    <w:bookmarkEnd w:id="1"/>
    <w:p w:rsidR="00083448" w:rsidRPr="00083448" w:rsidRDefault="00083448" w:rsidP="0008344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1) повторное в течение одного года грубое нарушение устава образовательной организации;</w:t>
      </w:r>
    </w:p>
    <w:p w:rsidR="00083448" w:rsidRPr="00083448" w:rsidRDefault="00083448" w:rsidP="0008344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bookmarkStart w:id="2" w:name="sub_3362"/>
      <w:r w:rsidRPr="00083448">
        <w:rPr>
          <w:rFonts w:ascii="Times New Roman" w:eastAsia="Times New Roman" w:hAnsi="Times New Roman" w:cs="Times New Roman"/>
          <w:sz w:val="24"/>
          <w:szCs w:val="24"/>
          <w:lang w:eastAsia="ru-RU"/>
        </w:rP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r w:rsidRPr="00083448">
        <w:rPr>
          <w:rFonts w:ascii="Times New Roman" w:eastAsia="Times New Roman" w:hAnsi="Times New Roman" w:cs="Times New Roman"/>
          <w:color w:val="000000"/>
          <w:sz w:val="24"/>
          <w:szCs w:val="24"/>
          <w:lang w:eastAsia="ru-RU"/>
        </w:rPr>
        <w:t>.</w:t>
      </w:r>
    </w:p>
    <w:bookmarkEnd w:id="2"/>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3.1.10. В случаях, когда по причинам, связанным с изменением организационных или технических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083448" w:rsidRPr="00083448" w:rsidRDefault="00083448" w:rsidP="00083448">
      <w:pPr>
        <w:widowControl w:val="0"/>
        <w:autoSpaceDE w:val="0"/>
        <w:autoSpaceDN w:val="0"/>
        <w:adjustRightInd w:val="0"/>
        <w:spacing w:after="12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По инициативе работодателя допускается изменение существенных условий трудового договора только в связи с изменением числа классов-комплектов, групп или количества учащихся (воспитанников), количества часов работы по учебному плану, сменности работы организации, образовательных программ и др</w:t>
      </w:r>
      <w:proofErr w:type="gramStart"/>
      <w:r w:rsidRPr="00083448">
        <w:rPr>
          <w:rFonts w:ascii="Times New Roman" w:eastAsia="Times New Roman" w:hAnsi="Times New Roman" w:cs="Times New Roman"/>
          <w:color w:val="000000"/>
          <w:sz w:val="24"/>
          <w:szCs w:val="24"/>
          <w:lang w:eastAsia="ru-RU"/>
        </w:rPr>
        <w:t>..</w:t>
      </w:r>
      <w:proofErr w:type="gramEnd"/>
    </w:p>
    <w:p w:rsidR="00083448" w:rsidRPr="00083448" w:rsidRDefault="00083448" w:rsidP="00083448">
      <w:pPr>
        <w:widowControl w:val="0"/>
        <w:autoSpaceDE w:val="0"/>
        <w:autoSpaceDN w:val="0"/>
        <w:adjustRightInd w:val="0"/>
        <w:spacing w:after="12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ТК РФ.</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ru-RU"/>
        </w:rPr>
      </w:pPr>
      <w:r w:rsidRPr="00083448">
        <w:rPr>
          <w:rFonts w:ascii="Times New Roman" w:eastAsia="Times New Roman" w:hAnsi="Times New Roman" w:cs="Times New Roman"/>
          <w:sz w:val="24"/>
          <w:szCs w:val="24"/>
          <w:lang w:eastAsia="ru-RU"/>
        </w:rPr>
        <w:t xml:space="preserve">3.2. </w:t>
      </w:r>
      <w:bookmarkStart w:id="3" w:name="sub_19601"/>
      <w:r w:rsidRPr="00083448">
        <w:rPr>
          <w:rFonts w:ascii="Times New Roman" w:eastAsia="Times New Roman" w:hAnsi="Times New Roman" w:cs="Times New Roman"/>
          <w:sz w:val="24"/>
          <w:szCs w:val="24"/>
          <w:lang w:eastAsia="ru-RU"/>
        </w:rPr>
        <w:t>Необходимость подготовки работников (профессиональное образование и профессиональное обучение) и дополнительного профессионального образования для собственных нужд определяет работодатель</w:t>
      </w:r>
      <w:r w:rsidRPr="00083448">
        <w:rPr>
          <w:rFonts w:ascii="Times New Roman" w:eastAsia="Times New Roman" w:hAnsi="Times New Roman" w:cs="Times New Roman"/>
          <w:color w:val="FF0000"/>
          <w:sz w:val="24"/>
          <w:szCs w:val="24"/>
          <w:lang w:eastAsia="ru-RU"/>
        </w:rPr>
        <w:t>.</w:t>
      </w:r>
    </w:p>
    <w:bookmarkEnd w:id="3"/>
    <w:p w:rsidR="00083448" w:rsidRPr="00083448" w:rsidRDefault="00083448" w:rsidP="00083448">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lastRenderedPageBreak/>
        <w:t>Подготовка работников и дополнительное профессиональное образование работников осуществляются работодателем на условиях и в порядке, которые определяются коллективным договором, соглашениями, трудовым договором.</w:t>
      </w:r>
    </w:p>
    <w:p w:rsidR="00083448" w:rsidRPr="00083448" w:rsidRDefault="00083448" w:rsidP="0008344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 w:name="sub_1871"/>
      <w:r w:rsidRPr="00083448">
        <w:rPr>
          <w:rFonts w:ascii="Times New Roman" w:eastAsia="Times New Roman" w:hAnsi="Times New Roman" w:cs="Times New Roman"/>
          <w:sz w:val="24"/>
          <w:szCs w:val="24"/>
          <w:lang w:eastAsia="ru-RU"/>
        </w:rPr>
        <w:t xml:space="preserve">При направлении работодателем работника на профессиональное обучение или дополнительное профессиональное образование с отрывом от работы за ним сохраняются место работы (должность) и средняя заработная плата по основному месту работы. Работникам, направляемым на профессиональное обучение или дополнительное профессиональное образование с отрывом от работы в другую местность, производится оплата командировочных расходов в </w:t>
      </w:r>
      <w:hyperlink w:anchor="sub_168" w:history="1">
        <w:r w:rsidRPr="00083448">
          <w:rPr>
            <w:rFonts w:ascii="Times New Roman" w:eastAsia="Times New Roman" w:hAnsi="Times New Roman" w:cs="Times New Roman"/>
            <w:sz w:val="24"/>
            <w:szCs w:val="24"/>
            <w:lang w:eastAsia="ru-RU"/>
          </w:rPr>
          <w:t>порядке</w:t>
        </w:r>
      </w:hyperlink>
      <w:r w:rsidRPr="00083448">
        <w:rPr>
          <w:rFonts w:ascii="Times New Roman" w:eastAsia="Times New Roman" w:hAnsi="Times New Roman" w:cs="Times New Roman"/>
          <w:sz w:val="24"/>
          <w:szCs w:val="24"/>
          <w:lang w:eastAsia="ru-RU"/>
        </w:rPr>
        <w:t xml:space="preserve"> и размерах, которые предусмотрены для лиц, направляемых в служебные командировки.</w:t>
      </w:r>
    </w:p>
    <w:bookmarkEnd w:id="4"/>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3.3. В  реализации пп.2 статьи 47 ФЗ</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выполнения требований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в части повышения квалификационных требований по ряду должностей, дополнительное профессиональное образование работников проводить на основании заключения дополнительного договора с предоставлением гарантий и компенсаций, предусмотренных Трудовым кодексом Российской Федерации.</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3.4.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образовательными организациями, в состав которых включается председатель выборного профсоюзного органа.</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3.5. Проведение аттестации в целях установления квалификационной категории педагогических работников муниципальных образовательных организаций и частных организаций осуществляются аттестационными комиссиями, формируемыми Министерством образования и науки Республики Татарстан, с участием представителя Республиканского комитета профсоюза.</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sz w:val="24"/>
          <w:szCs w:val="24"/>
          <w:lang w:eastAsia="ru-RU"/>
        </w:rPr>
        <w:t xml:space="preserve">3.6. Стороны гарантируют педагогическим работникам  при подготовке и проведении аттестации предоставление всех прав и льгот, предусмотренных нормативными правовыми актами </w:t>
      </w:r>
      <w:r w:rsidRPr="00083448">
        <w:rPr>
          <w:rFonts w:ascii="Times New Roman" w:eastAsia="Times New Roman" w:hAnsi="Times New Roman" w:cs="Times New Roman"/>
          <w:b/>
          <w:sz w:val="24"/>
          <w:szCs w:val="24"/>
          <w:lang w:eastAsia="ru-RU"/>
        </w:rPr>
        <w:t>(Приложение № 1).</w:t>
      </w:r>
    </w:p>
    <w:p w:rsidR="00083448" w:rsidRPr="00083448" w:rsidRDefault="00083448" w:rsidP="0008344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3.7.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w:t>
      </w:r>
      <w:hyperlink r:id="rId9" w:history="1">
        <w:r w:rsidRPr="00083448">
          <w:rPr>
            <w:rFonts w:ascii="Times New Roman" w:eastAsia="Times New Roman" w:hAnsi="Times New Roman" w:cs="Times New Roman"/>
            <w:bCs/>
            <w:sz w:val="24"/>
            <w:szCs w:val="24"/>
            <w:lang w:eastAsia="ru-RU"/>
          </w:rPr>
          <w:t>трудовым законодательством</w:t>
        </w:r>
      </w:hyperlink>
      <w:r w:rsidRPr="00083448">
        <w:rPr>
          <w:rFonts w:ascii="Times New Roman" w:eastAsia="Times New Roman" w:hAnsi="Times New Roman" w:cs="Times New Roman"/>
          <w:sz w:val="24"/>
          <w:szCs w:val="24"/>
          <w:lang w:eastAsia="ru-RU"/>
        </w:rPr>
        <w:t xml:space="preserve">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компенсации устанавливаются Кабинетом Министров Республики Татарстан в пределах средств бюджета Республики Татарстан, выделяемых на проведение единого государственного экзамена.</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ar-SA"/>
        </w:rPr>
      </w:pPr>
    </w:p>
    <w:p w:rsidR="00083448" w:rsidRPr="00083448" w:rsidRDefault="00083448" w:rsidP="00083448">
      <w:pPr>
        <w:widowControl w:val="0"/>
        <w:autoSpaceDE w:val="0"/>
        <w:autoSpaceDN w:val="0"/>
        <w:adjustRightInd w:val="0"/>
        <w:spacing w:after="120" w:line="240" w:lineRule="auto"/>
        <w:ind w:left="283" w:firstLine="643"/>
        <w:rPr>
          <w:rFonts w:ascii="Times New Roman" w:eastAsia="Times New Roman" w:hAnsi="Times New Roman" w:cs="Times New Roman"/>
          <w:b/>
          <w:color w:val="000000"/>
          <w:sz w:val="24"/>
          <w:szCs w:val="24"/>
          <w:lang w:eastAsia="ru-RU"/>
        </w:rPr>
      </w:pPr>
    </w:p>
    <w:p w:rsidR="00083448" w:rsidRPr="00083448" w:rsidRDefault="00083448" w:rsidP="00083448">
      <w:pPr>
        <w:widowControl w:val="0"/>
        <w:autoSpaceDE w:val="0"/>
        <w:autoSpaceDN w:val="0"/>
        <w:adjustRightInd w:val="0"/>
        <w:spacing w:after="120" w:line="240" w:lineRule="auto"/>
        <w:ind w:left="283" w:firstLine="643"/>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t>Стороны при регулировании вопросов рабочего времени и времени отдыха исходят из того, что:</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3.8. Продолжительность рабочего времени и времени </w:t>
      </w:r>
      <w:proofErr w:type="gramStart"/>
      <w:r w:rsidRPr="00083448">
        <w:rPr>
          <w:rFonts w:ascii="Times New Roman" w:eastAsia="Times New Roman" w:hAnsi="Times New Roman" w:cs="Times New Roman"/>
          <w:sz w:val="24"/>
          <w:szCs w:val="24"/>
          <w:lang w:eastAsia="ru-RU"/>
        </w:rPr>
        <w:t>отдыха</w:t>
      </w:r>
      <w:proofErr w:type="gramEnd"/>
      <w:r w:rsidRPr="00083448">
        <w:rPr>
          <w:rFonts w:ascii="Times New Roman" w:eastAsia="Times New Roman" w:hAnsi="Times New Roman" w:cs="Times New Roman"/>
          <w:sz w:val="24"/>
          <w:szCs w:val="24"/>
          <w:lang w:eastAsia="ru-RU"/>
        </w:rPr>
        <w:t xml:space="preserve"> педагогических и других работников образовательных организаций определяется законодательством Российской Федерации в зависимости от наименования должности, условий труда и других факторов.</w:t>
      </w:r>
    </w:p>
    <w:p w:rsidR="00083448" w:rsidRPr="00083448" w:rsidRDefault="00083448" w:rsidP="00083448">
      <w:pPr>
        <w:widowControl w:val="0"/>
        <w:tabs>
          <w:tab w:val="left" w:pos="6865"/>
        </w:tab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Приказом Министерства образования и науки Российской Федерации от 22 </w:t>
      </w:r>
      <w:r w:rsidRPr="00083448">
        <w:rPr>
          <w:rFonts w:ascii="Times New Roman" w:eastAsia="Times New Roman" w:hAnsi="Times New Roman" w:cs="Times New Roman"/>
          <w:sz w:val="24"/>
          <w:szCs w:val="24"/>
          <w:lang w:eastAsia="ru-RU"/>
        </w:rPr>
        <w:lastRenderedPageBreak/>
        <w:t>декабря 2014 года №1601 «О продолжительности рабочего времени (норме часов педагогической работы за ставку заработной платы) педагогических работников»</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Приказом Министерства образования и науки РФ «Об особенностях режима рабочего времени и времени отдыха педагогических и других работников образовательных</w:t>
      </w:r>
      <w:r w:rsidRPr="00083448">
        <w:rPr>
          <w:rFonts w:ascii="Times New Roman" w:eastAsia="Times New Roman" w:hAnsi="Times New Roman" w:cs="Times New Roman"/>
          <w:color w:val="FF0000"/>
          <w:sz w:val="24"/>
          <w:szCs w:val="24"/>
          <w:lang w:eastAsia="ru-RU"/>
        </w:rPr>
        <w:t xml:space="preserve"> </w:t>
      </w:r>
      <w:r w:rsidRPr="00083448">
        <w:rPr>
          <w:rFonts w:ascii="Times New Roman" w:eastAsia="Times New Roman" w:hAnsi="Times New Roman" w:cs="Times New Roman"/>
          <w:sz w:val="24"/>
          <w:szCs w:val="24"/>
          <w:lang w:eastAsia="ru-RU"/>
        </w:rPr>
        <w:t>учреждений.</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3.8.1. Режим рабочего времени учителей, преподавателей, тренеров-преподавателей, педагогов дополнительного образования при выполнении должностных обязанностей состоит из двух частей:</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нормируемая часть рабочего времени  определяется в астрономических часах (учебная нагрузка), регулируется расписанием учебных занятий и годовым календарным учебным графиком;</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не нормируемая часть, которая не конкретизирована по количеству часов,  регулируется Правилами внутреннего трудового распорядка </w:t>
      </w:r>
      <w:r w:rsidRPr="00083448">
        <w:rPr>
          <w:rFonts w:ascii="Times New Roman" w:eastAsia="Times New Roman" w:hAnsi="Times New Roman" w:cs="Times New Roman"/>
          <w:b/>
          <w:sz w:val="24"/>
          <w:szCs w:val="24"/>
          <w:lang w:eastAsia="ru-RU"/>
        </w:rPr>
        <w:t>(Приложение №2)</w:t>
      </w:r>
      <w:r w:rsidRPr="00083448">
        <w:rPr>
          <w:rFonts w:ascii="Times New Roman" w:eastAsia="Times New Roman" w:hAnsi="Times New Roman" w:cs="Times New Roman"/>
          <w:sz w:val="24"/>
          <w:szCs w:val="24"/>
          <w:lang w:eastAsia="ru-RU"/>
        </w:rPr>
        <w:t xml:space="preserve"> графиками и планами работ, в том числе личными планами педагогического работника.</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Соотношение нормируемой и не нормируемой частей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специальностей и квалификации работника.</w:t>
      </w:r>
    </w:p>
    <w:p w:rsidR="00083448" w:rsidRPr="00083448" w:rsidRDefault="00083448" w:rsidP="00083448">
      <w:pPr>
        <w:widowControl w:val="0"/>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3.8.2. Работодатель  при составлении расписания учебных занятий исключает нерациональные затраты времени педагогических работников, ведущих преподавательскую деятельность, с тем, чтобы не образовывались длительные перерывы («окна»).</w:t>
      </w:r>
    </w:p>
    <w:p w:rsidR="00083448" w:rsidRPr="00083448" w:rsidRDefault="00083448" w:rsidP="00083448">
      <w:pPr>
        <w:widowControl w:val="0"/>
        <w:shd w:val="clear" w:color="auto" w:fill="FFFFFF"/>
        <w:tabs>
          <w:tab w:val="left" w:pos="1109"/>
        </w:tabs>
        <w:autoSpaceDE w:val="0"/>
        <w:autoSpaceDN w:val="0"/>
        <w:adjustRightInd w:val="0"/>
        <w:spacing w:before="5" w:after="0" w:line="240" w:lineRule="auto"/>
        <w:jc w:val="both"/>
        <w:rPr>
          <w:rFonts w:ascii="Times New Roman" w:eastAsia="Times New Roman" w:hAnsi="Times New Roman" w:cs="Times New Roman"/>
          <w:color w:val="000000"/>
          <w:spacing w:val="-6"/>
          <w:sz w:val="24"/>
          <w:szCs w:val="24"/>
          <w:lang w:eastAsia="ru-RU"/>
        </w:rPr>
      </w:pPr>
      <w:r w:rsidRPr="00083448">
        <w:rPr>
          <w:rFonts w:ascii="Times New Roman" w:eastAsia="Times New Roman" w:hAnsi="Times New Roman" w:cs="Times New Roman"/>
          <w:color w:val="000000"/>
          <w:spacing w:val="-3"/>
          <w:sz w:val="24"/>
          <w:szCs w:val="24"/>
          <w:lang w:eastAsia="ru-RU"/>
        </w:rPr>
        <w:t xml:space="preserve">             Педагогам школы предусмотреть один </w:t>
      </w:r>
      <w:r w:rsidRPr="00083448">
        <w:rPr>
          <w:rFonts w:ascii="Times New Roman" w:eastAsia="Times New Roman" w:hAnsi="Times New Roman" w:cs="Times New Roman"/>
          <w:color w:val="000000"/>
          <w:spacing w:val="1"/>
          <w:sz w:val="24"/>
          <w:szCs w:val="24"/>
          <w:lang w:eastAsia="ru-RU"/>
        </w:rPr>
        <w:t xml:space="preserve">свободный день в неделю для  методической работы и повышения </w:t>
      </w:r>
      <w:r w:rsidRPr="00083448">
        <w:rPr>
          <w:rFonts w:ascii="Times New Roman" w:eastAsia="Times New Roman" w:hAnsi="Times New Roman" w:cs="Times New Roman"/>
          <w:color w:val="000000"/>
          <w:spacing w:val="-5"/>
          <w:sz w:val="24"/>
          <w:szCs w:val="24"/>
          <w:lang w:eastAsia="ru-RU"/>
        </w:rPr>
        <w:t xml:space="preserve">квалификации </w:t>
      </w:r>
      <w:proofErr w:type="gramStart"/>
      <w:r w:rsidRPr="00083448">
        <w:rPr>
          <w:rFonts w:ascii="Times New Roman" w:eastAsia="Times New Roman" w:hAnsi="Times New Roman" w:cs="Times New Roman"/>
          <w:color w:val="000000"/>
          <w:spacing w:val="-5"/>
          <w:sz w:val="24"/>
          <w:szCs w:val="24"/>
          <w:lang w:eastAsia="ru-RU"/>
        </w:rPr>
        <w:t>при</w:t>
      </w:r>
      <w:proofErr w:type="gramEnd"/>
      <w:r w:rsidRPr="00083448">
        <w:rPr>
          <w:rFonts w:ascii="Times New Roman" w:eastAsia="Times New Roman" w:hAnsi="Times New Roman" w:cs="Times New Roman"/>
          <w:color w:val="000000"/>
          <w:spacing w:val="-5"/>
          <w:sz w:val="24"/>
          <w:szCs w:val="24"/>
          <w:lang w:eastAsia="ru-RU"/>
        </w:rPr>
        <w:t xml:space="preserve"> нагрузки не более 24 часов в неделю.</w:t>
      </w:r>
    </w:p>
    <w:p w:rsidR="00083448" w:rsidRPr="00083448" w:rsidRDefault="00083448" w:rsidP="00083448">
      <w:pPr>
        <w:widowControl w:val="0"/>
        <w:tabs>
          <w:tab w:val="left" w:pos="6865"/>
        </w:tabs>
        <w:autoSpaceDE w:val="0"/>
        <w:autoSpaceDN w:val="0"/>
        <w:adjustRightInd w:val="0"/>
        <w:spacing w:after="0" w:line="240" w:lineRule="auto"/>
        <w:ind w:left="113" w:right="11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3.8.3. В исключительных случаях в образовательной организации представитель работодателя с учетом мнения выборного органа первичной профсоюзной организации</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либо по согласованию с ним может вводить режим рабочего времени с разделением его на части с перерывом  более двух часов подряд с соответствующей денежной компенсацией такого неудобного режима работы в порядке и размерах, предусмотренных коллективным договором. Время перерыва между двумя частями смены в рабочее время не включается.</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3.8.4. В соответствии с законодательством для педагогических  работников образовательных организаций устанавливается сокращенная продолжительность рабочего времени - не более 36 часов в</w:t>
      </w:r>
      <w:r w:rsidRPr="00083448">
        <w:rPr>
          <w:rFonts w:ascii="Times New Roman" w:eastAsia="Times New Roman" w:hAnsi="Times New Roman" w:cs="Times New Roman"/>
          <w:color w:val="000000"/>
          <w:spacing w:val="-4"/>
          <w:sz w:val="24"/>
          <w:szCs w:val="24"/>
          <w:lang w:eastAsia="ru-RU"/>
        </w:rPr>
        <w:t xml:space="preserve"> </w:t>
      </w:r>
      <w:r w:rsidRPr="00083448">
        <w:rPr>
          <w:rFonts w:ascii="Times New Roman" w:eastAsia="Times New Roman" w:hAnsi="Times New Roman" w:cs="Times New Roman"/>
          <w:color w:val="000000"/>
          <w:sz w:val="24"/>
          <w:szCs w:val="24"/>
          <w:lang w:eastAsia="ru-RU"/>
        </w:rPr>
        <w:t>неделю.</w:t>
      </w:r>
    </w:p>
    <w:p w:rsidR="00083448" w:rsidRPr="00083448" w:rsidRDefault="00083448" w:rsidP="00083448">
      <w:pPr>
        <w:widowControl w:val="0"/>
        <w:shd w:val="clear" w:color="auto" w:fill="FFFFFF"/>
        <w:tabs>
          <w:tab w:val="left" w:pos="1243"/>
          <w:tab w:val="left" w:pos="3720"/>
          <w:tab w:val="left" w:pos="6658"/>
        </w:tabs>
        <w:autoSpaceDE w:val="0"/>
        <w:autoSpaceDN w:val="0"/>
        <w:adjustRightInd w:val="0"/>
        <w:spacing w:after="0" w:line="240" w:lineRule="auto"/>
        <w:ind w:left="10" w:firstLine="542"/>
        <w:jc w:val="both"/>
        <w:rPr>
          <w:rFonts w:ascii="Times New Roman" w:eastAsia="Times New Roman" w:hAnsi="Times New Roman" w:cs="Times New Roman"/>
          <w:color w:val="000000"/>
          <w:spacing w:val="-3"/>
          <w:sz w:val="24"/>
          <w:szCs w:val="24"/>
          <w:lang w:eastAsia="ru-RU"/>
        </w:rPr>
      </w:pPr>
      <w:r w:rsidRPr="00083448">
        <w:rPr>
          <w:rFonts w:ascii="Times New Roman" w:eastAsia="Times New Roman" w:hAnsi="Times New Roman" w:cs="Times New Roman"/>
          <w:color w:val="000000"/>
          <w:spacing w:val="-4"/>
          <w:sz w:val="24"/>
          <w:szCs w:val="24"/>
          <w:lang w:eastAsia="ru-RU"/>
        </w:rPr>
        <w:t xml:space="preserve">Для руководящих работников, работников из числа </w:t>
      </w:r>
      <w:r w:rsidRPr="00083448">
        <w:rPr>
          <w:rFonts w:ascii="Times New Roman" w:eastAsia="Times New Roman" w:hAnsi="Times New Roman" w:cs="Times New Roman"/>
          <w:color w:val="000000"/>
          <w:spacing w:val="-5"/>
          <w:sz w:val="24"/>
          <w:szCs w:val="24"/>
          <w:lang w:eastAsia="ru-RU"/>
        </w:rPr>
        <w:t xml:space="preserve">административно-хозяйственного, учебно-вспомогательного </w:t>
      </w:r>
      <w:r w:rsidRPr="00083448">
        <w:rPr>
          <w:rFonts w:ascii="Times New Roman" w:eastAsia="Times New Roman" w:hAnsi="Times New Roman" w:cs="Times New Roman"/>
          <w:color w:val="000000"/>
          <w:sz w:val="24"/>
          <w:szCs w:val="24"/>
          <w:lang w:eastAsia="ru-RU"/>
        </w:rPr>
        <w:t xml:space="preserve">и </w:t>
      </w:r>
      <w:r w:rsidRPr="00083448">
        <w:rPr>
          <w:rFonts w:ascii="Times New Roman" w:eastAsia="Times New Roman" w:hAnsi="Times New Roman" w:cs="Times New Roman"/>
          <w:color w:val="000000"/>
          <w:spacing w:val="-3"/>
          <w:sz w:val="24"/>
          <w:szCs w:val="24"/>
          <w:lang w:eastAsia="ru-RU"/>
        </w:rPr>
        <w:t>обслуживающего персонала учреждения устанавливается продолжительность рабочего времени 40 часов в неделю.</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Для женщин, работающих в сельской местности, установлена  36 - часовая рабочая неделя, если меньшая продолжительность рабочей недели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(Постановление ВС РСФСР от 1.11.1990г. № 298/3-1).</w:t>
      </w:r>
    </w:p>
    <w:p w:rsidR="00083448" w:rsidRPr="00083448" w:rsidRDefault="00083448" w:rsidP="00083448">
      <w:pPr>
        <w:widowControl w:val="0"/>
        <w:autoSpaceDE w:val="0"/>
        <w:autoSpaceDN w:val="0"/>
        <w:adjustRightInd w:val="0"/>
        <w:spacing w:after="0" w:line="240" w:lineRule="auto"/>
        <w:ind w:firstLine="552"/>
        <w:jc w:val="both"/>
        <w:rPr>
          <w:rFonts w:ascii="Times New Roman" w:eastAsia="Times New Roman" w:hAnsi="Times New Roman" w:cs="Times New Roman"/>
          <w:sz w:val="24"/>
          <w:szCs w:val="24"/>
          <w:lang w:eastAsia="ru-RU"/>
        </w:rPr>
      </w:pPr>
      <w:r w:rsidRPr="00083448">
        <w:rPr>
          <w:rFonts w:ascii="Calibri" w:eastAsia="Times New Roman" w:hAnsi="Calibri" w:cs="Times New Roman"/>
          <w:sz w:val="24"/>
          <w:szCs w:val="24"/>
          <w:lang w:eastAsia="ru-RU"/>
        </w:rPr>
        <w:t xml:space="preserve"> </w:t>
      </w:r>
      <w:r w:rsidRPr="00083448">
        <w:rPr>
          <w:rFonts w:ascii="Times New Roman" w:eastAsia="Times New Roman" w:hAnsi="Times New Roman" w:cs="Times New Roman"/>
          <w:sz w:val="24"/>
          <w:szCs w:val="24"/>
          <w:lang w:eastAsia="ru-RU"/>
        </w:rPr>
        <w:t>Для медицинских работников  устанавливается  сокращенная продолжительность рабочего  времени не более  39 часов в  неделю. (Статья 350 ТК РФ).</w:t>
      </w:r>
    </w:p>
    <w:p w:rsidR="00083448" w:rsidRPr="00083448" w:rsidRDefault="00083448" w:rsidP="00083448">
      <w:pPr>
        <w:widowControl w:val="0"/>
        <w:autoSpaceDE w:val="0"/>
        <w:autoSpaceDN w:val="0"/>
        <w:adjustRightInd w:val="0"/>
        <w:spacing w:after="0" w:line="240" w:lineRule="auto"/>
        <w:ind w:firstLine="552"/>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Для работников, являющихся инвалидами </w:t>
      </w:r>
      <w:r w:rsidRPr="00083448">
        <w:rPr>
          <w:rFonts w:ascii="Times New Roman" w:eastAsia="Times New Roman" w:hAnsi="Times New Roman" w:cs="Times New Roman"/>
          <w:sz w:val="24"/>
          <w:szCs w:val="24"/>
          <w:lang w:val="en-US" w:eastAsia="ru-RU"/>
        </w:rPr>
        <w:t>I</w:t>
      </w:r>
      <w:r w:rsidRPr="00083448">
        <w:rPr>
          <w:rFonts w:ascii="Times New Roman" w:eastAsia="Times New Roman" w:hAnsi="Times New Roman" w:cs="Times New Roman"/>
          <w:sz w:val="24"/>
          <w:szCs w:val="24"/>
          <w:lang w:eastAsia="ru-RU"/>
        </w:rPr>
        <w:t xml:space="preserve"> или </w:t>
      </w:r>
      <w:r w:rsidRPr="00083448">
        <w:rPr>
          <w:rFonts w:ascii="Times New Roman" w:eastAsia="Times New Roman" w:hAnsi="Times New Roman" w:cs="Times New Roman"/>
          <w:sz w:val="24"/>
          <w:szCs w:val="24"/>
          <w:lang w:val="en-US" w:eastAsia="ru-RU"/>
        </w:rPr>
        <w:t>II</w:t>
      </w:r>
      <w:r w:rsidRPr="00083448">
        <w:rPr>
          <w:rFonts w:ascii="Times New Roman" w:eastAsia="Times New Roman" w:hAnsi="Times New Roman" w:cs="Times New Roman"/>
          <w:sz w:val="24"/>
          <w:szCs w:val="24"/>
          <w:lang w:eastAsia="ru-RU"/>
        </w:rPr>
        <w:t xml:space="preserve"> группы, продолжительность рабочего времени устанавливается не более 35 часов в неделю с сохранением полной оплаты труда.</w:t>
      </w:r>
    </w:p>
    <w:p w:rsidR="00083448" w:rsidRPr="00083448" w:rsidRDefault="00083448" w:rsidP="00083448">
      <w:pPr>
        <w:widowControl w:val="0"/>
        <w:autoSpaceDE w:val="0"/>
        <w:autoSpaceDN w:val="0"/>
        <w:adjustRightInd w:val="0"/>
        <w:spacing w:after="0" w:line="240" w:lineRule="auto"/>
        <w:ind w:firstLine="552"/>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z w:val="24"/>
          <w:szCs w:val="24"/>
          <w:lang w:eastAsia="ru-RU"/>
        </w:rPr>
        <w:tab/>
        <w:t xml:space="preserve">Режим рабочего времени и времени </w:t>
      </w:r>
      <w:proofErr w:type="gramStart"/>
      <w:r w:rsidRPr="00083448">
        <w:rPr>
          <w:rFonts w:ascii="Times New Roman" w:eastAsia="Times New Roman" w:hAnsi="Times New Roman" w:cs="Times New Roman"/>
          <w:color w:val="000000"/>
          <w:sz w:val="24"/>
          <w:szCs w:val="24"/>
          <w:lang w:eastAsia="ru-RU"/>
        </w:rPr>
        <w:t>отдыха</w:t>
      </w:r>
      <w:proofErr w:type="gramEnd"/>
      <w:r w:rsidRPr="00083448">
        <w:rPr>
          <w:rFonts w:ascii="Times New Roman" w:eastAsia="Times New Roman" w:hAnsi="Times New Roman" w:cs="Times New Roman"/>
          <w:color w:val="000000"/>
          <w:sz w:val="24"/>
          <w:szCs w:val="24"/>
          <w:lang w:eastAsia="ru-RU"/>
        </w:rPr>
        <w:t xml:space="preserve"> педагогических и других работников образовательных организаций, включающий предоставление выходных дней, определяется с учетом режима деятельности образовательной организации,  и устанавливается Правилами внутреннего трудового распорядка, графиками работы, </w:t>
      </w:r>
      <w:r w:rsidRPr="00083448">
        <w:rPr>
          <w:rFonts w:ascii="Times New Roman" w:eastAsia="Times New Roman" w:hAnsi="Times New Roman" w:cs="Times New Roman"/>
          <w:color w:val="000000"/>
          <w:sz w:val="24"/>
          <w:szCs w:val="24"/>
          <w:lang w:eastAsia="ru-RU"/>
        </w:rPr>
        <w:lastRenderedPageBreak/>
        <w:t>трудовым договором, разрабатываемыми в соответствии с ТК РФ, федеральными законами и иными нормативными правовыми актами.</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3.8.5. Учебная нагрузка педагогических работников на новый учебный год устанавливается работодателем с учетом мнения выборного органа первичной профсоюзной организации образовательной организации </w:t>
      </w:r>
      <w:r w:rsidRPr="00083448">
        <w:rPr>
          <w:rFonts w:ascii="Times New Roman" w:eastAsia="Times New Roman" w:hAnsi="Times New Roman" w:cs="Times New Roman"/>
          <w:i/>
          <w:color w:val="000000"/>
          <w:sz w:val="24"/>
          <w:szCs w:val="24"/>
          <w:lang w:eastAsia="ru-RU"/>
        </w:rPr>
        <w:t>до окончания учебного года</w:t>
      </w:r>
      <w:r w:rsidRPr="00083448">
        <w:rPr>
          <w:rFonts w:ascii="Times New Roman" w:eastAsia="Times New Roman" w:hAnsi="Times New Roman" w:cs="Times New Roman"/>
          <w:color w:val="000000"/>
          <w:sz w:val="24"/>
          <w:szCs w:val="24"/>
          <w:lang w:eastAsia="ru-RU"/>
        </w:rPr>
        <w:t xml:space="preserve"> и ухода работников в ежегодный оплачиваемый отпуск.</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3.9. Общим выходным днем является воскресенье. Работа в выходные и нерабочие праздничные дни запрещается, за исключением случаев, предусмотренных ТК РФ.</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Привлечение  работников образовательных организаций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 или ее отдельных структурных подразделений.</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3.9.1. В образовательной организации  с непрерывным режимом работы выходные дни отдельных работников определяются по графику, установленному Правилами внутреннего трудового распорядка.</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3.9.2. Время каникул, не совпадающее с очередным отпуском, является рабочим временем для работников образовательных организаций.</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В эти периоды педагогические работники привлекаются работодателем к педагогической, методической и  организационной работе в пределах времени, не превышающего их учебной нагрузки до начала каникул.</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В каникулярное время учебно-вспомогательный и обслуживающий персонал, в пределах рабочего времени, привлекается к выполнению хозяйственных работ, не требующих специальных знаний   (мелкий ремонт, работа на территории, охрана учреждения  и др.).</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3.10.  Педагогические работники образовательной организации имеют право на ежегодный основной удлиненный оплачиваемый отпуск, продолжительность которого определена постановлением Правительства РФ «О продолжительности ежегодного основного удлиненного отпуска, предоставляемого педагогическим работникам».</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Другим работникам образовательных организаций ежегодно предоставляется 28 оплачиваемых календарных дней отпуска.</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Инвалидам предоставляется ежегодный отпуск продолжительностью не менее 30 календарных дней.</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3.10.1. График очередности предоставления ежегодных оплачиваемых отпусков утверждается работодателем не позднее, чем за две недели до наступления календарного года, с учетом мнения выборного  органа первичной  профсоюзной организации образовательной организации. График отпусков обязателен как для работодателя, так и для работника. Запрещается не предоставление ежегодного оплачиваемого отпуска в течение двух лет подряд.</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О времени начала отпуска работник должен быть извещен под роспись не позднее, чем за две недели до его начала.</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При наличии у работника путевки на санаторно-курортное лечение по медицинским показаниям отпуск предоставляется вне графика (один раз в год).</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Отдельным категориям работников, в случаях предусмотренных Трудовым кодексом РФ и иными федеральными законами, ежегодный оплачиваемый отпуск предоставляется </w:t>
      </w:r>
      <w:r w:rsidRPr="00083448">
        <w:rPr>
          <w:rFonts w:ascii="Times New Roman" w:eastAsia="Times New Roman" w:hAnsi="Times New Roman" w:cs="Times New Roman"/>
          <w:color w:val="000000"/>
          <w:sz w:val="24"/>
          <w:szCs w:val="24"/>
          <w:lang w:eastAsia="ru-RU"/>
        </w:rPr>
        <w:lastRenderedPageBreak/>
        <w:t>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3.10.2. Разделение отпуска, предоставление отпуска по частям, перенос отпуска полностью или по частям на другой год, а также отзыв из отпуска допускаются только с согласия работника.</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Ежегодный отпуск должен быть продлен в случаях: временной нетрудоспособности работника; исполнения работником во время ежегодного оплачиваемого отпуска  государственных  и общественных обязанностей, если для этого законом предусмотрено освобождение от работы; в других случаях, предусмотренных законодательным, локальными нормативными актами организации образования.</w:t>
      </w:r>
    </w:p>
    <w:p w:rsidR="00083448" w:rsidRPr="00083448" w:rsidRDefault="00083448" w:rsidP="00083448">
      <w:pPr>
        <w:widowControl w:val="0"/>
        <w:autoSpaceDE w:val="0"/>
        <w:autoSpaceDN w:val="0"/>
        <w:adjustRightInd w:val="0"/>
        <w:spacing w:after="120" w:line="240" w:lineRule="auto"/>
        <w:ind w:firstLine="552"/>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Отзыв работника из отпуска допускается только с его согласия. При этом хотя бы одна из частей этого отпуска должна быть не менее 14 календарных дней.</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По письменному заявлению работника часть ежегодного оплачиваемого отпуска, превышающая 28 календарных дней, может быть заменена денежной компенсацией в соответствии со статьей 126 ТК РФ.</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3.11. Педагогические работники образовательных организаций имеют право на длительный отпуск сроком до одного года через каждые 10 лет непрерывной работы. Порядок и условия предоставления длительного отпуска определяются Положением, утвержденным приказом МО и Н  РТ № 855 от 24.10.2002г.</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sz w:val="24"/>
          <w:szCs w:val="24"/>
          <w:lang w:eastAsia="ru-RU"/>
        </w:rPr>
        <w:t xml:space="preserve">3.12.Ежегодный дополнительный оплачиваемый отпуск предоставляется работникам,  условия  </w:t>
      </w:r>
      <w:proofErr w:type="gramStart"/>
      <w:r w:rsidRPr="00083448">
        <w:rPr>
          <w:rFonts w:ascii="Times New Roman" w:eastAsia="Times New Roman" w:hAnsi="Times New Roman" w:cs="Times New Roman"/>
          <w:sz w:val="24"/>
          <w:szCs w:val="24"/>
          <w:lang w:eastAsia="ru-RU"/>
        </w:rPr>
        <w:t>труда</w:t>
      </w:r>
      <w:proofErr w:type="gramEnd"/>
      <w:r w:rsidRPr="00083448">
        <w:rPr>
          <w:rFonts w:ascii="Times New Roman" w:eastAsia="Times New Roman" w:hAnsi="Times New Roman" w:cs="Times New Roman"/>
          <w:sz w:val="24"/>
          <w:szCs w:val="24"/>
          <w:lang w:eastAsia="ru-RU"/>
        </w:rPr>
        <w:t xml:space="preserve">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 в соответствии со статьей 117 Трудового кодекса РФ и законодательством.  </w:t>
      </w:r>
      <w:r w:rsidRPr="00083448">
        <w:rPr>
          <w:rFonts w:ascii="Times New Roman" w:eastAsia="Times New Roman" w:hAnsi="Times New Roman" w:cs="Times New Roman"/>
          <w:b/>
          <w:sz w:val="24"/>
          <w:szCs w:val="24"/>
          <w:lang w:eastAsia="ru-RU"/>
        </w:rPr>
        <w:t>(Приложение №4)</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u w:val="single"/>
          <w:lang w:eastAsia="ru-RU"/>
        </w:rPr>
      </w:pPr>
      <w:r w:rsidRPr="00083448">
        <w:rPr>
          <w:rFonts w:ascii="Times New Roman" w:eastAsia="Times New Roman" w:hAnsi="Times New Roman" w:cs="Times New Roman"/>
          <w:color w:val="000000"/>
          <w:sz w:val="24"/>
          <w:szCs w:val="24"/>
          <w:lang w:eastAsia="ru-RU"/>
        </w:rPr>
        <w:t>3.13.</w:t>
      </w:r>
      <w:bookmarkStart w:id="5" w:name="sub_1191"/>
      <w:r w:rsidRPr="00083448">
        <w:rPr>
          <w:rFonts w:ascii="Times New Roman" w:eastAsia="Times New Roman" w:hAnsi="Times New Roman" w:cs="Times New Roman"/>
          <w:sz w:val="24"/>
          <w:szCs w:val="24"/>
          <w:lang w:eastAsia="ru-RU"/>
        </w:rPr>
        <w:t xml:space="preserve"> Работникам с ненормированным рабочим днем предоставляется ежегодный дополнительный оплачиваемый отпуск, </w:t>
      </w:r>
      <w:hyperlink r:id="rId10" w:history="1">
        <w:r w:rsidRPr="00083448">
          <w:rPr>
            <w:rFonts w:ascii="Times New Roman" w:eastAsia="Times New Roman" w:hAnsi="Times New Roman" w:cs="Times New Roman"/>
            <w:bCs/>
            <w:sz w:val="24"/>
            <w:szCs w:val="24"/>
            <w:lang w:eastAsia="ru-RU"/>
          </w:rPr>
          <w:t>продолжительность</w:t>
        </w:r>
      </w:hyperlink>
      <w:r w:rsidRPr="00083448">
        <w:rPr>
          <w:rFonts w:ascii="Times New Roman" w:eastAsia="Times New Roman" w:hAnsi="Times New Roman" w:cs="Times New Roman"/>
          <w:b/>
          <w:color w:val="002060"/>
          <w:sz w:val="24"/>
          <w:szCs w:val="24"/>
          <w:lang w:eastAsia="ru-RU"/>
        </w:rPr>
        <w:t xml:space="preserve"> </w:t>
      </w:r>
      <w:r w:rsidRPr="00083448">
        <w:rPr>
          <w:rFonts w:ascii="Times New Roman" w:eastAsia="Times New Roman" w:hAnsi="Times New Roman" w:cs="Times New Roman"/>
          <w:sz w:val="24"/>
          <w:szCs w:val="24"/>
          <w:lang w:eastAsia="ru-RU"/>
        </w:rPr>
        <w:t>которого определяется коллективным договором или правилами внутреннего трудового распорядка и который не может быть менее трех календарных дней</w:t>
      </w:r>
      <w:r w:rsidRPr="00083448">
        <w:rPr>
          <w:rFonts w:ascii="Times New Roman" w:eastAsia="Times New Roman" w:hAnsi="Times New Roman" w:cs="Times New Roman"/>
          <w:b/>
          <w:sz w:val="24"/>
          <w:szCs w:val="24"/>
          <w:lang w:eastAsia="ru-RU"/>
        </w:rPr>
        <w:t>.</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bookmarkStart w:id="6" w:name="sub_11902"/>
      <w:bookmarkEnd w:id="5"/>
      <w:r w:rsidRPr="00083448">
        <w:rPr>
          <w:rFonts w:ascii="Times New Roman" w:eastAsia="Times New Roman" w:hAnsi="Times New Roman" w:cs="Times New Roman"/>
          <w:sz w:val="24"/>
          <w:szCs w:val="24"/>
          <w:lang w:eastAsia="ru-RU"/>
        </w:rPr>
        <w:t xml:space="preserve">Порядок и условия предоставления ежегодного дополнительного оплачиваемого отпуска работникам с ненормированным рабочим днем в организациях, финансируемых из федерального бюджета, устанавливаются Правительством Российской Федерации, в организациях, финансируемых из бюджета субъекта Российской Федерации, - органами власти субъекта Российской Федерации, а в организациях, финансируемых из местного бюджета, - органами местного самоуправления. </w:t>
      </w:r>
      <w:bookmarkEnd w:id="6"/>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3.13.1. Работодатель с учетом производственных и финансовых возможностей может устанавливать работникам ежегодные дополнительные оплачиваемые отпуска. Дополнительные отпуска присоединяются к ежегодному основному оплачиваемому отпуску, либо могут предоставляться в каникулярное время. Порядок и условия предоставления этих отпусков определяются  коллективными договорами или локальными нормативными актами, которые принимаются с учетом мнения выборного </w:t>
      </w:r>
      <w:r w:rsidRPr="00083448">
        <w:rPr>
          <w:rFonts w:ascii="Times New Roman" w:eastAsia="Times New Roman" w:hAnsi="Times New Roman" w:cs="Times New Roman"/>
          <w:sz w:val="24"/>
          <w:szCs w:val="24"/>
          <w:lang w:eastAsia="ru-RU"/>
        </w:rPr>
        <w:lastRenderedPageBreak/>
        <w:t>органа первичной профсоюзной организации.</w:t>
      </w:r>
    </w:p>
    <w:p w:rsidR="00083448" w:rsidRPr="00083448" w:rsidRDefault="00083448" w:rsidP="00083448">
      <w:pPr>
        <w:widowControl w:val="0"/>
        <w:autoSpaceDE w:val="0"/>
        <w:autoSpaceDN w:val="0"/>
        <w:adjustRightInd w:val="0"/>
        <w:spacing w:after="0" w:line="240" w:lineRule="auto"/>
        <w:ind w:left="113" w:right="11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ab/>
        <w:t>3.13.2. Работникам может предоставляться отпуск по семейным обстоятельствам  (собственной свадьбы;  свадьбы детей; рождения ребенка, смерти членов семьи и другим уважительным причинам) на условиях, предусмотренных в коллективных договорах.</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pacing w:val="10"/>
          <w:sz w:val="24"/>
          <w:szCs w:val="24"/>
          <w:lang w:eastAsia="ru-RU"/>
        </w:rPr>
        <w:t xml:space="preserve">3.14. Выборный орган первичной профсоюзной организации осуществляет общественный </w:t>
      </w:r>
      <w:proofErr w:type="gramStart"/>
      <w:r w:rsidRPr="00083448">
        <w:rPr>
          <w:rFonts w:ascii="Times New Roman" w:eastAsia="Times New Roman" w:hAnsi="Times New Roman" w:cs="Times New Roman"/>
          <w:color w:val="000000"/>
          <w:spacing w:val="10"/>
          <w:sz w:val="24"/>
          <w:szCs w:val="24"/>
          <w:lang w:eastAsia="ru-RU"/>
        </w:rPr>
        <w:t>контроль за</w:t>
      </w:r>
      <w:proofErr w:type="gramEnd"/>
      <w:r w:rsidRPr="00083448">
        <w:rPr>
          <w:rFonts w:ascii="Times New Roman" w:eastAsia="Times New Roman" w:hAnsi="Times New Roman" w:cs="Times New Roman"/>
          <w:color w:val="000000"/>
          <w:spacing w:val="10"/>
          <w:sz w:val="24"/>
          <w:szCs w:val="24"/>
          <w:lang w:eastAsia="ru-RU"/>
        </w:rPr>
        <w:t xml:space="preserve"> </w:t>
      </w:r>
      <w:r w:rsidRPr="00083448">
        <w:rPr>
          <w:rFonts w:ascii="Times New Roman" w:eastAsia="Times New Roman" w:hAnsi="Times New Roman" w:cs="Times New Roman"/>
          <w:color w:val="000000"/>
          <w:spacing w:val="1"/>
          <w:sz w:val="24"/>
          <w:szCs w:val="24"/>
          <w:lang w:eastAsia="ru-RU"/>
        </w:rPr>
        <w:t xml:space="preserve">соблюдением норм трудового права в установлении режима работы, </w:t>
      </w:r>
      <w:r w:rsidRPr="00083448">
        <w:rPr>
          <w:rFonts w:ascii="Times New Roman" w:eastAsia="Times New Roman" w:hAnsi="Times New Roman" w:cs="Times New Roman"/>
          <w:color w:val="000000"/>
          <w:sz w:val="24"/>
          <w:szCs w:val="24"/>
          <w:lang w:eastAsia="ru-RU"/>
        </w:rPr>
        <w:t>регулировании рабочего времени и времени отдыха в соответствии с законодательством, Уставом Профсоюза.</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ru-RU"/>
        </w:rPr>
      </w:pPr>
    </w:p>
    <w:p w:rsidR="00083448" w:rsidRPr="00083448" w:rsidRDefault="00083448" w:rsidP="00083448">
      <w:pPr>
        <w:widowControl w:val="0"/>
        <w:shd w:val="clear" w:color="auto" w:fill="FFFFFF"/>
        <w:autoSpaceDE w:val="0"/>
        <w:autoSpaceDN w:val="0"/>
        <w:adjustRightInd w:val="0"/>
        <w:spacing w:after="0" w:line="240" w:lineRule="auto"/>
        <w:ind w:left="269" w:right="134" w:firstLine="542"/>
        <w:rPr>
          <w:rFonts w:ascii="Times New Roman" w:eastAsia="Times New Roman" w:hAnsi="Times New Roman" w:cs="Times New Roman"/>
          <w:b/>
          <w:bCs/>
          <w:color w:val="000000"/>
          <w:spacing w:val="6"/>
          <w:sz w:val="24"/>
          <w:szCs w:val="24"/>
          <w:lang w:eastAsia="ru-RU"/>
        </w:rPr>
      </w:pPr>
      <w:r w:rsidRPr="00083448">
        <w:rPr>
          <w:rFonts w:ascii="Times New Roman" w:eastAsia="Times New Roman" w:hAnsi="Times New Roman" w:cs="Times New Roman"/>
          <w:b/>
          <w:color w:val="000000"/>
          <w:sz w:val="24"/>
          <w:szCs w:val="24"/>
          <w:lang w:eastAsia="ru-RU"/>
        </w:rPr>
        <w:t xml:space="preserve">                               </w:t>
      </w:r>
      <w:r w:rsidRPr="00083448">
        <w:rPr>
          <w:rFonts w:ascii="Times New Roman" w:eastAsia="Times New Roman" w:hAnsi="Times New Roman" w:cs="Times New Roman"/>
          <w:b/>
          <w:color w:val="000000"/>
          <w:sz w:val="24"/>
          <w:szCs w:val="24"/>
          <w:lang w:val="en-US" w:eastAsia="ru-RU"/>
        </w:rPr>
        <w:t>IV</w:t>
      </w:r>
      <w:r w:rsidRPr="00083448">
        <w:rPr>
          <w:rFonts w:ascii="Times New Roman" w:eastAsia="Times New Roman" w:hAnsi="Times New Roman" w:cs="Times New Roman"/>
          <w:b/>
          <w:bCs/>
          <w:color w:val="000000"/>
          <w:spacing w:val="6"/>
          <w:sz w:val="24"/>
          <w:szCs w:val="24"/>
          <w:lang w:eastAsia="ru-RU"/>
        </w:rPr>
        <w:t>. ОПЛАТА ТРУДА.</w:t>
      </w:r>
    </w:p>
    <w:p w:rsidR="00083448" w:rsidRPr="00083448" w:rsidRDefault="00083448" w:rsidP="00083448">
      <w:pPr>
        <w:widowControl w:val="0"/>
        <w:shd w:val="clear" w:color="auto" w:fill="FFFFFF"/>
        <w:autoSpaceDE w:val="0"/>
        <w:autoSpaceDN w:val="0"/>
        <w:adjustRightInd w:val="0"/>
        <w:spacing w:after="0" w:line="240" w:lineRule="auto"/>
        <w:ind w:left="269" w:right="134" w:firstLine="542"/>
        <w:jc w:val="center"/>
        <w:rPr>
          <w:rFonts w:ascii="Times New Roman" w:eastAsia="Times New Roman" w:hAnsi="Times New Roman" w:cs="Times New Roman"/>
          <w:b/>
          <w:bCs/>
          <w:color w:val="000000"/>
          <w:spacing w:val="6"/>
          <w:sz w:val="24"/>
          <w:szCs w:val="24"/>
          <w:u w:val="single"/>
          <w:lang w:eastAsia="ru-RU"/>
        </w:rPr>
      </w:pPr>
    </w:p>
    <w:p w:rsidR="00083448" w:rsidRPr="00083448" w:rsidRDefault="00083448" w:rsidP="00083448">
      <w:pPr>
        <w:widowControl w:val="0"/>
        <w:shd w:val="clear" w:color="auto" w:fill="FFFFFF"/>
        <w:autoSpaceDE w:val="0"/>
        <w:autoSpaceDN w:val="0"/>
        <w:adjustRightInd w:val="0"/>
        <w:spacing w:after="0" w:line="240" w:lineRule="auto"/>
        <w:ind w:left="269" w:right="134" w:firstLine="542"/>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t>Стороны договорились что:</w:t>
      </w:r>
    </w:p>
    <w:p w:rsidR="00083448" w:rsidRPr="00083448" w:rsidRDefault="00083448" w:rsidP="00083448">
      <w:pPr>
        <w:widowControl w:val="0"/>
        <w:shd w:val="clear" w:color="auto" w:fill="FFFFFF"/>
        <w:autoSpaceDE w:val="0"/>
        <w:autoSpaceDN w:val="0"/>
        <w:adjustRightInd w:val="0"/>
        <w:spacing w:after="0" w:line="240" w:lineRule="auto"/>
        <w:ind w:left="269" w:right="134"/>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t xml:space="preserve">      </w:t>
      </w:r>
      <w:r w:rsidRPr="00083448">
        <w:rPr>
          <w:rFonts w:ascii="Times New Roman" w:eastAsia="Times New Roman" w:hAnsi="Times New Roman" w:cs="Times New Roman"/>
          <w:color w:val="000000"/>
          <w:sz w:val="24"/>
          <w:szCs w:val="24"/>
          <w:lang w:eastAsia="ru-RU"/>
        </w:rPr>
        <w:t>4.1.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083448" w:rsidRPr="00083448" w:rsidRDefault="00083448" w:rsidP="00083448">
      <w:pPr>
        <w:widowControl w:val="0"/>
        <w:autoSpaceDE w:val="0"/>
        <w:autoSpaceDN w:val="0"/>
        <w:adjustRightInd w:val="0"/>
        <w:spacing w:after="120" w:line="240" w:lineRule="auto"/>
        <w:ind w:firstLine="567"/>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Запрещается какая-либо дискриминация при установлении и изменении условий оплаты труда.</w:t>
      </w:r>
    </w:p>
    <w:p w:rsidR="00083448" w:rsidRPr="00083448" w:rsidRDefault="00083448" w:rsidP="00083448">
      <w:pPr>
        <w:widowControl w:val="0"/>
        <w:suppressAutoHyphens/>
        <w:autoSpaceDE w:val="0"/>
        <w:spacing w:after="0" w:line="240" w:lineRule="auto"/>
        <w:ind w:firstLine="567"/>
        <w:jc w:val="both"/>
        <w:rPr>
          <w:rFonts w:ascii="Times New Roman" w:eastAsia="Arial" w:hAnsi="Times New Roman" w:cs="Arial"/>
          <w:sz w:val="24"/>
          <w:szCs w:val="24"/>
          <w:lang w:eastAsia="ar-SA"/>
        </w:rPr>
      </w:pPr>
      <w:r w:rsidRPr="00083448">
        <w:rPr>
          <w:rFonts w:ascii="Times New Roman" w:eastAsia="Arial" w:hAnsi="Times New Roman" w:cs="Arial"/>
          <w:sz w:val="24"/>
          <w:szCs w:val="24"/>
          <w:lang w:eastAsia="ar-SA"/>
        </w:rPr>
        <w:t>4.1.1.Система оплаты труда работников муниципальной образовательной организации устанавливается коллективным договором, локальными нормативными актами по согласованию с выборным органом первичной  профсоюзной  организации в соответствии с трудовым законодательством, нормативными правовыми актами РФ и Республики Татарстан, нормативными правовыми актами органов местного самоуправления.</w:t>
      </w:r>
    </w:p>
    <w:p w:rsidR="00083448" w:rsidRPr="00083448" w:rsidRDefault="00083448" w:rsidP="00083448">
      <w:pPr>
        <w:spacing w:after="0" w:line="240" w:lineRule="auto"/>
        <w:ind w:firstLine="567"/>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4.1.2.</w:t>
      </w:r>
      <w:r w:rsidRPr="00083448">
        <w:rPr>
          <w:rFonts w:ascii="Times New Roman" w:eastAsia="Calibri" w:hAnsi="Times New Roman" w:cs="Times New Roman"/>
          <w:b/>
          <w:sz w:val="24"/>
          <w:szCs w:val="24"/>
        </w:rPr>
        <w:t xml:space="preserve"> </w:t>
      </w:r>
      <w:r w:rsidRPr="00083448">
        <w:rPr>
          <w:rFonts w:ascii="Times New Roman" w:eastAsia="Calibri" w:hAnsi="Times New Roman" w:cs="Times New Roman"/>
          <w:sz w:val="24"/>
          <w:szCs w:val="24"/>
        </w:rPr>
        <w:t>Вопросы оплаты труда регулируются Постановлением Кабинета Министров Республики Татарстан  № 592 от 18.08.2008г « О введении новых систем оплаты труда работников государственных учреждений Республики Татарстан»</w:t>
      </w:r>
      <w:proofErr w:type="gramStart"/>
      <w:r w:rsidRPr="00083448">
        <w:rPr>
          <w:rFonts w:ascii="Times New Roman" w:eastAsia="Calibri" w:hAnsi="Times New Roman" w:cs="Times New Roman"/>
          <w:sz w:val="24"/>
          <w:szCs w:val="24"/>
        </w:rPr>
        <w:t xml:space="preserve"> ,</w:t>
      </w:r>
      <w:proofErr w:type="gramEnd"/>
      <w:r w:rsidRPr="00083448">
        <w:rPr>
          <w:rFonts w:ascii="Times New Roman" w:eastAsia="Calibri" w:hAnsi="Times New Roman" w:cs="Times New Roman"/>
          <w:sz w:val="24"/>
          <w:szCs w:val="24"/>
        </w:rPr>
        <w:t xml:space="preserve"> Постановлением Кабинета Министров Республики Татарстан  № 678 от 24 августа 2010 года «Об условиях оплаты труда работников профессиональных квалификационных групп должностей работников образования учреждений Республики Татарстан», Постановлением соответствующего муниципального образования «Об условиях оплаты труда работников муниципальных образовательных организаций»; и Положением об условиях оплаты труда образовательной организации.</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Заработная плата работников (без учета премий и иных стимулирующих выплат)</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устанавливаемая в соответствии с отраслевой системой оплаты труда, не может быть ниже заработной платы (без учета премий и иных стимулирующих выплат), выплачиваемой до введения новой  системы оплаты труда, при условии сохранения объема должностных обязанностей работников и выполнения ими работ той же квалификации.</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4.1.3. Отнесение должностей работников образовательных организаций к профессиональным квалификационным группам осуществляется на основании нормативных правовых актов Российской Федерации.</w:t>
      </w:r>
    </w:p>
    <w:p w:rsidR="00083448" w:rsidRPr="00083448" w:rsidRDefault="00083448" w:rsidP="00083448">
      <w:pPr>
        <w:spacing w:after="0" w:line="240" w:lineRule="auto"/>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xml:space="preserve">         4.2. Формирование фонда оплаты труда осуществляется в пределах объема средств образовательной организации на текущий финансовый год, определенного в соответствии с нормативом финансовых затрат, количеством потребителей и услуг и отражается в смете образовательной организации  с учетом:</w:t>
      </w:r>
    </w:p>
    <w:p w:rsidR="00083448" w:rsidRPr="00083448" w:rsidRDefault="00083448" w:rsidP="00083448">
      <w:pPr>
        <w:widowControl w:val="0"/>
        <w:shd w:val="clear" w:color="auto" w:fill="FFFFFF"/>
        <w:tabs>
          <w:tab w:val="left" w:pos="86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pacing w:val="2"/>
          <w:sz w:val="24"/>
          <w:szCs w:val="24"/>
          <w:lang w:eastAsia="ru-RU"/>
        </w:rPr>
        <w:t>а)  окладов (</w:t>
      </w:r>
      <w:r w:rsidRPr="00083448">
        <w:rPr>
          <w:rFonts w:ascii="Times New Roman" w:eastAsia="Times New Roman" w:hAnsi="Times New Roman" w:cs="Times New Roman"/>
          <w:color w:val="000000"/>
          <w:sz w:val="24"/>
          <w:szCs w:val="24"/>
          <w:lang w:eastAsia="ru-RU"/>
        </w:rPr>
        <w:t>должностных окладов); ставок заработной платы;</w:t>
      </w:r>
    </w:p>
    <w:p w:rsidR="00083448" w:rsidRPr="00083448" w:rsidRDefault="00083448" w:rsidP="00083448">
      <w:pPr>
        <w:widowControl w:val="0"/>
        <w:shd w:val="clear" w:color="auto" w:fill="FFFFFF"/>
        <w:tabs>
          <w:tab w:val="left" w:pos="860"/>
        </w:tabs>
        <w:autoSpaceDE w:val="0"/>
        <w:autoSpaceDN w:val="0"/>
        <w:adjustRightInd w:val="0"/>
        <w:spacing w:after="0" w:line="240" w:lineRule="auto"/>
        <w:ind w:firstLine="567"/>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б)  выплат </w:t>
      </w:r>
      <w:r w:rsidRPr="00083448">
        <w:rPr>
          <w:rFonts w:ascii="Times New Roman" w:eastAsia="Times New Roman" w:hAnsi="Times New Roman" w:cs="Times New Roman"/>
          <w:color w:val="000000"/>
          <w:sz w:val="24"/>
          <w:szCs w:val="24"/>
          <w:lang w:eastAsia="ru-RU"/>
        </w:rPr>
        <w:t>стимулирующего</w:t>
      </w:r>
      <w:r w:rsidRPr="00083448">
        <w:rPr>
          <w:rFonts w:ascii="Times New Roman" w:eastAsia="Times New Roman" w:hAnsi="Times New Roman" w:cs="Times New Roman"/>
          <w:color w:val="000000"/>
          <w:spacing w:val="2"/>
          <w:sz w:val="24"/>
          <w:szCs w:val="24"/>
          <w:lang w:eastAsia="ru-RU"/>
        </w:rPr>
        <w:t xml:space="preserve"> характера;</w:t>
      </w:r>
    </w:p>
    <w:p w:rsidR="00083448" w:rsidRPr="00083448" w:rsidRDefault="00083448" w:rsidP="00083448">
      <w:pPr>
        <w:widowControl w:val="0"/>
        <w:shd w:val="clear" w:color="auto" w:fill="FFFFFF"/>
        <w:tabs>
          <w:tab w:val="left" w:pos="86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pacing w:val="-3"/>
          <w:sz w:val="24"/>
          <w:szCs w:val="24"/>
          <w:lang w:eastAsia="ru-RU"/>
        </w:rPr>
        <w:t xml:space="preserve">в)  </w:t>
      </w:r>
      <w:r w:rsidRPr="00083448">
        <w:rPr>
          <w:rFonts w:ascii="Times New Roman" w:eastAsia="Times New Roman" w:hAnsi="Times New Roman" w:cs="Times New Roman"/>
          <w:color w:val="000000"/>
          <w:sz w:val="24"/>
          <w:szCs w:val="24"/>
          <w:lang w:eastAsia="ru-RU"/>
        </w:rPr>
        <w:t>выплат компенсационного характера.</w:t>
      </w:r>
    </w:p>
    <w:p w:rsidR="00083448" w:rsidRPr="00083448" w:rsidRDefault="00083448" w:rsidP="00083448">
      <w:pPr>
        <w:spacing w:after="0" w:line="240" w:lineRule="auto"/>
        <w:ind w:firstLine="567"/>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4.2.1. Базовые оклады (базовые должностные оклады, ставки заработной платы) профессионально-квалификационных групп должностей работников образования (далее – работники образования) определяются на основе  четырехразрядной тарифной сетки по оплате труда работников образования.</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lastRenderedPageBreak/>
        <w:t xml:space="preserve">     Разряд оплаты труда работников образования устанавливается согласно требованиям к уровню образования, необходимым для замещения соответствующей должности. </w:t>
      </w:r>
    </w:p>
    <w:p w:rsidR="00083448" w:rsidRPr="00083448" w:rsidRDefault="00083448" w:rsidP="00083448">
      <w:pPr>
        <w:spacing w:after="0" w:line="240" w:lineRule="auto"/>
        <w:ind w:firstLine="567"/>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Должностной оклад педагогических работников равен произведению базового оклада к отношению фактического количества часов ведения педагогической и воспитательной работы работниками организаций образования к норме часов за базовую ставку заработной платы (базовый оклад) работников образования.</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Педагогическим работникам производится доплата за внеурочную занятость:  </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xml:space="preserve">- выплаты за осуществление функций классного руководителя по организации и координации воспитательной работы с </w:t>
      </w:r>
      <w:proofErr w:type="gramStart"/>
      <w:r w:rsidRPr="00083448">
        <w:rPr>
          <w:rFonts w:ascii="Times New Roman" w:eastAsia="Calibri" w:hAnsi="Times New Roman" w:cs="Times New Roman"/>
          <w:sz w:val="24"/>
          <w:szCs w:val="24"/>
        </w:rPr>
        <w:t>обучающимися</w:t>
      </w:r>
      <w:proofErr w:type="gramEnd"/>
      <w:r w:rsidRPr="00083448">
        <w:rPr>
          <w:rFonts w:ascii="Times New Roman" w:eastAsia="Calibri" w:hAnsi="Times New Roman" w:cs="Times New Roman"/>
          <w:sz w:val="24"/>
          <w:szCs w:val="24"/>
        </w:rPr>
        <w:t>;</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выплаты за проверку письменных работ (проверку тетрадей);</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выплаты за заведование учебными кабинетами, учебными мастерскими, учебно-опытным участком;</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выплаты за руководство предметной, методической и цикловой комиссией, методическими объединениями.</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4.2.2. Стимулирующий фонд оплаты труда  включает в себя:</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выплаты за интенсивность и высокие результаты работы;</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выплаты за стаж работы по профилю;</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выплаты за квалификационную категорию;</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выплаты за качество выполняемых работ;</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премиальные и иные поощрительные выплаты.</w:t>
      </w:r>
    </w:p>
    <w:p w:rsidR="00083448" w:rsidRPr="00083448" w:rsidRDefault="00083448" w:rsidP="00083448">
      <w:pPr>
        <w:widowControl w:val="0"/>
        <w:autoSpaceDE w:val="0"/>
        <w:autoSpaceDN w:val="0"/>
        <w:adjustRightInd w:val="0"/>
        <w:spacing w:after="120" w:line="240" w:lineRule="auto"/>
        <w:ind w:firstLine="70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Размеры, порядок и условия  выплат стимулирующего характера устанавливаются в пределах имеющихся средств, в том числе от приносящей доход деятельности, самостоятельно, по согласованию с выборным органом первичной профсоюзной организации и закрепляются в «Положении об условиях оплаты труда».</w:t>
      </w:r>
    </w:p>
    <w:p w:rsidR="00083448" w:rsidRPr="00083448" w:rsidRDefault="00083448" w:rsidP="00083448">
      <w:pPr>
        <w:spacing w:after="0" w:line="240" w:lineRule="auto"/>
        <w:ind w:firstLine="707"/>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xml:space="preserve">Выплаты за интенсивность и высокие результаты работы подразделяются </w:t>
      </w:r>
      <w:proofErr w:type="gramStart"/>
      <w:r w:rsidRPr="00083448">
        <w:rPr>
          <w:rFonts w:ascii="Times New Roman" w:eastAsia="Calibri" w:hAnsi="Times New Roman" w:cs="Times New Roman"/>
          <w:sz w:val="24"/>
          <w:szCs w:val="24"/>
        </w:rPr>
        <w:t>на</w:t>
      </w:r>
      <w:proofErr w:type="gramEnd"/>
      <w:r w:rsidRPr="00083448">
        <w:rPr>
          <w:rFonts w:ascii="Times New Roman" w:eastAsia="Calibri" w:hAnsi="Times New Roman" w:cs="Times New Roman"/>
          <w:sz w:val="24"/>
          <w:szCs w:val="24"/>
        </w:rPr>
        <w:t>:</w:t>
      </w:r>
    </w:p>
    <w:p w:rsidR="00083448" w:rsidRPr="00083448" w:rsidRDefault="00083448" w:rsidP="00083448">
      <w:pPr>
        <w:spacing w:after="0" w:line="240" w:lineRule="auto"/>
        <w:ind w:firstLine="707"/>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выплаты за специфику образовательной программы;</w:t>
      </w:r>
    </w:p>
    <w:p w:rsidR="00083448" w:rsidRPr="00083448" w:rsidRDefault="00083448" w:rsidP="00083448">
      <w:pPr>
        <w:spacing w:after="0" w:line="240" w:lineRule="auto"/>
        <w:ind w:firstLine="707"/>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xml:space="preserve">- выплаты за наличие почетных званий, государственных наград. </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xml:space="preserve">Выплаты за качество выполняемых работ устанавливаются работникам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w:t>
      </w:r>
      <w:proofErr w:type="gramStart"/>
      <w:r w:rsidRPr="00083448">
        <w:rPr>
          <w:rFonts w:ascii="Times New Roman" w:eastAsia="Calibri" w:hAnsi="Times New Roman" w:cs="Times New Roman"/>
          <w:sz w:val="24"/>
          <w:szCs w:val="24"/>
        </w:rPr>
        <w:t>значений критериев оценки эффективности деятельности учреждения</w:t>
      </w:r>
      <w:proofErr w:type="gramEnd"/>
      <w:r w:rsidRPr="00083448">
        <w:rPr>
          <w:rFonts w:ascii="Times New Roman" w:eastAsia="Calibri" w:hAnsi="Times New Roman" w:cs="Times New Roman"/>
          <w:sz w:val="24"/>
          <w:szCs w:val="24"/>
        </w:rPr>
        <w:t>. Положениях об оплате труда  установить одним из критериев оценки эффективности деятельности работников образовательной организации (не менее 10 баллов)  – критерий за выполнение социально-значимой общественной работы (председателям первичных профсоюзных организаций, уполномоченным по охране труда, ответственным за опеку и попечительство, горячее питание, за делопроизводство</w:t>
      </w:r>
      <w:proofErr w:type="gramStart"/>
      <w:r w:rsidRPr="00083448">
        <w:rPr>
          <w:rFonts w:ascii="Times New Roman" w:eastAsia="Calibri" w:hAnsi="Times New Roman" w:cs="Times New Roman"/>
          <w:sz w:val="24"/>
          <w:szCs w:val="24"/>
        </w:rPr>
        <w:t xml:space="preserve"> ,</w:t>
      </w:r>
      <w:proofErr w:type="gramEnd"/>
      <w:r w:rsidRPr="00083448">
        <w:rPr>
          <w:rFonts w:ascii="Times New Roman" w:eastAsia="Calibri" w:hAnsi="Times New Roman" w:cs="Times New Roman"/>
          <w:sz w:val="24"/>
          <w:szCs w:val="24"/>
        </w:rPr>
        <w:t xml:space="preserve"> за работу с пенсионным фондом и страхование сотрудников и т.п.).</w:t>
      </w:r>
    </w:p>
    <w:p w:rsidR="00083448" w:rsidRPr="00083448" w:rsidRDefault="00083448" w:rsidP="00083448">
      <w:pPr>
        <w:spacing w:after="0" w:line="240" w:lineRule="auto"/>
        <w:ind w:firstLine="540"/>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Критерии оценки эффективности деятельности учреждений утверждаются учредителем организации по согласованию с органом, обеспечивающим государственно-общественный характер управления организацией. Значения критериев оценки эффективности деятельности организации, и условия осуществления выплат определяются ежегодно на основании задач, поставленных перед организацией.</w:t>
      </w:r>
    </w:p>
    <w:p w:rsidR="00083448" w:rsidRPr="00083448" w:rsidRDefault="00083448" w:rsidP="00083448">
      <w:pPr>
        <w:autoSpaceDE w:val="0"/>
        <w:autoSpaceDN w:val="0"/>
        <w:adjustRightInd w:val="0"/>
        <w:spacing w:after="0" w:line="240" w:lineRule="auto"/>
        <w:jc w:val="both"/>
        <w:rPr>
          <w:rFonts w:ascii="Times New Roman" w:eastAsia="Arial" w:hAnsi="Times New Roman" w:cs="Times New Roman"/>
          <w:sz w:val="24"/>
          <w:szCs w:val="24"/>
          <w:lang w:eastAsia="ar-SA"/>
        </w:rPr>
      </w:pPr>
      <w:r w:rsidRPr="00083448">
        <w:rPr>
          <w:rFonts w:ascii="Times New Roman" w:eastAsia="Arial" w:hAnsi="Times New Roman" w:cs="Times New Roman"/>
          <w:sz w:val="24"/>
          <w:szCs w:val="24"/>
          <w:lang w:eastAsia="ar-SA"/>
        </w:rPr>
        <w:t xml:space="preserve">        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w:t>
      </w:r>
    </w:p>
    <w:p w:rsidR="00083448" w:rsidRPr="00083448" w:rsidRDefault="00083448" w:rsidP="00083448">
      <w:pPr>
        <w:autoSpaceDE w:val="0"/>
        <w:autoSpaceDN w:val="0"/>
        <w:adjustRightInd w:val="0"/>
        <w:spacing w:after="0" w:line="240" w:lineRule="auto"/>
        <w:jc w:val="both"/>
        <w:rPr>
          <w:rFonts w:ascii="Times New Roman" w:eastAsia="Arial" w:hAnsi="Times New Roman" w:cs="Times New Roman"/>
          <w:sz w:val="24"/>
          <w:szCs w:val="24"/>
          <w:lang w:eastAsia="ar-SA"/>
        </w:rPr>
      </w:pPr>
      <w:r w:rsidRPr="00083448">
        <w:rPr>
          <w:rFonts w:ascii="Times New Roman" w:eastAsia="Arial" w:hAnsi="Times New Roman" w:cs="Times New Roman"/>
          <w:sz w:val="24"/>
          <w:szCs w:val="24"/>
          <w:lang w:eastAsia="ar-SA"/>
        </w:rPr>
        <w:t xml:space="preserve">        Размер выплат за стаж работы по профилю и квалификационную категорию определяется постановлением Кабинета Министров  Республики Татарстан № 678 от 24.08.2010г.</w:t>
      </w:r>
    </w:p>
    <w:p w:rsidR="00083448" w:rsidRPr="00083448" w:rsidRDefault="00083448" w:rsidP="00083448">
      <w:pPr>
        <w:autoSpaceDE w:val="0"/>
        <w:autoSpaceDN w:val="0"/>
        <w:adjustRightInd w:val="0"/>
        <w:spacing w:after="0" w:line="240" w:lineRule="auto"/>
        <w:ind w:firstLine="708"/>
        <w:jc w:val="both"/>
        <w:rPr>
          <w:rFonts w:ascii="Times New Roman" w:eastAsia="Arial" w:hAnsi="Times New Roman" w:cs="Times New Roman"/>
          <w:sz w:val="24"/>
          <w:szCs w:val="24"/>
          <w:lang w:eastAsia="ar-SA"/>
        </w:rPr>
      </w:pPr>
      <w:r w:rsidRPr="00083448">
        <w:rPr>
          <w:rFonts w:ascii="Times New Roman" w:eastAsia="Arial" w:hAnsi="Times New Roman" w:cs="Times New Roman"/>
          <w:sz w:val="24"/>
          <w:szCs w:val="24"/>
          <w:lang w:eastAsia="ar-SA"/>
        </w:rPr>
        <w:t>4.2.3. К выплатам компенсационного характера в организациях относятся:</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выплаты специалистам за работу в сельской местности;</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lastRenderedPageBreak/>
        <w:t>- выплаты работникам, занятым на тяжелых работах, работах с вредными и (или) опасными и иными особыми условиями труда;</w:t>
      </w:r>
    </w:p>
    <w:p w:rsidR="00083448" w:rsidRPr="00083448" w:rsidRDefault="00083448" w:rsidP="00083448">
      <w:pPr>
        <w:suppressAutoHyphens/>
        <w:autoSpaceDE w:val="0"/>
        <w:spacing w:after="0" w:line="240" w:lineRule="auto"/>
        <w:ind w:firstLine="708"/>
        <w:jc w:val="both"/>
        <w:rPr>
          <w:rFonts w:ascii="Times New Roman" w:eastAsia="Arial" w:hAnsi="Times New Roman" w:cs="Times New Roman"/>
          <w:sz w:val="24"/>
          <w:szCs w:val="24"/>
          <w:lang w:eastAsia="ar-SA"/>
        </w:rPr>
      </w:pPr>
      <w:r w:rsidRPr="00083448">
        <w:rPr>
          <w:rFonts w:ascii="Times New Roman" w:eastAsia="Arial" w:hAnsi="Times New Roman" w:cs="Times New Roman"/>
          <w:sz w:val="24"/>
          <w:szCs w:val="24"/>
          <w:lang w:eastAsia="ar-SA"/>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083448" w:rsidRPr="00083448" w:rsidRDefault="00083448" w:rsidP="00083448">
      <w:pPr>
        <w:spacing w:after="0" w:line="240" w:lineRule="auto"/>
        <w:ind w:firstLine="708"/>
        <w:contextualSpacing/>
        <w:jc w:val="both"/>
        <w:rPr>
          <w:rFonts w:ascii="Times New Roman" w:eastAsia="Calibri" w:hAnsi="Times New Roman" w:cs="Times New Roman"/>
          <w:sz w:val="24"/>
          <w:szCs w:val="24"/>
        </w:rPr>
      </w:pPr>
      <w:r w:rsidRPr="00083448">
        <w:rPr>
          <w:rFonts w:ascii="Times New Roman" w:eastAsia="Calibri" w:hAnsi="Times New Roman" w:cs="Times New Roman"/>
          <w:sz w:val="24"/>
          <w:szCs w:val="24"/>
        </w:rPr>
        <w:t xml:space="preserve">Размер, порядок и условия выплат компенсационного характера устанавливаются нормативными правовыми актами РФ и РТ, локальными нормативными актами. </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4.3. В пределах Фонда оплаты труда образовательная организация   ежегодно самостоятельно устанавливает штатное расписание и определяет должностные обязанности работников.</w:t>
      </w:r>
    </w:p>
    <w:p w:rsidR="00083448" w:rsidRPr="00083448" w:rsidRDefault="00083448" w:rsidP="00083448">
      <w:pPr>
        <w:widowControl w:val="0"/>
        <w:autoSpaceDE w:val="0"/>
        <w:autoSpaceDN w:val="0"/>
        <w:adjustRightInd w:val="0"/>
        <w:spacing w:after="120" w:line="240" w:lineRule="auto"/>
        <w:ind w:left="283" w:firstLine="708"/>
        <w:jc w:val="both"/>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eastAsia="ru-RU"/>
        </w:rPr>
        <w:t>Работодатель обязан:</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4.4. При выплате заработной платы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Утверждать форму расчетного листка с учетом мнения выборного органа  первичной  профсоюзной  организации  в  порядке,  установленном ст.372 ТК РФ.</w:t>
      </w:r>
    </w:p>
    <w:p w:rsidR="00083448" w:rsidRPr="00083448" w:rsidRDefault="00083448" w:rsidP="00083448">
      <w:pPr>
        <w:widowControl w:val="0"/>
        <w:autoSpaceDE w:val="0"/>
        <w:autoSpaceDN w:val="0"/>
        <w:adjustRightInd w:val="0"/>
        <w:spacing w:after="120" w:line="240" w:lineRule="auto"/>
        <w:ind w:left="283"/>
        <w:jc w:val="both"/>
        <w:rPr>
          <w:rFonts w:ascii="Times New Roman" w:eastAsia="MS Mincho" w:hAnsi="Times New Roman" w:cs="Times New Roman"/>
          <w:sz w:val="24"/>
          <w:szCs w:val="24"/>
          <w:lang w:eastAsia="ru-RU"/>
        </w:rPr>
      </w:pPr>
      <w:r w:rsidRPr="00083448">
        <w:rPr>
          <w:rFonts w:ascii="Times New Roman" w:eastAsia="Times New Roman" w:hAnsi="Times New Roman" w:cs="Times New Roman"/>
          <w:color w:val="000000"/>
          <w:sz w:val="24"/>
          <w:szCs w:val="24"/>
          <w:lang w:eastAsia="ru-RU"/>
        </w:rPr>
        <w:tab/>
        <w:t xml:space="preserve">4.5. Заработную плату выплачивать не реже чем каждые полмесяца, </w:t>
      </w:r>
      <w:r w:rsidRPr="00083448">
        <w:rPr>
          <w:rFonts w:ascii="Times New Roman" w:eastAsia="MS Mincho" w:hAnsi="Times New Roman" w:cs="Times New Roman"/>
          <w:sz w:val="24"/>
          <w:szCs w:val="24"/>
          <w:lang w:eastAsia="ru-RU"/>
        </w:rPr>
        <w:t>путем перечисления причитающихся выплат на именные (зарплатные) пластиковые карты либо непосредственно из кассы организации.</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Выплаты производить:</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за первую половину месяца  </w:t>
      </w:r>
      <w:r w:rsidRPr="00083448">
        <w:rPr>
          <w:rFonts w:ascii="Times New Roman" w:eastAsia="Times New Roman" w:hAnsi="Times New Roman" w:cs="Times New Roman"/>
          <w:b/>
          <w:sz w:val="24"/>
          <w:szCs w:val="24"/>
          <w:lang w:eastAsia="ru-RU"/>
        </w:rPr>
        <w:t>25</w:t>
      </w:r>
      <w:r w:rsidRPr="00083448">
        <w:rPr>
          <w:rFonts w:ascii="Times New Roman" w:eastAsia="Times New Roman" w:hAnsi="Times New Roman" w:cs="Times New Roman"/>
          <w:sz w:val="24"/>
          <w:szCs w:val="24"/>
          <w:lang w:eastAsia="ru-RU"/>
        </w:rPr>
        <w:t xml:space="preserve"> </w:t>
      </w:r>
      <w:r w:rsidRPr="00083448">
        <w:rPr>
          <w:rFonts w:ascii="Times New Roman" w:eastAsia="Times New Roman" w:hAnsi="Times New Roman" w:cs="Times New Roman"/>
          <w:color w:val="000000"/>
          <w:sz w:val="24"/>
          <w:szCs w:val="24"/>
          <w:lang w:eastAsia="ru-RU"/>
        </w:rPr>
        <w:t xml:space="preserve"> числа каждого месяца;</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за вторую половину месяца </w:t>
      </w:r>
      <w:r w:rsidRPr="00083448">
        <w:rPr>
          <w:rFonts w:ascii="Times New Roman" w:eastAsia="Times New Roman" w:hAnsi="Times New Roman" w:cs="Times New Roman"/>
          <w:b/>
          <w:color w:val="000000"/>
          <w:sz w:val="24"/>
          <w:szCs w:val="24"/>
          <w:lang w:eastAsia="ru-RU"/>
        </w:rPr>
        <w:t>15</w:t>
      </w:r>
      <w:r w:rsidRPr="00083448">
        <w:rPr>
          <w:rFonts w:ascii="Times New Roman" w:eastAsia="Times New Roman" w:hAnsi="Times New Roman" w:cs="Times New Roman"/>
          <w:color w:val="000000"/>
          <w:sz w:val="24"/>
          <w:szCs w:val="24"/>
          <w:lang w:eastAsia="ru-RU"/>
        </w:rPr>
        <w:t xml:space="preserve"> числа каждого месяца, следующего за расчетным периодом.</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При совпадении дня выплаты с выходным или нерабочим праздничным днем выплата заработной платы производится накануне этого дня.</w:t>
      </w:r>
    </w:p>
    <w:p w:rsidR="00083448" w:rsidRPr="00083448" w:rsidRDefault="00083448" w:rsidP="00083448">
      <w:pPr>
        <w:widowControl w:val="0"/>
        <w:autoSpaceDE w:val="0"/>
        <w:autoSpaceDN w:val="0"/>
        <w:adjustRightInd w:val="0"/>
        <w:spacing w:after="120" w:line="240" w:lineRule="auto"/>
        <w:ind w:left="283" w:firstLine="425"/>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Выплата за первую половину месяца (авансовый платеж заработной платы) установить в размере не более 40% от тарифной ставки, должностного оклада.</w:t>
      </w:r>
    </w:p>
    <w:p w:rsidR="00083448" w:rsidRPr="00083448" w:rsidRDefault="00083448" w:rsidP="00083448">
      <w:pPr>
        <w:widowControl w:val="0"/>
        <w:autoSpaceDE w:val="0"/>
        <w:autoSpaceDN w:val="0"/>
        <w:adjustRightInd w:val="0"/>
        <w:spacing w:after="120" w:line="240" w:lineRule="auto"/>
        <w:ind w:left="283" w:firstLine="425"/>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4.6. В случае длительной болезни (более месяца) работника ежемесячно выплачивать работнику авансовый платеж заработной платы. Окончательный расчет произвести после сдачи работником листка временной нетрудоспособности в установленные законодательством сроки.</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r>
      <w:r w:rsidRPr="00083448">
        <w:rPr>
          <w:rFonts w:ascii="Times New Roman" w:eastAsia="Times New Roman" w:hAnsi="Times New Roman" w:cs="Times New Roman"/>
          <w:color w:val="000000"/>
          <w:spacing w:val="-1"/>
          <w:sz w:val="24"/>
          <w:szCs w:val="24"/>
          <w:lang w:eastAsia="ru-RU"/>
        </w:rPr>
        <w:t xml:space="preserve">4.7. </w:t>
      </w:r>
      <w:r w:rsidRPr="00083448">
        <w:rPr>
          <w:rFonts w:ascii="Times New Roman" w:eastAsia="Times New Roman" w:hAnsi="Times New Roman" w:cs="Times New Roman"/>
          <w:color w:val="000000"/>
          <w:sz w:val="24"/>
          <w:szCs w:val="24"/>
          <w:lang w:eastAsia="ru-RU"/>
        </w:rPr>
        <w:t>Совместным решением работодателя и выборного профсоюзного органа образовательной организации средства, полученные от экономии фонда заработной платы, направлять на выплаты социального характера, на социальную поддержку работников образования, не связанную с осуществлением ими трудовых функций в соответствии с Положением об условиях оплаты труда.</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pacing w:val="-1"/>
          <w:sz w:val="24"/>
          <w:szCs w:val="24"/>
          <w:lang w:eastAsia="ru-RU"/>
        </w:rPr>
        <w:t xml:space="preserve"> </w:t>
      </w:r>
      <w:r w:rsidRPr="00083448">
        <w:rPr>
          <w:rFonts w:ascii="Times New Roman" w:eastAsia="Times New Roman" w:hAnsi="Times New Roman" w:cs="Times New Roman"/>
          <w:color w:val="000000"/>
          <w:spacing w:val="-1"/>
          <w:sz w:val="24"/>
          <w:szCs w:val="24"/>
          <w:lang w:eastAsia="ru-RU"/>
        </w:rPr>
        <w:tab/>
      </w:r>
      <w:r w:rsidRPr="00083448">
        <w:rPr>
          <w:rFonts w:ascii="Times New Roman" w:eastAsia="Times New Roman" w:hAnsi="Times New Roman" w:cs="Times New Roman"/>
          <w:color w:val="000000"/>
          <w:sz w:val="24"/>
          <w:szCs w:val="24"/>
          <w:lang w:eastAsia="ru-RU"/>
        </w:rPr>
        <w:t>4.8. 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 Оплату труда производить как за сверхурочную работу. Сверхурочная работа оплачивается за первые два часа работы не менее чем в полуторном размере, за последующие часы – не менее чем в двойном размере.</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Конкретные размеры оплаты за сверхурочную работу определяются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w:t>
      </w:r>
      <w:r w:rsidRPr="00083448">
        <w:rPr>
          <w:rFonts w:ascii="Times New Roman" w:eastAsia="Times New Roman" w:hAnsi="Times New Roman" w:cs="Times New Roman"/>
          <w:color w:val="000000"/>
          <w:sz w:val="24"/>
          <w:szCs w:val="24"/>
          <w:lang w:eastAsia="ru-RU"/>
        </w:rPr>
        <w:lastRenderedPageBreak/>
        <w:t>отработанного сверхурочно.</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Сверхурочные работы не должны превышать для каждого работника четырех часов в течение двух дней подряд и 120 часов в год.</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Работодатель обязан обеспечить точный учет продолжительности сверхурочной работы каждого работника</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4.9. Оплата за работу в выходной день и нерабочий праздничный день производится не менее чем в двойном размере:</w:t>
      </w:r>
    </w:p>
    <w:p w:rsidR="00083448" w:rsidRPr="00083448" w:rsidRDefault="00083448" w:rsidP="00083448">
      <w:pPr>
        <w:widowControl w:val="0"/>
        <w:autoSpaceDE w:val="0"/>
        <w:autoSpaceDN w:val="0"/>
        <w:adjustRightInd w:val="0"/>
        <w:spacing w:after="120" w:line="240" w:lineRule="auto"/>
        <w:ind w:left="283"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работникам, труд которых оплачивается по дневным и часовым ставкам, - в размере не </w:t>
      </w:r>
      <w:proofErr w:type="gramStart"/>
      <w:r w:rsidRPr="00083448">
        <w:rPr>
          <w:rFonts w:ascii="Times New Roman" w:eastAsia="Times New Roman" w:hAnsi="Times New Roman" w:cs="Times New Roman"/>
          <w:color w:val="000000"/>
          <w:sz w:val="24"/>
          <w:szCs w:val="24"/>
          <w:lang w:eastAsia="ru-RU"/>
        </w:rPr>
        <w:t>менее двойной</w:t>
      </w:r>
      <w:proofErr w:type="gramEnd"/>
      <w:r w:rsidRPr="00083448">
        <w:rPr>
          <w:rFonts w:ascii="Times New Roman" w:eastAsia="Times New Roman" w:hAnsi="Times New Roman" w:cs="Times New Roman"/>
          <w:color w:val="000000"/>
          <w:sz w:val="24"/>
          <w:szCs w:val="24"/>
          <w:lang w:eastAsia="ru-RU"/>
        </w:rPr>
        <w:t xml:space="preserve"> дневной или часовой тарифной ставки;</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работникам</w:t>
      </w:r>
      <w:proofErr w:type="gramStart"/>
      <w:r w:rsidRPr="00083448">
        <w:rPr>
          <w:rFonts w:ascii="Times New Roman" w:eastAsia="Times New Roman" w:hAnsi="Times New Roman" w:cs="Times New Roman"/>
          <w:color w:val="000000"/>
          <w:sz w:val="24"/>
          <w:szCs w:val="24"/>
          <w:lang w:eastAsia="ru-RU"/>
        </w:rPr>
        <w:t xml:space="preserve"> ,</w:t>
      </w:r>
      <w:proofErr w:type="gramEnd"/>
      <w:r w:rsidRPr="00083448">
        <w:rPr>
          <w:rFonts w:ascii="Times New Roman" w:eastAsia="Times New Roman" w:hAnsi="Times New Roman" w:cs="Times New Roman"/>
          <w:color w:val="000000"/>
          <w:sz w:val="24"/>
          <w:szCs w:val="24"/>
          <w:lang w:eastAsia="ru-RU"/>
        </w:rPr>
        <w:t xml:space="preserve">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 По желанию работника, работавшего в выходной или нерабочий день, ему может быть предоставлен два дня отдыха. </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4.10. Время простоя по вине работодателя оплачивать в размере не менее 2/3 средней заработной платы работника.</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Время простоя по причинам, не зависящим от работодателя и работника, оплачивать в размере не менее 2/3 тарифной ставки, оклада (должностного оклада). </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Время простоя по вине работника не оплачивать.</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При приостановлении образовательной деятельности организации в связи с установлением карантина, в других случаях, представляющих опасность для жизни, здоровья работников и обучающихся, работникам образовательной организации сохраняется выплата средней заработной платы.</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4.11. Оплата труда работников, занятых на работах с вредными и (или) опасными условиями труда, устанавливается в повышенном размере, </w:t>
      </w:r>
      <w:proofErr w:type="gramStart"/>
      <w:r w:rsidRPr="00083448">
        <w:rPr>
          <w:rFonts w:ascii="Times New Roman" w:eastAsia="Times New Roman" w:hAnsi="Times New Roman" w:cs="Times New Roman"/>
          <w:sz w:val="24"/>
          <w:szCs w:val="24"/>
          <w:lang w:eastAsia="ru-RU"/>
        </w:rPr>
        <w:t>согласно статьи</w:t>
      </w:r>
      <w:proofErr w:type="gramEnd"/>
      <w:r w:rsidRPr="00083448">
        <w:rPr>
          <w:rFonts w:ascii="Times New Roman" w:eastAsia="Times New Roman" w:hAnsi="Times New Roman" w:cs="Times New Roman"/>
          <w:sz w:val="24"/>
          <w:szCs w:val="24"/>
          <w:lang w:eastAsia="ru-RU"/>
        </w:rPr>
        <w:t xml:space="preserve"> 147 Трудового кодекса РФ, Перечню работ с неблагоприятными условиями труда, утвержденному приказом </w:t>
      </w:r>
      <w:proofErr w:type="spellStart"/>
      <w:r w:rsidRPr="00083448">
        <w:rPr>
          <w:rFonts w:ascii="Times New Roman" w:eastAsia="Times New Roman" w:hAnsi="Times New Roman" w:cs="Times New Roman"/>
          <w:sz w:val="24"/>
          <w:szCs w:val="24"/>
          <w:lang w:eastAsia="ru-RU"/>
        </w:rPr>
        <w:t>Гособразования</w:t>
      </w:r>
      <w:proofErr w:type="spellEnd"/>
      <w:r w:rsidRPr="00083448">
        <w:rPr>
          <w:rFonts w:ascii="Times New Roman" w:eastAsia="Times New Roman" w:hAnsi="Times New Roman" w:cs="Times New Roman"/>
          <w:sz w:val="24"/>
          <w:szCs w:val="24"/>
          <w:lang w:eastAsia="ru-RU"/>
        </w:rPr>
        <w:t xml:space="preserve"> СССР от 20.08.1990г. № 579, Министерства науки, высшей школы и технической политики от 7.10.1992г. № 611. (Приложение № 4</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MS Mincho" w:hAnsi="Times New Roman" w:cs="Times New Roman"/>
          <w:sz w:val="24"/>
          <w:szCs w:val="24"/>
          <w:lang w:eastAsia="ru-RU"/>
        </w:rPr>
      </w:pPr>
      <w:r w:rsidRPr="00083448">
        <w:rPr>
          <w:rFonts w:ascii="Times New Roman" w:eastAsia="MS Mincho" w:hAnsi="Times New Roman" w:cs="Times New Roman"/>
          <w:sz w:val="24"/>
          <w:szCs w:val="24"/>
          <w:lang w:eastAsia="ru-RU"/>
        </w:rPr>
        <w:t>Повышение оплаты труда работникам по указанным основаниям производить по результатам специальной оценки условий труда на рабочем месте.</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MS Mincho" w:hAnsi="Times New Roman" w:cs="Times New Roman"/>
          <w:sz w:val="24"/>
          <w:szCs w:val="24"/>
          <w:lang w:eastAsia="ru-RU"/>
        </w:rPr>
      </w:pPr>
      <w:r w:rsidRPr="00083448">
        <w:rPr>
          <w:rFonts w:ascii="Times New Roman" w:eastAsia="Times New Roman" w:hAnsi="Times New Roman" w:cs="Times New Roman"/>
          <w:sz w:val="24"/>
          <w:szCs w:val="24"/>
          <w:lang w:eastAsia="ru-RU"/>
        </w:rPr>
        <w:t>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установленного для различных видов работ с нормальными условиями труда.</w:t>
      </w:r>
      <w:r w:rsidRPr="00083448">
        <w:rPr>
          <w:rFonts w:ascii="Times New Roman" w:eastAsia="MS Mincho" w:hAnsi="Times New Roman" w:cs="Times New Roman"/>
          <w:sz w:val="24"/>
          <w:szCs w:val="24"/>
          <w:lang w:eastAsia="ru-RU"/>
        </w:rPr>
        <w:t xml:space="preserve"> </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В случае обеспечения на рабочих местах безопасных условий труда, подтвержденных </w:t>
      </w:r>
      <w:hyperlink r:id="rId11" w:history="1">
        <w:r w:rsidRPr="00083448">
          <w:rPr>
            <w:rFonts w:ascii="Times New Roman" w:eastAsia="Times New Roman" w:hAnsi="Times New Roman" w:cs="Times New Roman"/>
            <w:bCs/>
            <w:sz w:val="24"/>
            <w:szCs w:val="24"/>
            <w:lang w:eastAsia="ru-RU"/>
          </w:rPr>
          <w:t>результатами</w:t>
        </w:r>
      </w:hyperlink>
      <w:r w:rsidRPr="00083448">
        <w:rPr>
          <w:rFonts w:ascii="Times New Roman" w:eastAsia="Times New Roman" w:hAnsi="Times New Roman" w:cs="Times New Roman"/>
          <w:sz w:val="24"/>
          <w:szCs w:val="24"/>
          <w:lang w:eastAsia="ru-RU"/>
        </w:rPr>
        <w:t xml:space="preserve"> специальной оценки условий труда или заключением государственной экспертизы условий труда, гарантии и компенсации работникам не устанавливаются.</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До устранения вредных и (или) </w:t>
      </w:r>
      <w:proofErr w:type="gramStart"/>
      <w:r w:rsidRPr="00083448">
        <w:rPr>
          <w:rFonts w:ascii="Times New Roman" w:eastAsia="Times New Roman" w:hAnsi="Times New Roman" w:cs="Times New Roman"/>
          <w:sz w:val="24"/>
          <w:szCs w:val="24"/>
          <w:lang w:eastAsia="ru-RU"/>
        </w:rPr>
        <w:t>опасных условий труда, подтвержденных аттестацией или специальной оценкой условий труда работникам продолжают</w:t>
      </w:r>
      <w:proofErr w:type="gramEnd"/>
      <w:r w:rsidRPr="00083448">
        <w:rPr>
          <w:rFonts w:ascii="Times New Roman" w:eastAsia="Times New Roman" w:hAnsi="Times New Roman" w:cs="Times New Roman"/>
          <w:sz w:val="24"/>
          <w:szCs w:val="24"/>
          <w:lang w:eastAsia="ru-RU"/>
        </w:rPr>
        <w:t xml:space="preserve"> производить повышенную оплату труда.</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4.12. Выплачивать работникам за счет собственных средств первые три дня </w:t>
      </w:r>
      <w:r w:rsidRPr="00083448">
        <w:rPr>
          <w:rFonts w:ascii="Times New Roman" w:eastAsia="Times New Roman" w:hAnsi="Times New Roman" w:cs="Times New Roman"/>
          <w:color w:val="000000"/>
          <w:sz w:val="24"/>
          <w:szCs w:val="24"/>
          <w:lang w:eastAsia="ru-RU"/>
        </w:rPr>
        <w:lastRenderedPageBreak/>
        <w:t>временной нетрудоспособности с учетом страхового стажа в соответствии с действующим законодательством (ФЗ-255 от 29.12.2006г.).</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4.13. </w:t>
      </w:r>
      <w:proofErr w:type="gramStart"/>
      <w:r w:rsidRPr="00083448">
        <w:rPr>
          <w:rFonts w:ascii="Times New Roman" w:eastAsia="Times New Roman" w:hAnsi="Times New Roman" w:cs="Times New Roman"/>
          <w:color w:val="000000"/>
          <w:sz w:val="24"/>
          <w:szCs w:val="24"/>
          <w:lang w:eastAsia="ru-RU"/>
        </w:rPr>
        <w:t>За работу в ночное время с 22.00 до 6.00 часов следующего дня работнику выплачивать надбавку в размере не менее 20% часовой тарифной ставки (оклада (должностного оклада) оклада за каждый  час работы.</w:t>
      </w:r>
      <w:proofErr w:type="gramEnd"/>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4.14. Ответственность за своевременность и правильность определения размеров и выплаты заработной платы работникам несет руководитель образовательной организации.</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t>Работник:</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color w:val="000000"/>
          <w:sz w:val="24"/>
          <w:szCs w:val="24"/>
          <w:lang w:eastAsia="ru-RU"/>
        </w:rPr>
        <w:t>4.15.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color w:val="000000"/>
          <w:sz w:val="24"/>
          <w:szCs w:val="24"/>
          <w:lang w:eastAsia="ru-RU"/>
        </w:rPr>
        <w:t>В период приостановления работы работник имеет право в свое рабочее время отсутствовать на рабочем месте.</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color w:val="000000"/>
          <w:sz w:val="24"/>
          <w:szCs w:val="24"/>
          <w:lang w:eastAsia="ru-RU"/>
        </w:rPr>
        <w:tab/>
      </w:r>
      <w:r w:rsidRPr="00083448">
        <w:rPr>
          <w:rFonts w:ascii="Times New Roman" w:eastAsia="Times New Roman" w:hAnsi="Times New Roman" w:cs="Times New Roman"/>
          <w:b/>
          <w:color w:val="000000"/>
          <w:spacing w:val="1"/>
          <w:sz w:val="24"/>
          <w:szCs w:val="24"/>
          <w:lang w:eastAsia="ru-RU"/>
        </w:rPr>
        <w:t>4.2.  Профсоюзный комитет:</w:t>
      </w:r>
    </w:p>
    <w:p w:rsidR="00083448" w:rsidRPr="00083448" w:rsidRDefault="00083448" w:rsidP="00083448">
      <w:pPr>
        <w:widowControl w:val="0"/>
        <w:shd w:val="clear" w:color="auto" w:fill="FFFFFF"/>
        <w:tabs>
          <w:tab w:val="left" w:pos="151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2"/>
          <w:sz w:val="24"/>
          <w:szCs w:val="24"/>
          <w:lang w:eastAsia="ru-RU"/>
        </w:rPr>
        <w:t xml:space="preserve">          4.2.1.</w:t>
      </w:r>
      <w:r w:rsidRPr="00083448">
        <w:rPr>
          <w:rFonts w:ascii="Times New Roman" w:eastAsia="Times New Roman" w:hAnsi="Times New Roman" w:cs="Times New Roman"/>
          <w:color w:val="000000"/>
          <w:spacing w:val="7"/>
          <w:sz w:val="24"/>
          <w:szCs w:val="24"/>
          <w:lang w:eastAsia="ru-RU"/>
        </w:rPr>
        <w:t>Принимает участие в работе тарификационной комиссии</w:t>
      </w:r>
      <w:r w:rsidRPr="00083448">
        <w:rPr>
          <w:rFonts w:ascii="Times New Roman" w:eastAsia="Times New Roman" w:hAnsi="Times New Roman" w:cs="Times New Roman"/>
          <w:color w:val="000000"/>
          <w:spacing w:val="3"/>
          <w:sz w:val="24"/>
          <w:szCs w:val="24"/>
          <w:lang w:eastAsia="ru-RU"/>
        </w:rPr>
        <w:t>,    разработке    всех   локальных    нормативных    документов образовательной организации по оплате труда.</w:t>
      </w:r>
    </w:p>
    <w:p w:rsidR="00083448" w:rsidRPr="00083448" w:rsidRDefault="00083448" w:rsidP="00083448">
      <w:pPr>
        <w:widowControl w:val="0"/>
        <w:shd w:val="clear" w:color="auto" w:fill="FFFFFF"/>
        <w:tabs>
          <w:tab w:val="left" w:pos="15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1"/>
          <w:sz w:val="24"/>
          <w:szCs w:val="24"/>
          <w:lang w:eastAsia="ru-RU"/>
        </w:rPr>
        <w:t xml:space="preserve">           4.2.2. </w:t>
      </w:r>
      <w:r w:rsidRPr="00083448">
        <w:rPr>
          <w:rFonts w:ascii="Times New Roman" w:eastAsia="Times New Roman" w:hAnsi="Times New Roman" w:cs="Times New Roman"/>
          <w:color w:val="000000"/>
          <w:spacing w:val="6"/>
          <w:sz w:val="24"/>
          <w:szCs w:val="24"/>
          <w:lang w:eastAsia="ru-RU"/>
        </w:rPr>
        <w:t xml:space="preserve">Осуществляет общественный   </w:t>
      </w:r>
      <w:proofErr w:type="gramStart"/>
      <w:r w:rsidRPr="00083448">
        <w:rPr>
          <w:rFonts w:ascii="Times New Roman" w:eastAsia="Times New Roman" w:hAnsi="Times New Roman" w:cs="Times New Roman"/>
          <w:color w:val="000000"/>
          <w:spacing w:val="6"/>
          <w:sz w:val="24"/>
          <w:szCs w:val="24"/>
          <w:lang w:eastAsia="ru-RU"/>
        </w:rPr>
        <w:t>контроль  за</w:t>
      </w:r>
      <w:proofErr w:type="gramEnd"/>
      <w:r w:rsidRPr="00083448">
        <w:rPr>
          <w:rFonts w:ascii="Times New Roman" w:eastAsia="Times New Roman" w:hAnsi="Times New Roman" w:cs="Times New Roman"/>
          <w:color w:val="000000"/>
          <w:spacing w:val="6"/>
          <w:sz w:val="24"/>
          <w:szCs w:val="24"/>
          <w:lang w:eastAsia="ru-RU"/>
        </w:rPr>
        <w:t xml:space="preserve"> соблюдением </w:t>
      </w:r>
      <w:r w:rsidRPr="00083448">
        <w:rPr>
          <w:rFonts w:ascii="Times New Roman" w:eastAsia="Times New Roman" w:hAnsi="Times New Roman" w:cs="Times New Roman"/>
          <w:color w:val="000000"/>
          <w:spacing w:val="11"/>
          <w:sz w:val="24"/>
          <w:szCs w:val="24"/>
          <w:lang w:eastAsia="ru-RU"/>
        </w:rPr>
        <w:t xml:space="preserve">правовых норм по оплате труда, своевременной и в полном объеме </w:t>
      </w:r>
      <w:r w:rsidRPr="00083448">
        <w:rPr>
          <w:rFonts w:ascii="Times New Roman" w:eastAsia="Times New Roman" w:hAnsi="Times New Roman" w:cs="Times New Roman"/>
          <w:color w:val="000000"/>
          <w:spacing w:val="2"/>
          <w:sz w:val="24"/>
          <w:szCs w:val="24"/>
          <w:lang w:eastAsia="ru-RU"/>
        </w:rPr>
        <w:t>выплатой заработной платы работникам.</w:t>
      </w:r>
    </w:p>
    <w:p w:rsidR="00083448" w:rsidRPr="00083448" w:rsidRDefault="00083448" w:rsidP="00083448">
      <w:pPr>
        <w:widowControl w:val="0"/>
        <w:shd w:val="clear" w:color="auto" w:fill="FFFFFF"/>
        <w:tabs>
          <w:tab w:val="left" w:pos="15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1"/>
          <w:sz w:val="24"/>
          <w:szCs w:val="24"/>
          <w:lang w:eastAsia="ru-RU"/>
        </w:rPr>
        <w:t xml:space="preserve">         4.2.3. </w:t>
      </w:r>
      <w:r w:rsidRPr="00083448">
        <w:rPr>
          <w:rFonts w:ascii="Times New Roman" w:eastAsia="Times New Roman" w:hAnsi="Times New Roman" w:cs="Times New Roman"/>
          <w:color w:val="000000"/>
          <w:spacing w:val="3"/>
          <w:sz w:val="24"/>
          <w:szCs w:val="24"/>
          <w:lang w:eastAsia="ru-RU"/>
        </w:rPr>
        <w:t xml:space="preserve">Представляет и защищает трудовые права членов профсоюза </w:t>
      </w:r>
      <w:r w:rsidRPr="00083448">
        <w:rPr>
          <w:rFonts w:ascii="Times New Roman" w:eastAsia="Times New Roman" w:hAnsi="Times New Roman" w:cs="Times New Roman"/>
          <w:color w:val="000000"/>
          <w:spacing w:val="2"/>
          <w:sz w:val="24"/>
          <w:szCs w:val="24"/>
          <w:lang w:eastAsia="ru-RU"/>
        </w:rPr>
        <w:t>в комиссии по трудовым спорам и суде.</w:t>
      </w:r>
    </w:p>
    <w:p w:rsidR="00083448" w:rsidRPr="00083448" w:rsidRDefault="00083448" w:rsidP="00083448">
      <w:pPr>
        <w:widowControl w:val="0"/>
        <w:autoSpaceDE w:val="0"/>
        <w:autoSpaceDN w:val="0"/>
        <w:adjustRightInd w:val="0"/>
        <w:spacing w:after="0" w:line="240" w:lineRule="auto"/>
        <w:ind w:firstLine="645"/>
        <w:jc w:val="center"/>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0" w:line="240" w:lineRule="auto"/>
        <w:ind w:firstLine="645"/>
        <w:jc w:val="center"/>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0" w:line="240" w:lineRule="auto"/>
        <w:ind w:firstLine="645"/>
        <w:jc w:val="center"/>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0" w:line="240" w:lineRule="auto"/>
        <w:ind w:firstLine="645"/>
        <w:jc w:val="center"/>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0" w:line="240" w:lineRule="auto"/>
        <w:ind w:firstLine="645"/>
        <w:jc w:val="center"/>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val="en-US" w:eastAsia="ru-RU"/>
        </w:rPr>
        <w:t>V</w:t>
      </w:r>
      <w:r w:rsidRPr="00083448">
        <w:rPr>
          <w:rFonts w:ascii="Times New Roman" w:eastAsia="Times New Roman" w:hAnsi="Times New Roman" w:cs="Times New Roman"/>
          <w:b/>
          <w:sz w:val="24"/>
          <w:szCs w:val="24"/>
          <w:lang w:eastAsia="ru-RU"/>
        </w:rPr>
        <w:t>. РАЗВИТИЕ ПЕДАГОГИЧЕСКОГО ПОТЕНЦИАЛА</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b/>
          <w:sz w:val="24"/>
          <w:szCs w:val="24"/>
          <w:lang w:eastAsia="ru-RU"/>
        </w:rPr>
        <w:t>5.1. Работодатель совместно с выборным органом первичной профсоюзной организации договорились</w:t>
      </w:r>
      <w:r w:rsidRPr="00083448">
        <w:rPr>
          <w:rFonts w:ascii="Times New Roman" w:eastAsia="Times New Roman" w:hAnsi="Times New Roman" w:cs="Times New Roman"/>
          <w:sz w:val="24"/>
          <w:szCs w:val="24"/>
          <w:lang w:eastAsia="ru-RU"/>
        </w:rPr>
        <w:t>, что в целях реализации Национальной образовательной инициативы «Наша новая школа» и «Развитие образования Республики Татарстан на 2014-2020гг.»</w:t>
      </w:r>
      <w:proofErr w:type="gramStart"/>
      <w:r w:rsidRPr="00083448">
        <w:rPr>
          <w:rFonts w:ascii="Times New Roman" w:eastAsia="Times New Roman" w:hAnsi="Times New Roman" w:cs="Times New Roman"/>
          <w:sz w:val="24"/>
          <w:szCs w:val="24"/>
          <w:lang w:eastAsia="ru-RU"/>
        </w:rPr>
        <w:t xml:space="preserve"> :</w:t>
      </w:r>
      <w:proofErr w:type="gramEnd"/>
    </w:p>
    <w:p w:rsidR="00083448" w:rsidRPr="00083448" w:rsidRDefault="00083448" w:rsidP="00083448">
      <w:pPr>
        <w:widowControl w:val="0"/>
        <w:autoSpaceDE w:val="0"/>
        <w:autoSpaceDN w:val="0"/>
        <w:adjustRightInd w:val="0"/>
        <w:spacing w:after="0" w:line="240" w:lineRule="auto"/>
        <w:ind w:firstLine="567"/>
        <w:jc w:val="both"/>
        <w:rPr>
          <w:rFonts w:ascii="Times New Roman" w:eastAsia="Calibri" w:hAnsi="Times New Roman" w:cs="Times New Roman"/>
          <w:kern w:val="1"/>
          <w:sz w:val="24"/>
          <w:szCs w:val="24"/>
          <w:lang w:eastAsia="ar-SA"/>
        </w:rPr>
      </w:pPr>
      <w:r w:rsidRPr="00083448">
        <w:rPr>
          <w:rFonts w:ascii="Times New Roman" w:eastAsia="Calibri" w:hAnsi="Times New Roman" w:cs="Times New Roman"/>
          <w:sz w:val="24"/>
          <w:szCs w:val="24"/>
          <w:lang w:eastAsia="ar-SA"/>
        </w:rPr>
        <w:t>5.1.1.</w:t>
      </w:r>
      <w:r w:rsidRPr="00083448">
        <w:rPr>
          <w:rFonts w:ascii="Times New Roman" w:eastAsia="Calibri" w:hAnsi="Times New Roman" w:cs="Times New Roman"/>
          <w:kern w:val="1"/>
          <w:sz w:val="24"/>
          <w:szCs w:val="24"/>
          <w:lang w:eastAsia="ar-SA"/>
        </w:rPr>
        <w:t>Способствуют созданию действенного и эффективного механизма, обеспечивающего повышение профессионального уровня и непрерывного повышения квалификации педагогических работников.</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Calibri" w:hAnsi="Times New Roman" w:cs="Times New Roman"/>
          <w:kern w:val="1"/>
          <w:sz w:val="24"/>
          <w:szCs w:val="24"/>
          <w:lang w:eastAsia="ar-SA"/>
        </w:rPr>
      </w:pPr>
      <w:r w:rsidRPr="00083448">
        <w:rPr>
          <w:rFonts w:ascii="Times New Roman" w:eastAsia="Calibri" w:hAnsi="Times New Roman" w:cs="Times New Roman"/>
          <w:kern w:val="1"/>
          <w:sz w:val="24"/>
          <w:szCs w:val="24"/>
          <w:lang w:eastAsia="ar-SA"/>
        </w:rPr>
        <w:t>5.1.2.</w:t>
      </w:r>
      <w:r w:rsidRPr="00083448">
        <w:rPr>
          <w:rFonts w:ascii="Times New Roman" w:eastAsia="Calibri" w:hAnsi="Times New Roman" w:cs="Times New Roman"/>
          <w:sz w:val="24"/>
          <w:szCs w:val="24"/>
          <w:lang w:eastAsia="ar-SA"/>
        </w:rPr>
        <w:t xml:space="preserve"> Содействуют </w:t>
      </w:r>
      <w:r w:rsidRPr="00083448">
        <w:rPr>
          <w:rFonts w:ascii="Times New Roman" w:eastAsia="Calibri" w:hAnsi="Times New Roman" w:cs="Times New Roman"/>
          <w:kern w:val="1"/>
          <w:sz w:val="24"/>
          <w:szCs w:val="24"/>
          <w:lang w:eastAsia="ar-SA"/>
        </w:rPr>
        <w:t>профессиональной подготовке педагогических работников и овладению ими новыми компетенциями, в том числе информационно-коммуникативными технологиями в учебном процессе для решения задач повышения качества образования и обеспечения конкурентоспособности обучающихся.</w:t>
      </w:r>
    </w:p>
    <w:p w:rsidR="00083448" w:rsidRPr="00083448" w:rsidRDefault="00083448" w:rsidP="00083448">
      <w:pPr>
        <w:widowControl w:val="0"/>
        <w:autoSpaceDE w:val="0"/>
        <w:autoSpaceDN w:val="0"/>
        <w:adjustRightInd w:val="0"/>
        <w:spacing w:after="0" w:line="240" w:lineRule="auto"/>
        <w:jc w:val="both"/>
        <w:rPr>
          <w:rFonts w:ascii="Times New Roman" w:eastAsia="Calibri" w:hAnsi="Times New Roman" w:cs="Times New Roman"/>
          <w:kern w:val="1"/>
          <w:sz w:val="24"/>
          <w:szCs w:val="24"/>
          <w:lang w:eastAsia="ar-SA"/>
        </w:rPr>
      </w:pPr>
      <w:r w:rsidRPr="00083448">
        <w:rPr>
          <w:rFonts w:ascii="Times New Roman" w:eastAsia="Calibri" w:hAnsi="Times New Roman" w:cs="Times New Roman"/>
          <w:sz w:val="24"/>
          <w:szCs w:val="24"/>
          <w:lang w:eastAsia="ar-SA"/>
        </w:rPr>
        <w:t xml:space="preserve">        5.1.3. С</w:t>
      </w:r>
      <w:r w:rsidRPr="00083448">
        <w:rPr>
          <w:rFonts w:ascii="Times New Roman" w:eastAsia="Calibri" w:hAnsi="Times New Roman" w:cs="Times New Roman"/>
          <w:kern w:val="1"/>
          <w:sz w:val="24"/>
          <w:szCs w:val="24"/>
          <w:lang w:eastAsia="ar-SA"/>
        </w:rPr>
        <w:t>одействуют созданию необходимых условий труда педагогическим работникам и   оснащенности  рабочего места, в том числе современной оргтехникой, лицензионным программным обеспечением на уровне современных требований.</w:t>
      </w:r>
    </w:p>
    <w:p w:rsidR="00083448" w:rsidRPr="00083448" w:rsidRDefault="00083448" w:rsidP="00083448">
      <w:pPr>
        <w:widowControl w:val="0"/>
        <w:autoSpaceDE w:val="0"/>
        <w:autoSpaceDN w:val="0"/>
        <w:adjustRightInd w:val="0"/>
        <w:spacing w:after="0" w:line="240" w:lineRule="auto"/>
        <w:jc w:val="both"/>
        <w:rPr>
          <w:rFonts w:ascii="Times New Roman" w:eastAsia="Calibri" w:hAnsi="Times New Roman" w:cs="Times New Roman"/>
          <w:kern w:val="1"/>
          <w:sz w:val="24"/>
          <w:szCs w:val="24"/>
          <w:lang w:eastAsia="ar-SA"/>
        </w:rPr>
      </w:pPr>
      <w:r w:rsidRPr="00083448">
        <w:rPr>
          <w:rFonts w:ascii="Times New Roman" w:eastAsia="Calibri" w:hAnsi="Times New Roman" w:cs="Times New Roman"/>
          <w:kern w:val="1"/>
          <w:sz w:val="24"/>
          <w:szCs w:val="24"/>
          <w:lang w:eastAsia="ar-SA"/>
        </w:rPr>
        <w:t xml:space="preserve">        5.1.4. Обеспечивают реальные возможности организации и проведения аттестации педагогических работников, обеспечить работу экспертов из числа привлеченных специалистов и работников; предусмотреть бюджетное обеспечение проведения аттестационных процедур.</w:t>
      </w:r>
    </w:p>
    <w:p w:rsidR="00083448" w:rsidRPr="00083448" w:rsidRDefault="00083448" w:rsidP="00083448">
      <w:pPr>
        <w:widowControl w:val="0"/>
        <w:autoSpaceDE w:val="0"/>
        <w:autoSpaceDN w:val="0"/>
        <w:adjustRightInd w:val="0"/>
        <w:spacing w:after="0" w:line="240" w:lineRule="auto"/>
        <w:jc w:val="both"/>
        <w:rPr>
          <w:rFonts w:ascii="Times New Roman" w:eastAsia="Calibri" w:hAnsi="Times New Roman" w:cs="Times New Roman"/>
          <w:kern w:val="1"/>
          <w:sz w:val="24"/>
          <w:szCs w:val="24"/>
          <w:lang w:eastAsia="ar-SA"/>
        </w:rPr>
      </w:pPr>
      <w:r w:rsidRPr="00083448">
        <w:rPr>
          <w:rFonts w:ascii="Times New Roman" w:eastAsia="Calibri" w:hAnsi="Times New Roman" w:cs="Times New Roman"/>
          <w:kern w:val="1"/>
          <w:sz w:val="24"/>
          <w:szCs w:val="24"/>
          <w:lang w:eastAsia="ar-SA"/>
        </w:rPr>
        <w:t xml:space="preserve">        5.1.5.Способствуют  принятию адекватных мер по обеспечению должного уровня </w:t>
      </w:r>
      <w:r w:rsidRPr="00083448">
        <w:rPr>
          <w:rFonts w:ascii="Times New Roman" w:eastAsia="Calibri" w:hAnsi="Times New Roman" w:cs="Times New Roman"/>
          <w:kern w:val="1"/>
          <w:sz w:val="24"/>
          <w:szCs w:val="24"/>
          <w:lang w:eastAsia="ar-SA"/>
        </w:rPr>
        <w:lastRenderedPageBreak/>
        <w:t>социальной защиты увольняемым по результатам аттестации педагогическим работникам.</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Calibri" w:hAnsi="Times New Roman" w:cs="Times New Roman"/>
          <w:kern w:val="1"/>
          <w:sz w:val="24"/>
          <w:szCs w:val="24"/>
          <w:lang w:eastAsia="ar-SA"/>
        </w:rPr>
        <w:t xml:space="preserve">         5.1.6. Обеспечивают формирование </w:t>
      </w:r>
      <w:proofErr w:type="gramStart"/>
      <w:r w:rsidRPr="00083448">
        <w:rPr>
          <w:rFonts w:ascii="Times New Roman" w:eastAsia="Times New Roman" w:hAnsi="Times New Roman" w:cs="Times New Roman"/>
          <w:sz w:val="24"/>
          <w:szCs w:val="24"/>
          <w:lang w:eastAsia="ru-RU"/>
        </w:rPr>
        <w:t>фонда оплаты труда работников образовательной организации</w:t>
      </w:r>
      <w:proofErr w:type="gramEnd"/>
      <w:r w:rsidRPr="00083448">
        <w:rPr>
          <w:rFonts w:ascii="Times New Roman" w:eastAsia="Times New Roman" w:hAnsi="Times New Roman" w:cs="Times New Roman"/>
          <w:sz w:val="24"/>
          <w:szCs w:val="24"/>
          <w:lang w:eastAsia="ru-RU"/>
        </w:rPr>
        <w:t xml:space="preserve"> с учетом обеспечения мотивации работников к повышению эффективности труда при реализации отраслевых систем оплаты труда, а также с учетом повышения уровня реальной заработной платы работников с учетом роста потребительских цен на товары и тарифов на коммунальные услуги.</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5.1.7. Содействуют сохранению финансирования дополнительных мер на муниципальном уровне по поддержке лучших учителей и образовательных организаций, способствуют поощрению педагогических коллективов школ, признанных лучшими в регионе, муниципальном образовании.</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5.1.8. Обеспечивают организацию и финансирование мероприятий по формированию позитивного имиджа и повышению социального статуса учителя, воспитателя, педагога дополнительного образования и других педагогических работников:</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конкурсов «Учитель года», «Лучший директор образовательной организации», «Школа года» и др.;</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мероприятий по организации общественно-профессионального обсуждения вопросов профессионального развития педагога: проведение семинаров и открытых дискуссий, форумов, круглых столов;</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мероприятий по формированию позитивного имиджа учителя: экспозиции, выставки работ, раскрывающие задачи и условия профессиональной деятельности учителя и др.</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проводят совместную работу с территориальными Советами, ассоциацией молодых педагогов Республики Татарстан и творчески работающих педагогов,  советов ветеранов педагогического труда для формирования и распространения позитивного имиджа педагогического работника.</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5.1.9. Организуют работу внештатных корреспондентов при первичной организации Профсоюза для пропаганды деятельности профсоюзных организаций, для повышения профессионального престижа работников образования.</w:t>
      </w:r>
    </w:p>
    <w:p w:rsidR="00083448" w:rsidRPr="00083448" w:rsidRDefault="00083448" w:rsidP="00083448">
      <w:pPr>
        <w:widowControl w:val="0"/>
        <w:autoSpaceDE w:val="0"/>
        <w:autoSpaceDN w:val="0"/>
        <w:adjustRightInd w:val="0"/>
        <w:spacing w:after="120" w:line="240" w:lineRule="auto"/>
        <w:ind w:left="283"/>
        <w:jc w:val="center"/>
        <w:rPr>
          <w:rFonts w:ascii="Times New Roman" w:eastAsia="Times New Roman" w:hAnsi="Times New Roman" w:cs="Times New Roman"/>
          <w:b/>
          <w:color w:val="000000"/>
          <w:sz w:val="24"/>
          <w:szCs w:val="24"/>
          <w:u w:val="single"/>
          <w:lang w:eastAsia="ru-RU"/>
        </w:rPr>
      </w:pPr>
    </w:p>
    <w:p w:rsidR="00083448" w:rsidRPr="00083448" w:rsidRDefault="00083448" w:rsidP="00083448">
      <w:pPr>
        <w:widowControl w:val="0"/>
        <w:autoSpaceDE w:val="0"/>
        <w:autoSpaceDN w:val="0"/>
        <w:adjustRightInd w:val="0"/>
        <w:spacing w:after="120" w:line="240" w:lineRule="auto"/>
        <w:ind w:left="283"/>
        <w:jc w:val="center"/>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val="en-US" w:eastAsia="ru-RU"/>
        </w:rPr>
        <w:t>VI</w:t>
      </w:r>
      <w:r w:rsidRPr="00083448">
        <w:rPr>
          <w:rFonts w:ascii="Times New Roman" w:eastAsia="Times New Roman" w:hAnsi="Times New Roman" w:cs="Times New Roman"/>
          <w:b/>
          <w:color w:val="000000"/>
          <w:sz w:val="24"/>
          <w:szCs w:val="24"/>
          <w:lang w:eastAsia="ru-RU"/>
        </w:rPr>
        <w:t>. ПОДГОТОВКА КАДРОВ, ОБЕСПЕЧЕНИЕ ЗАНЯТОСТИ.</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Стороны признают, что гарантированная занятость является одним из важнейших условий жизнеобеспечения работников, и несут ответственность за принятие мер по обеспечению их стабильной занятости.</w:t>
      </w:r>
    </w:p>
    <w:p w:rsidR="00083448" w:rsidRPr="00083448" w:rsidRDefault="00083448" w:rsidP="00083448">
      <w:pPr>
        <w:widowControl w:val="0"/>
        <w:autoSpaceDE w:val="0"/>
        <w:autoSpaceDN w:val="0"/>
        <w:adjustRightInd w:val="0"/>
        <w:spacing w:after="120" w:line="240" w:lineRule="auto"/>
        <w:ind w:left="283"/>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t xml:space="preserve">         6.1.Работодатель:</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6.1.1</w:t>
      </w:r>
      <w:proofErr w:type="gramStart"/>
      <w:r w:rsidRPr="00083448">
        <w:rPr>
          <w:rFonts w:ascii="Times New Roman" w:eastAsia="Times New Roman" w:hAnsi="Times New Roman" w:cs="Times New Roman"/>
          <w:sz w:val="24"/>
          <w:szCs w:val="24"/>
          <w:lang w:eastAsia="ru-RU"/>
        </w:rPr>
        <w:t xml:space="preserve"> О</w:t>
      </w:r>
      <w:proofErr w:type="gramEnd"/>
      <w:r w:rsidRPr="00083448">
        <w:rPr>
          <w:rFonts w:ascii="Times New Roman" w:eastAsia="Times New Roman" w:hAnsi="Times New Roman" w:cs="Times New Roman"/>
          <w:sz w:val="24"/>
          <w:szCs w:val="24"/>
          <w:lang w:eastAsia="ru-RU"/>
        </w:rPr>
        <w:t>существляет анализ кадрового обеспечения образовательной организации, в том числе возрастного состава, текучести кадров, фактической педагогической нагрузки, дефицита кадров для разработки мероприятий, гарантирующих занятость работников при ликвидации, реорганизации образовательной организации.</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6.1.2. Разрабатывает систему мер по подготовке работников (профессиональное образование и профессиональное обучение) и дополнительному профессиональному образованию работников, опережающего обучения увольняемых по сокращению штата (численности) работников. </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p>
    <w:p w:rsidR="00083448" w:rsidRPr="00083448" w:rsidRDefault="00083448" w:rsidP="00083448">
      <w:pPr>
        <w:widowControl w:val="0"/>
        <w:tabs>
          <w:tab w:val="left" w:pos="6865"/>
        </w:tabs>
        <w:autoSpaceDE w:val="0"/>
        <w:autoSpaceDN w:val="0"/>
        <w:adjustRightInd w:val="0"/>
        <w:spacing w:after="0" w:line="240" w:lineRule="auto"/>
        <w:ind w:right="113"/>
        <w:jc w:val="both"/>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eastAsia="ru-RU"/>
        </w:rPr>
        <w:t xml:space="preserve">            6.2.Профсоюзный комитет:</w:t>
      </w:r>
    </w:p>
    <w:p w:rsidR="00083448" w:rsidRPr="00083448" w:rsidRDefault="00083448" w:rsidP="00083448">
      <w:pPr>
        <w:widowControl w:val="0"/>
        <w:tabs>
          <w:tab w:val="left" w:pos="6865"/>
        </w:tabs>
        <w:autoSpaceDE w:val="0"/>
        <w:autoSpaceDN w:val="0"/>
        <w:adjustRightInd w:val="0"/>
        <w:spacing w:after="0" w:line="240" w:lineRule="auto"/>
        <w:ind w:left="113" w:right="11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6.2.1.Представляет интересы членов Профсоюза при ликвидации организации, сокращении рабочих мест и принимает меры по защите прав работников, в том числе осуществляет </w:t>
      </w:r>
      <w:proofErr w:type="gramStart"/>
      <w:r w:rsidRPr="00083448">
        <w:rPr>
          <w:rFonts w:ascii="Times New Roman" w:eastAsia="Times New Roman" w:hAnsi="Times New Roman" w:cs="Times New Roman"/>
          <w:sz w:val="24"/>
          <w:szCs w:val="24"/>
          <w:lang w:eastAsia="ru-RU"/>
        </w:rPr>
        <w:t>контроль за</w:t>
      </w:r>
      <w:proofErr w:type="gramEnd"/>
      <w:r w:rsidRPr="00083448">
        <w:rPr>
          <w:rFonts w:ascii="Times New Roman" w:eastAsia="Times New Roman" w:hAnsi="Times New Roman" w:cs="Times New Roman"/>
          <w:sz w:val="24"/>
          <w:szCs w:val="24"/>
          <w:lang w:eastAsia="ru-RU"/>
        </w:rPr>
        <w:t xml:space="preserve"> предоставлением работодателем при высвобождении работников всех гарантий и компенсаций, предусмотренных ТК РФ.</w:t>
      </w:r>
    </w:p>
    <w:p w:rsidR="00083448" w:rsidRPr="00083448" w:rsidRDefault="00083448" w:rsidP="00083448">
      <w:pPr>
        <w:widowControl w:val="0"/>
        <w:tabs>
          <w:tab w:val="left" w:pos="6865"/>
        </w:tabs>
        <w:autoSpaceDE w:val="0"/>
        <w:autoSpaceDN w:val="0"/>
        <w:adjustRightInd w:val="0"/>
        <w:spacing w:after="0" w:line="240" w:lineRule="auto"/>
        <w:ind w:left="113" w:right="11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6.2.2.Консультирует с целью предотвращения  нарушения прав работников и соблюдения гарантий работникам образования при реорганизации и ликвидации образовательной организации.</w:t>
      </w:r>
    </w:p>
    <w:p w:rsidR="00083448" w:rsidRPr="00083448" w:rsidRDefault="00083448" w:rsidP="00083448">
      <w:pPr>
        <w:widowControl w:val="0"/>
        <w:shd w:val="clear" w:color="auto" w:fill="FFFFFF"/>
        <w:tabs>
          <w:tab w:val="left" w:pos="1282"/>
        </w:tabs>
        <w:autoSpaceDE w:val="0"/>
        <w:autoSpaceDN w:val="0"/>
        <w:adjustRightInd w:val="0"/>
        <w:spacing w:after="0" w:line="240" w:lineRule="auto"/>
        <w:ind w:firstLine="566"/>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2"/>
          <w:sz w:val="24"/>
          <w:szCs w:val="24"/>
          <w:lang w:eastAsia="ru-RU"/>
        </w:rPr>
        <w:t xml:space="preserve">   6.2.3.</w:t>
      </w:r>
      <w:r w:rsidRPr="00083448">
        <w:rPr>
          <w:rFonts w:ascii="Times New Roman" w:eastAsia="Times New Roman" w:hAnsi="Times New Roman" w:cs="Times New Roman"/>
          <w:color w:val="000000"/>
          <w:sz w:val="24"/>
          <w:szCs w:val="24"/>
          <w:lang w:eastAsia="ru-RU"/>
        </w:rPr>
        <w:tab/>
        <w:t xml:space="preserve"> Осуществляет обще</w:t>
      </w:r>
      <w:r w:rsidRPr="00083448">
        <w:rPr>
          <w:rFonts w:ascii="Times New Roman" w:eastAsia="Times New Roman" w:hAnsi="Times New Roman" w:cs="Times New Roman"/>
          <w:color w:val="000000"/>
          <w:spacing w:val="2"/>
          <w:sz w:val="24"/>
          <w:szCs w:val="24"/>
          <w:lang w:eastAsia="ru-RU"/>
        </w:rPr>
        <w:t xml:space="preserve">ственный    </w:t>
      </w:r>
      <w:proofErr w:type="gramStart"/>
      <w:r w:rsidRPr="00083448">
        <w:rPr>
          <w:rFonts w:ascii="Times New Roman" w:eastAsia="Times New Roman" w:hAnsi="Times New Roman" w:cs="Times New Roman"/>
          <w:color w:val="000000"/>
          <w:spacing w:val="2"/>
          <w:sz w:val="24"/>
          <w:szCs w:val="24"/>
          <w:lang w:eastAsia="ru-RU"/>
        </w:rPr>
        <w:t>контроль   за</w:t>
      </w:r>
      <w:proofErr w:type="gramEnd"/>
      <w:r w:rsidRPr="00083448">
        <w:rPr>
          <w:rFonts w:ascii="Times New Roman" w:eastAsia="Times New Roman" w:hAnsi="Times New Roman" w:cs="Times New Roman"/>
          <w:color w:val="000000"/>
          <w:spacing w:val="2"/>
          <w:sz w:val="24"/>
          <w:szCs w:val="24"/>
          <w:lang w:eastAsia="ru-RU"/>
        </w:rPr>
        <w:t xml:space="preserve">    соблюдением    трудового </w:t>
      </w:r>
      <w:r w:rsidRPr="00083448">
        <w:rPr>
          <w:rFonts w:ascii="Times New Roman" w:eastAsia="Times New Roman" w:hAnsi="Times New Roman" w:cs="Times New Roman"/>
          <w:color w:val="000000"/>
          <w:spacing w:val="4"/>
          <w:sz w:val="24"/>
          <w:szCs w:val="24"/>
          <w:lang w:eastAsia="ru-RU"/>
        </w:rPr>
        <w:t xml:space="preserve">законодательства   в   вопросах   занятости   работников,   нормативных </w:t>
      </w:r>
      <w:r w:rsidRPr="00083448">
        <w:rPr>
          <w:rFonts w:ascii="Times New Roman" w:eastAsia="Times New Roman" w:hAnsi="Times New Roman" w:cs="Times New Roman"/>
          <w:color w:val="000000"/>
          <w:spacing w:val="2"/>
          <w:sz w:val="24"/>
          <w:szCs w:val="24"/>
          <w:lang w:eastAsia="ru-RU"/>
        </w:rPr>
        <w:t xml:space="preserve">документов   </w:t>
      </w:r>
      <w:r w:rsidRPr="00083448">
        <w:rPr>
          <w:rFonts w:ascii="Times New Roman" w:eastAsia="Times New Roman" w:hAnsi="Times New Roman" w:cs="Times New Roman"/>
          <w:color w:val="000000"/>
          <w:spacing w:val="2"/>
          <w:sz w:val="24"/>
          <w:szCs w:val="24"/>
          <w:lang w:eastAsia="ru-RU"/>
        </w:rPr>
        <w:lastRenderedPageBreak/>
        <w:t xml:space="preserve">при   проведении   аттестации,   </w:t>
      </w:r>
      <w:r w:rsidRPr="00083448">
        <w:rPr>
          <w:rFonts w:ascii="Times New Roman" w:eastAsia="Times New Roman" w:hAnsi="Times New Roman" w:cs="Times New Roman"/>
          <w:sz w:val="24"/>
          <w:szCs w:val="24"/>
          <w:lang w:eastAsia="ru-RU"/>
        </w:rPr>
        <w:t>подготовки (профессиональное образование и профессиональное обучение) и дополнительного профессионального образования</w:t>
      </w:r>
      <w:r w:rsidRPr="00083448">
        <w:rPr>
          <w:rFonts w:ascii="Times New Roman" w:eastAsia="Times New Roman" w:hAnsi="Times New Roman" w:cs="Times New Roman"/>
          <w:color w:val="000000"/>
          <w:spacing w:val="2"/>
          <w:sz w:val="24"/>
          <w:szCs w:val="24"/>
          <w:lang w:eastAsia="ru-RU"/>
        </w:rPr>
        <w:t xml:space="preserve"> педагогических работников.</w:t>
      </w:r>
    </w:p>
    <w:p w:rsidR="00083448" w:rsidRPr="00083448" w:rsidRDefault="00083448" w:rsidP="00083448">
      <w:pPr>
        <w:widowControl w:val="0"/>
        <w:shd w:val="clear" w:color="auto" w:fill="FFFFFF"/>
        <w:tabs>
          <w:tab w:val="left" w:pos="1147"/>
          <w:tab w:val="left" w:pos="2093"/>
          <w:tab w:val="left" w:pos="3802"/>
          <w:tab w:val="left" w:pos="5606"/>
        </w:tabs>
        <w:autoSpaceDE w:val="0"/>
        <w:autoSpaceDN w:val="0"/>
        <w:adjustRightInd w:val="0"/>
        <w:spacing w:after="0" w:line="240" w:lineRule="auto"/>
        <w:ind w:left="5" w:firstLine="552"/>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1"/>
          <w:sz w:val="24"/>
          <w:szCs w:val="24"/>
          <w:lang w:eastAsia="ru-RU"/>
        </w:rPr>
        <w:t xml:space="preserve">  6.2.4. </w:t>
      </w:r>
      <w:r w:rsidRPr="00083448">
        <w:rPr>
          <w:rFonts w:ascii="Times New Roman" w:eastAsia="Times New Roman" w:hAnsi="Times New Roman" w:cs="Times New Roman"/>
          <w:color w:val="000000"/>
          <w:spacing w:val="6"/>
          <w:sz w:val="24"/>
          <w:szCs w:val="24"/>
          <w:lang w:eastAsia="ru-RU"/>
        </w:rPr>
        <w:t xml:space="preserve">Принимает участие в подготовке и проведении аттестации </w:t>
      </w:r>
      <w:r w:rsidRPr="00083448">
        <w:rPr>
          <w:rFonts w:ascii="Times New Roman" w:eastAsia="Times New Roman" w:hAnsi="Times New Roman" w:cs="Times New Roman"/>
          <w:color w:val="000000"/>
          <w:sz w:val="24"/>
          <w:szCs w:val="24"/>
          <w:lang w:eastAsia="ru-RU"/>
        </w:rPr>
        <w:t xml:space="preserve">педагогических </w:t>
      </w:r>
      <w:r w:rsidRPr="00083448">
        <w:rPr>
          <w:rFonts w:ascii="Times New Roman" w:eastAsia="Times New Roman" w:hAnsi="Times New Roman" w:cs="Times New Roman"/>
          <w:color w:val="000000"/>
          <w:spacing w:val="-1"/>
          <w:sz w:val="24"/>
          <w:szCs w:val="24"/>
          <w:lang w:eastAsia="ru-RU"/>
        </w:rPr>
        <w:t>работников образовательной  организации</w:t>
      </w:r>
      <w:r w:rsidRPr="00083448">
        <w:rPr>
          <w:rFonts w:ascii="Times New Roman" w:eastAsia="Times New Roman" w:hAnsi="Times New Roman" w:cs="Times New Roman"/>
          <w:color w:val="000000"/>
          <w:sz w:val="24"/>
          <w:szCs w:val="24"/>
          <w:lang w:eastAsia="ru-RU"/>
        </w:rPr>
        <w:t>.</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p>
    <w:p w:rsidR="00083448" w:rsidRPr="00083448" w:rsidRDefault="00083448" w:rsidP="00083448">
      <w:pPr>
        <w:widowControl w:val="0"/>
        <w:tabs>
          <w:tab w:val="left" w:pos="6865"/>
        </w:tabs>
        <w:autoSpaceDE w:val="0"/>
        <w:autoSpaceDN w:val="0"/>
        <w:adjustRightInd w:val="0"/>
        <w:spacing w:after="0" w:line="240" w:lineRule="auto"/>
        <w:ind w:right="113"/>
        <w:jc w:val="both"/>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eastAsia="ru-RU"/>
        </w:rPr>
        <w:t xml:space="preserve">          6.3.Стороны договорились:</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120" w:line="240" w:lineRule="auto"/>
        <w:ind w:firstLine="28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6.3.1. При направлении работодателем  работника для повышения квалификации  с отрывом от работы за ним  сохраняется    место работы (должность) и средняя заработная плата по основному месту работы.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083448" w:rsidRPr="00083448" w:rsidRDefault="00083448" w:rsidP="00083448">
      <w:pPr>
        <w:widowControl w:val="0"/>
        <w:autoSpaceDE w:val="0"/>
        <w:autoSpaceDN w:val="0"/>
        <w:adjustRightInd w:val="0"/>
        <w:spacing w:after="0" w:line="240" w:lineRule="auto"/>
        <w:ind w:firstLine="28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6.3.2. В  связи с принятием нового Единого квалификационного справочника должностей руководителей</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специалистов и служащих, раздел «Квалификационные характеристики должностей работников образования», повышением уровня квалификационных требований по ряду должностей, расценивать необходимость дополнительной профессиональной подготовки работника, как условие выполнения работниками определенного вида деятельности, в связи с чем, повышение квалификации работника проводить на основании заключения дополнительного договора с предоставлением гарантий и компенсаций, предусмотренных Трудовым кодексом Российской Федерации.</w:t>
      </w:r>
    </w:p>
    <w:p w:rsidR="00083448" w:rsidRPr="00083448" w:rsidRDefault="00083448" w:rsidP="00083448">
      <w:pPr>
        <w:widowControl w:val="0"/>
        <w:autoSpaceDE w:val="0"/>
        <w:autoSpaceDN w:val="0"/>
        <w:adjustRightInd w:val="0"/>
        <w:spacing w:after="0" w:line="240" w:lineRule="auto"/>
        <w:ind w:firstLine="442"/>
        <w:jc w:val="both"/>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sz w:val="24"/>
          <w:szCs w:val="24"/>
          <w:lang w:eastAsia="ru-RU"/>
        </w:rPr>
        <w:t xml:space="preserve">   6.3.3.Гарантировать педагогическим работникам  при подготовке и проведении аттестации предоставление всех прав и льгот, предусмотренных нормативными правовыми актами. </w:t>
      </w:r>
      <w:r w:rsidRPr="00083448">
        <w:rPr>
          <w:rFonts w:ascii="Times New Roman" w:eastAsia="Times New Roman" w:hAnsi="Times New Roman" w:cs="Times New Roman"/>
          <w:b/>
          <w:sz w:val="24"/>
          <w:szCs w:val="24"/>
          <w:lang w:eastAsia="ru-RU"/>
        </w:rPr>
        <w:t>(Приложение № 5</w:t>
      </w:r>
      <w:proofErr w:type="gramStart"/>
      <w:r w:rsidRPr="00083448">
        <w:rPr>
          <w:rFonts w:ascii="Times New Roman" w:eastAsia="Times New Roman" w:hAnsi="Times New Roman" w:cs="Times New Roman"/>
          <w:b/>
          <w:sz w:val="24"/>
          <w:szCs w:val="24"/>
          <w:lang w:eastAsia="ru-RU"/>
        </w:rPr>
        <w:t xml:space="preserve"> )</w:t>
      </w:r>
      <w:proofErr w:type="gramEnd"/>
      <w:r w:rsidRPr="00083448">
        <w:rPr>
          <w:rFonts w:ascii="Times New Roman" w:eastAsia="Times New Roman" w:hAnsi="Times New Roman" w:cs="Times New Roman"/>
          <w:b/>
          <w:sz w:val="24"/>
          <w:szCs w:val="24"/>
          <w:lang w:eastAsia="ru-RU"/>
        </w:rPr>
        <w:t>.</w:t>
      </w:r>
    </w:p>
    <w:p w:rsidR="00083448" w:rsidRPr="00083448" w:rsidRDefault="00083448" w:rsidP="00083448">
      <w:pPr>
        <w:widowControl w:val="0"/>
        <w:tabs>
          <w:tab w:val="left" w:pos="6865"/>
        </w:tabs>
        <w:autoSpaceDE w:val="0"/>
        <w:autoSpaceDN w:val="0"/>
        <w:adjustRightInd w:val="0"/>
        <w:spacing w:after="0" w:line="240" w:lineRule="auto"/>
        <w:ind w:left="113" w:right="11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6.4. При проведении структурных преобразований не допускать массовых сокращений работников, заранее планировать трудоустройство уволенных по сокращению работников.</w:t>
      </w:r>
    </w:p>
    <w:p w:rsidR="00083448" w:rsidRPr="00083448" w:rsidRDefault="00083448" w:rsidP="00083448">
      <w:pPr>
        <w:widowControl w:val="0"/>
        <w:tabs>
          <w:tab w:val="left" w:pos="6865"/>
        </w:tabs>
        <w:autoSpaceDE w:val="0"/>
        <w:autoSpaceDN w:val="0"/>
        <w:adjustRightInd w:val="0"/>
        <w:spacing w:after="0" w:line="240" w:lineRule="auto"/>
        <w:ind w:right="11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6.4.1.Считать критериями массового увольнения работников в отрасли: </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увольнение работников в связи с ликвидацией образовательной организации с численностью 15 и более работающих;</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увольнение по сокращению численности (штата) не менее 10 процентов работников образовательной организации в течение 90 календарных дней.</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6.4.2.Увольнение работников, связанное с ликвидацией, сокращением численности или штата работников образовательной организации может осуществляться лишь при условии соблюдения трудового законодательства и предварительного, не менее чем за два месяца, при массовом увольнении не менее чем за три месяца, письменного уведомления работодателем выборного органа первичной профсоюзной организации и службы занятости населения.</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Предоставлять высвобождаемым работникам оплачиваемого времени для поиска новой работы до расторжения с ними  трудового договора.</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Увольнять штатных работников из числа преподавательского состава в связи с сокращением численности (штата) только по окончании учебного года.</w:t>
      </w:r>
    </w:p>
    <w:p w:rsidR="00083448" w:rsidRPr="00083448" w:rsidRDefault="00083448" w:rsidP="00083448">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6.4.3. При сокращении численности или штата работников образовательной организации преимущественным правом на оставление на работе пользуются</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помимо предусмотренного ст.179 ТК РФ: работники </w:t>
      </w:r>
      <w:proofErr w:type="spellStart"/>
      <w:r w:rsidRPr="00083448">
        <w:rPr>
          <w:rFonts w:ascii="Times New Roman" w:eastAsia="Times New Roman" w:hAnsi="Times New Roman" w:cs="Times New Roman"/>
          <w:sz w:val="24"/>
          <w:szCs w:val="24"/>
          <w:lang w:eastAsia="ru-RU"/>
        </w:rPr>
        <w:t>предпенсионного</w:t>
      </w:r>
      <w:proofErr w:type="spellEnd"/>
      <w:r w:rsidRPr="00083448">
        <w:rPr>
          <w:rFonts w:ascii="Times New Roman" w:eastAsia="Times New Roman" w:hAnsi="Times New Roman" w:cs="Times New Roman"/>
          <w:sz w:val="24"/>
          <w:szCs w:val="24"/>
          <w:lang w:eastAsia="ru-RU"/>
        </w:rPr>
        <w:t xml:space="preserve"> возраста (не более чем за два  года до пенсии по старости), педагогические работники – не более чем за два года до назначения досрочной трудовой пенсии; семейные – при наличии одного ребенка, если оба супруга работают в образовательных организациях; председатели первичных и территориальных организаций Профсоюза, не освобожденные от основной работы, как в период исполнения ими этих полномочий, так и в течение двух лет после окончания срока их полномочий. </w:t>
      </w:r>
    </w:p>
    <w:p w:rsidR="00083448" w:rsidRPr="00083448" w:rsidRDefault="00083448" w:rsidP="00083448">
      <w:pPr>
        <w:widowControl w:val="0"/>
        <w:tabs>
          <w:tab w:val="left" w:pos="6865"/>
        </w:tabs>
        <w:autoSpaceDE w:val="0"/>
        <w:autoSpaceDN w:val="0"/>
        <w:adjustRightInd w:val="0"/>
        <w:spacing w:after="0" w:line="240" w:lineRule="auto"/>
        <w:ind w:left="113" w:right="113"/>
        <w:jc w:val="both"/>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sz w:val="24"/>
          <w:szCs w:val="24"/>
          <w:lang w:eastAsia="ru-RU"/>
        </w:rPr>
        <w:t xml:space="preserve">          6.4.4. Увольнение работников по п.2 ст.81 ТК РФ, являющихся членами </w:t>
      </w:r>
      <w:r w:rsidRPr="00083448">
        <w:rPr>
          <w:rFonts w:ascii="Times New Roman" w:eastAsia="Times New Roman" w:hAnsi="Times New Roman" w:cs="Times New Roman"/>
          <w:sz w:val="24"/>
          <w:szCs w:val="24"/>
          <w:lang w:eastAsia="ru-RU"/>
        </w:rPr>
        <w:lastRenderedPageBreak/>
        <w:t xml:space="preserve">Профсоюза,  производить с учетом мнения выборного органа первичной профсоюзной организации образовательной организации. </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6.4.5. Принимать меры по предупреждению массового высвобождения работающих, экономически и социально не обоснованного сокращения рабочих мест, нарушения правовых гарантий работников и обучающихся при реорганизации или ликвидации организации; проводят с этой целью взаимные консультации, принимают согласованные меры.</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6.5. Высвобождение работников, связанное с ликвидацией, перепрофилированием образовательной организации и его структурных подразделений по инициативе органов управления,  может осуществляться при условии предварительного, не менее чем за 3 месяца, письменного уведомления соответствующего выборного профсоюзного органа с указанием причин, количества работников, которые могут быть сокращены, конкретных мер по их трудоустройству.</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pacing w:val="-1"/>
          <w:sz w:val="24"/>
          <w:szCs w:val="24"/>
          <w:lang w:eastAsia="ru-RU"/>
        </w:rPr>
        <w:t>6.6.</w:t>
      </w:r>
      <w:r w:rsidRPr="00083448">
        <w:rPr>
          <w:rFonts w:ascii="Times New Roman" w:eastAsia="Times New Roman" w:hAnsi="Times New Roman" w:cs="Times New Roman"/>
          <w:color w:val="000000"/>
          <w:sz w:val="24"/>
          <w:szCs w:val="24"/>
          <w:lang w:eastAsia="ru-RU"/>
        </w:rPr>
        <w:t xml:space="preserve"> </w:t>
      </w:r>
      <w:r w:rsidRPr="00083448">
        <w:rPr>
          <w:rFonts w:ascii="Times New Roman" w:eastAsia="Times New Roman" w:hAnsi="Times New Roman" w:cs="Times New Roman"/>
          <w:color w:val="000000"/>
          <w:spacing w:val="4"/>
          <w:sz w:val="24"/>
          <w:szCs w:val="24"/>
          <w:lang w:eastAsia="ru-RU"/>
        </w:rPr>
        <w:t xml:space="preserve">Предоставлять гарантии   и   компенсации   работникам, </w:t>
      </w:r>
      <w:r w:rsidRPr="00083448">
        <w:rPr>
          <w:rFonts w:ascii="Times New Roman" w:eastAsia="Times New Roman" w:hAnsi="Times New Roman" w:cs="Times New Roman"/>
          <w:color w:val="000000"/>
          <w:spacing w:val="5"/>
          <w:sz w:val="24"/>
          <w:szCs w:val="24"/>
          <w:lang w:eastAsia="ru-RU"/>
        </w:rPr>
        <w:t xml:space="preserve">совмещающим работу с успешным обучением в организациях высшего, среднего и начального профессионального образования при получении </w:t>
      </w:r>
      <w:r w:rsidRPr="00083448">
        <w:rPr>
          <w:rFonts w:ascii="Times New Roman" w:eastAsia="Times New Roman" w:hAnsi="Times New Roman" w:cs="Times New Roman"/>
          <w:color w:val="000000"/>
          <w:spacing w:val="3"/>
          <w:sz w:val="24"/>
          <w:szCs w:val="24"/>
          <w:lang w:eastAsia="ru-RU"/>
        </w:rPr>
        <w:t>ими образования в порядке, предусмотренном ст.ст.173-176 ТК РФ.</w:t>
      </w:r>
    </w:p>
    <w:p w:rsidR="00083448" w:rsidRPr="00083448" w:rsidRDefault="00083448" w:rsidP="00083448">
      <w:pPr>
        <w:widowControl w:val="0"/>
        <w:shd w:val="clear" w:color="auto" w:fill="FFFFFF"/>
        <w:autoSpaceDE w:val="0"/>
        <w:autoSpaceDN w:val="0"/>
        <w:adjustRightInd w:val="0"/>
        <w:spacing w:after="0" w:line="240" w:lineRule="auto"/>
        <w:ind w:left="1498"/>
        <w:rPr>
          <w:rFonts w:ascii="Times New Roman" w:eastAsia="Times New Roman" w:hAnsi="Times New Roman" w:cs="Times New Roman"/>
          <w:b/>
          <w:bCs/>
          <w:spacing w:val="-2"/>
          <w:sz w:val="24"/>
          <w:szCs w:val="24"/>
          <w:lang w:eastAsia="ru-RU"/>
        </w:rPr>
      </w:pPr>
      <w:r w:rsidRPr="00083448">
        <w:rPr>
          <w:rFonts w:ascii="Times New Roman" w:eastAsia="Times New Roman" w:hAnsi="Times New Roman" w:cs="Times New Roman"/>
          <w:b/>
          <w:bCs/>
          <w:spacing w:val="-2"/>
          <w:sz w:val="24"/>
          <w:szCs w:val="24"/>
          <w:lang w:val="en-US" w:eastAsia="ru-RU"/>
        </w:rPr>
        <w:t>VII</w:t>
      </w:r>
      <w:r w:rsidRPr="00083448">
        <w:rPr>
          <w:rFonts w:ascii="Times New Roman" w:eastAsia="Times New Roman" w:hAnsi="Times New Roman" w:cs="Times New Roman"/>
          <w:b/>
          <w:bCs/>
          <w:spacing w:val="-2"/>
          <w:sz w:val="24"/>
          <w:szCs w:val="24"/>
          <w:lang w:eastAsia="ru-RU"/>
        </w:rPr>
        <w:t xml:space="preserve">. УЛУЧШЕНИЕ </w:t>
      </w:r>
      <w:proofErr w:type="gramStart"/>
      <w:r w:rsidRPr="00083448">
        <w:rPr>
          <w:rFonts w:ascii="Times New Roman" w:eastAsia="Times New Roman" w:hAnsi="Times New Roman" w:cs="Times New Roman"/>
          <w:b/>
          <w:bCs/>
          <w:spacing w:val="-2"/>
          <w:sz w:val="24"/>
          <w:szCs w:val="24"/>
          <w:lang w:eastAsia="ru-RU"/>
        </w:rPr>
        <w:t>УСЛОВИЙ  И</w:t>
      </w:r>
      <w:proofErr w:type="gramEnd"/>
      <w:r w:rsidRPr="00083448">
        <w:rPr>
          <w:rFonts w:ascii="Times New Roman" w:eastAsia="Times New Roman" w:hAnsi="Times New Roman" w:cs="Times New Roman"/>
          <w:b/>
          <w:bCs/>
          <w:spacing w:val="-2"/>
          <w:sz w:val="24"/>
          <w:szCs w:val="24"/>
          <w:lang w:eastAsia="ru-RU"/>
        </w:rPr>
        <w:t xml:space="preserve"> ОХРАНА ТРУДА </w:t>
      </w:r>
    </w:p>
    <w:p w:rsidR="00083448" w:rsidRPr="00083448" w:rsidRDefault="00083448" w:rsidP="00083448">
      <w:pPr>
        <w:widowControl w:val="0"/>
        <w:shd w:val="clear" w:color="auto" w:fill="FFFFFF"/>
        <w:autoSpaceDE w:val="0"/>
        <w:autoSpaceDN w:val="0"/>
        <w:adjustRightInd w:val="0"/>
        <w:spacing w:after="0" w:line="240" w:lineRule="auto"/>
        <w:ind w:left="557"/>
        <w:rPr>
          <w:rFonts w:ascii="Times New Roman" w:eastAsia="Times New Roman" w:hAnsi="Times New Roman" w:cs="Times New Roman"/>
          <w:b/>
          <w:spacing w:val="2"/>
          <w:sz w:val="24"/>
          <w:szCs w:val="24"/>
          <w:lang w:eastAsia="ru-RU"/>
        </w:rPr>
      </w:pPr>
    </w:p>
    <w:p w:rsidR="00083448" w:rsidRPr="00083448" w:rsidRDefault="00083448" w:rsidP="00083448">
      <w:pPr>
        <w:widowControl w:val="0"/>
        <w:shd w:val="clear" w:color="auto" w:fill="FFFFFF"/>
        <w:autoSpaceDE w:val="0"/>
        <w:autoSpaceDN w:val="0"/>
        <w:adjustRightInd w:val="0"/>
        <w:spacing w:after="0" w:line="240" w:lineRule="auto"/>
        <w:ind w:left="557"/>
        <w:rPr>
          <w:rFonts w:ascii="Times New Roman" w:eastAsia="Times New Roman" w:hAnsi="Times New Roman" w:cs="Times New Roman"/>
          <w:b/>
          <w:spacing w:val="2"/>
          <w:sz w:val="24"/>
          <w:szCs w:val="24"/>
          <w:lang w:eastAsia="ru-RU"/>
        </w:rPr>
      </w:pPr>
      <w:r w:rsidRPr="00083448">
        <w:rPr>
          <w:rFonts w:ascii="Times New Roman" w:eastAsia="Times New Roman" w:hAnsi="Times New Roman" w:cs="Times New Roman"/>
          <w:b/>
          <w:spacing w:val="2"/>
          <w:sz w:val="24"/>
          <w:szCs w:val="24"/>
          <w:lang w:eastAsia="ru-RU"/>
        </w:rPr>
        <w:t>7.1 Работодатель обязуется:</w:t>
      </w:r>
    </w:p>
    <w:p w:rsidR="00083448" w:rsidRPr="00083448" w:rsidRDefault="00083448" w:rsidP="00083448">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spacing w:val="2"/>
          <w:sz w:val="24"/>
          <w:szCs w:val="24"/>
          <w:lang w:eastAsia="ru-RU"/>
        </w:rPr>
      </w:pPr>
      <w:r w:rsidRPr="00083448">
        <w:rPr>
          <w:rFonts w:ascii="Times New Roman" w:eastAsia="Times New Roman" w:hAnsi="Times New Roman" w:cs="Times New Roman"/>
          <w:spacing w:val="2"/>
          <w:sz w:val="24"/>
          <w:szCs w:val="24"/>
          <w:lang w:eastAsia="ru-RU"/>
        </w:rPr>
        <w:t>7.1</w:t>
      </w:r>
      <w:r w:rsidRPr="00083448">
        <w:rPr>
          <w:rFonts w:ascii="Times New Roman" w:eastAsia="Times New Roman" w:hAnsi="Times New Roman" w:cs="Times New Roman"/>
          <w:color w:val="525252"/>
          <w:spacing w:val="2"/>
          <w:sz w:val="24"/>
          <w:szCs w:val="24"/>
          <w:lang w:eastAsia="ru-RU"/>
        </w:rPr>
        <w:t>.1</w:t>
      </w:r>
      <w:proofErr w:type="gramStart"/>
      <w:r w:rsidRPr="00083448">
        <w:rPr>
          <w:rFonts w:ascii="Times New Roman" w:eastAsia="Times New Roman" w:hAnsi="Times New Roman" w:cs="Times New Roman"/>
          <w:color w:val="525252"/>
          <w:spacing w:val="2"/>
          <w:sz w:val="24"/>
          <w:szCs w:val="24"/>
          <w:lang w:eastAsia="ru-RU"/>
        </w:rPr>
        <w:t xml:space="preserve"> </w:t>
      </w:r>
      <w:r w:rsidRPr="00083448">
        <w:rPr>
          <w:rFonts w:ascii="Times New Roman" w:eastAsia="Times New Roman" w:hAnsi="Times New Roman" w:cs="Times New Roman"/>
          <w:spacing w:val="2"/>
          <w:sz w:val="24"/>
          <w:szCs w:val="24"/>
          <w:lang w:eastAsia="ru-RU"/>
        </w:rPr>
        <w:t>О</w:t>
      </w:r>
      <w:proofErr w:type="gramEnd"/>
      <w:r w:rsidRPr="00083448">
        <w:rPr>
          <w:rFonts w:ascii="Times New Roman" w:eastAsia="Times New Roman" w:hAnsi="Times New Roman" w:cs="Times New Roman"/>
          <w:spacing w:val="2"/>
          <w:sz w:val="24"/>
          <w:szCs w:val="24"/>
          <w:lang w:eastAsia="ru-RU"/>
        </w:rPr>
        <w:t>беспечить право работников образовательных организаций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работников (ст. 212 ТК РФ).</w:t>
      </w:r>
    </w:p>
    <w:p w:rsidR="00083448" w:rsidRPr="00083448" w:rsidRDefault="00083448" w:rsidP="00083448">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spacing w:val="2"/>
          <w:sz w:val="24"/>
          <w:szCs w:val="24"/>
          <w:lang w:eastAsia="ru-RU"/>
        </w:rPr>
      </w:pPr>
      <w:r w:rsidRPr="00083448">
        <w:rPr>
          <w:rFonts w:ascii="Times New Roman" w:eastAsia="Times New Roman" w:hAnsi="Times New Roman" w:cs="Times New Roman"/>
          <w:spacing w:val="2"/>
          <w:sz w:val="24"/>
          <w:szCs w:val="24"/>
          <w:lang w:eastAsia="ru-RU"/>
        </w:rPr>
        <w:t xml:space="preserve">  Для реализации этого права ежегодно заключать Соглашение по охране труда (прилагается с определением в нем организационных и технических мероприятий по охране  и безопасности труда, сроков их выполнения, ответственных должностных лиц).</w:t>
      </w:r>
    </w:p>
    <w:p w:rsidR="00083448" w:rsidRPr="00083448" w:rsidRDefault="00083448" w:rsidP="00083448">
      <w:pPr>
        <w:widowControl w:val="0"/>
        <w:tabs>
          <w:tab w:val="left" w:pos="1276"/>
          <w:tab w:val="left" w:pos="1418"/>
          <w:tab w:val="left" w:pos="1560"/>
        </w:tabs>
        <w:autoSpaceDE w:val="0"/>
        <w:autoSpaceDN w:val="0"/>
        <w:adjustRightInd w:val="0"/>
        <w:spacing w:after="0" w:line="200" w:lineRule="atLeast"/>
        <w:jc w:val="both"/>
        <w:rPr>
          <w:rFonts w:ascii="Times New Roman" w:eastAsia="Times New Roman" w:hAnsi="Times New Roman" w:cs="Times New Roman"/>
          <w:bCs/>
          <w:sz w:val="24"/>
          <w:szCs w:val="24"/>
          <w:lang w:eastAsia="ru-RU"/>
        </w:rPr>
      </w:pPr>
      <w:r w:rsidRPr="00083448">
        <w:rPr>
          <w:rFonts w:ascii="Times New Roman" w:eastAsia="Times New Roman" w:hAnsi="Times New Roman" w:cs="Times New Roman"/>
          <w:bCs/>
          <w:sz w:val="24"/>
          <w:szCs w:val="24"/>
          <w:lang w:eastAsia="ru-RU"/>
        </w:rPr>
        <w:t xml:space="preserve">          Внедрять в организации Систему управления охраной труда на основании требований ГОСТ 12.0.230-2007 «ССБТ. Системы управления охраной труда. Общие требования» и национального стандарта РФ ГОСТ </w:t>
      </w:r>
      <w:proofErr w:type="gramStart"/>
      <w:r w:rsidRPr="00083448">
        <w:rPr>
          <w:rFonts w:ascii="Times New Roman" w:eastAsia="Times New Roman" w:hAnsi="Times New Roman" w:cs="Times New Roman"/>
          <w:bCs/>
          <w:sz w:val="24"/>
          <w:szCs w:val="24"/>
          <w:lang w:eastAsia="ru-RU"/>
        </w:rPr>
        <w:t>Р</w:t>
      </w:r>
      <w:proofErr w:type="gramEnd"/>
      <w:r w:rsidRPr="00083448">
        <w:rPr>
          <w:rFonts w:ascii="Times New Roman" w:eastAsia="Times New Roman" w:hAnsi="Times New Roman" w:cs="Times New Roman"/>
          <w:bCs/>
          <w:sz w:val="24"/>
          <w:szCs w:val="24"/>
          <w:lang w:eastAsia="ru-RU"/>
        </w:rPr>
        <w:t xml:space="preserve"> 12.0.007-2009 «ССБТ. Система управления охраной труда в организации. Общие требования по разработке, применению, оценке и совершенствованию».</w:t>
      </w:r>
    </w:p>
    <w:p w:rsidR="00083448" w:rsidRPr="00083448" w:rsidRDefault="00083448" w:rsidP="00083448">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spacing w:val="2"/>
          <w:sz w:val="24"/>
          <w:szCs w:val="24"/>
          <w:lang w:eastAsia="ru-RU"/>
        </w:rPr>
      </w:pPr>
      <w:r w:rsidRPr="00083448">
        <w:rPr>
          <w:rFonts w:ascii="Times New Roman" w:eastAsia="Times New Roman" w:hAnsi="Times New Roman" w:cs="Times New Roman"/>
          <w:sz w:val="24"/>
          <w:szCs w:val="24"/>
          <w:lang w:eastAsia="ru-RU"/>
        </w:rPr>
        <w:t xml:space="preserve"> Осуществлять ежегодное планирование мероприятий по охране труда, разрабатывать соглашение по охране труда на основании «Типового перечня ежегодно реализуемых работодателем мероприятий по улучшению условий и охраны труда и снижению уровней профессиональных рисков», утвержденного  Приказом Министерства здравоохранения и социального развития РФ от 01.03.2012 г. № 181н</w:t>
      </w:r>
      <w:r w:rsidRPr="00083448">
        <w:rPr>
          <w:rFonts w:ascii="Times New Roman" w:eastAsia="Times New Roman" w:hAnsi="Times New Roman" w:cs="Times New Roman"/>
          <w:color w:val="FF0000"/>
          <w:sz w:val="24"/>
          <w:szCs w:val="24"/>
          <w:lang w:eastAsia="ru-RU"/>
        </w:rPr>
        <w:t>.</w:t>
      </w:r>
      <w:r w:rsidRPr="00083448">
        <w:rPr>
          <w:rFonts w:ascii="Times New Roman" w:eastAsia="Times New Roman" w:hAnsi="Times New Roman" w:cs="Times New Roman"/>
          <w:sz w:val="24"/>
          <w:szCs w:val="24"/>
          <w:lang w:eastAsia="ru-RU"/>
        </w:rPr>
        <w:t xml:space="preserve">  </w:t>
      </w:r>
    </w:p>
    <w:p w:rsidR="00083448" w:rsidRPr="00083448" w:rsidRDefault="00083448" w:rsidP="00083448">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spacing w:val="2"/>
          <w:sz w:val="24"/>
          <w:szCs w:val="24"/>
          <w:lang w:eastAsia="ru-RU"/>
        </w:rPr>
        <w:t xml:space="preserve">7.1.2. Предусмотреть </w:t>
      </w:r>
      <w:r w:rsidRPr="00083448">
        <w:rPr>
          <w:rFonts w:ascii="Times New Roman" w:eastAsia="Times New Roman" w:hAnsi="Times New Roman" w:cs="Times New Roman"/>
          <w:sz w:val="24"/>
          <w:szCs w:val="24"/>
          <w:lang w:eastAsia="ru-RU"/>
        </w:rPr>
        <w:t>в смете затрат расходы на финансирование мероприятий по улучшению</w:t>
      </w:r>
      <w:r w:rsidRPr="00083448">
        <w:rPr>
          <w:rFonts w:ascii="Times New Roman" w:eastAsia="Times New Roman" w:hAnsi="Times New Roman" w:cs="Times New Roman"/>
          <w:color w:val="000000"/>
          <w:sz w:val="24"/>
          <w:szCs w:val="24"/>
          <w:lang w:eastAsia="ru-RU"/>
        </w:rPr>
        <w:t xml:space="preserve"> условий и охраны труда в размере не менее 0,2% от затрат на образовательные услуги.</w:t>
      </w:r>
    </w:p>
    <w:p w:rsidR="00083448" w:rsidRPr="00083448" w:rsidRDefault="00083448" w:rsidP="00083448">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7.1.3. </w:t>
      </w:r>
      <w:r w:rsidRPr="00083448">
        <w:rPr>
          <w:rFonts w:ascii="Times New Roman" w:eastAsia="Times New Roman" w:hAnsi="Times New Roman" w:cs="Times New Roman"/>
          <w:sz w:val="24"/>
          <w:szCs w:val="24"/>
          <w:lang w:eastAsia="ru-RU"/>
        </w:rPr>
        <w:t>Провести в образовательной организации специальную оценку условий труда на рабочих местах</w:t>
      </w:r>
      <w:r w:rsidRPr="00083448">
        <w:rPr>
          <w:rFonts w:ascii="Times New Roman" w:eastAsia="Times New Roman" w:hAnsi="Times New Roman" w:cs="Times New Roman"/>
          <w:color w:val="000000"/>
          <w:sz w:val="24"/>
          <w:szCs w:val="24"/>
          <w:lang w:eastAsia="ru-RU"/>
        </w:rPr>
        <w:t xml:space="preserve">. По ее результатам разработать </w:t>
      </w:r>
      <w:r w:rsidRPr="00083448">
        <w:rPr>
          <w:rFonts w:ascii="Times New Roman" w:eastAsia="Times New Roman" w:hAnsi="Times New Roman" w:cs="Times New Roman"/>
          <w:sz w:val="24"/>
          <w:szCs w:val="24"/>
          <w:lang w:eastAsia="ru-RU"/>
        </w:rPr>
        <w:t xml:space="preserve">План мероприятий по улучшению и оздоровлению условий труда. </w:t>
      </w:r>
    </w:p>
    <w:p w:rsidR="00083448" w:rsidRPr="00083448" w:rsidRDefault="00083448" w:rsidP="00083448">
      <w:pPr>
        <w:widowControl w:val="0"/>
        <w:tabs>
          <w:tab w:val="left" w:pos="567"/>
        </w:tabs>
        <w:autoSpaceDE w:val="0"/>
        <w:autoSpaceDN w:val="0"/>
        <w:adjustRightInd w:val="0"/>
        <w:spacing w:after="0" w:line="200" w:lineRule="atLeast"/>
        <w:ind w:firstLine="709"/>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Ознакомить под роспись  работников с результатами специальной оценкой условий труда рабочих мест, планом мероприятий по улучшению и оздоровлению условий труда (ст. 212 ТК РФ; Федеральный закон от 28.12.2013г. № 426-ФЗ</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контролировать  его выполнение.</w:t>
      </w:r>
    </w:p>
    <w:p w:rsidR="00083448" w:rsidRPr="00083448" w:rsidRDefault="00083448" w:rsidP="00083448">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В состав комиссии по специальной оценке условий труда в обязательном порядке включать членов профсоюзного комитета и комитета (комиссии) по охране труда.</w:t>
      </w:r>
    </w:p>
    <w:p w:rsidR="00083448" w:rsidRPr="00083448" w:rsidRDefault="00083448" w:rsidP="00083448">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7.1.4. Проводить со всеми поступающими на работу, а также переведенными на другую работу работниками образовательных организаций обучение и инструктаж по охране труда, сохранности жизни и здоровья детей безопасным методам и приемам выполнения работ, оказанию первой помощи пострадавшим. Организовать проверку </w:t>
      </w:r>
      <w:r w:rsidRPr="00083448">
        <w:rPr>
          <w:rFonts w:ascii="Times New Roman" w:eastAsia="Times New Roman" w:hAnsi="Times New Roman" w:cs="Times New Roman"/>
          <w:color w:val="000000"/>
          <w:sz w:val="24"/>
          <w:szCs w:val="24"/>
          <w:lang w:eastAsia="ru-RU"/>
        </w:rPr>
        <w:lastRenderedPageBreak/>
        <w:t>знаний работников образовательных организаций по охране труда на начало учебного года.</w:t>
      </w:r>
    </w:p>
    <w:p w:rsidR="00083448" w:rsidRPr="00083448" w:rsidRDefault="00083448" w:rsidP="00083448">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7.1.5. Обеспечивать обязательное социальное страхование всех работающих по трудовому договору от несчастных случаев на производстве и профессиональных заболеваний в соответствии с федеральным законом.</w:t>
      </w:r>
    </w:p>
    <w:p w:rsidR="00083448" w:rsidRPr="00083448" w:rsidRDefault="00083448" w:rsidP="00083448">
      <w:pPr>
        <w:widowControl w:val="0"/>
        <w:autoSpaceDE w:val="0"/>
        <w:autoSpaceDN w:val="0"/>
        <w:adjustRightInd w:val="0"/>
        <w:spacing w:after="0" w:line="240" w:lineRule="auto"/>
        <w:ind w:firstLine="28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7.1.6. На время приостановки работ в образовательной организации и т.п. органами государственного надзора и контроля вследствие нарушения законодательства, нормативных требований по охране труда не по вине работника, за ним сохраняется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7.1.7. При отказе работника от выполнения работ в случае возникновения непосредственной опасности для его жизни и здоровья, работодатель обязан предоставить  работнику другую работу на время устранения такой опасности.</w:t>
      </w:r>
    </w:p>
    <w:p w:rsidR="00083448" w:rsidRPr="00083448" w:rsidRDefault="00083448" w:rsidP="00083448">
      <w:pPr>
        <w:widowControl w:val="0"/>
        <w:autoSpaceDE w:val="0"/>
        <w:autoSpaceDN w:val="0"/>
        <w:adjustRightInd w:val="0"/>
        <w:spacing w:after="0" w:line="240" w:lineRule="auto"/>
        <w:ind w:firstLine="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как по вине работодателя.</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В случае не 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w:t>
      </w:r>
      <w:proofErr w:type="gramStart"/>
      <w:r w:rsidRPr="00083448">
        <w:rPr>
          <w:rFonts w:ascii="Times New Roman" w:eastAsia="Times New Roman" w:hAnsi="Times New Roman" w:cs="Times New Roman"/>
          <w:color w:val="000000"/>
          <w:sz w:val="24"/>
          <w:szCs w:val="24"/>
          <w:lang w:eastAsia="ru-RU"/>
        </w:rPr>
        <w:t>обязанностей</w:t>
      </w:r>
      <w:proofErr w:type="gramEnd"/>
      <w:r w:rsidRPr="00083448">
        <w:rPr>
          <w:rFonts w:ascii="Times New Roman" w:eastAsia="Times New Roman" w:hAnsi="Times New Roman" w:cs="Times New Roman"/>
          <w:color w:val="000000"/>
          <w:sz w:val="24"/>
          <w:szCs w:val="24"/>
          <w:lang w:eastAsia="ru-RU"/>
        </w:rPr>
        <w:t xml:space="preserve"> и обязан  оплатить возникший по этой причине простой, который  оплачивается работодателем как простой не по вине работника.</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7.1.8. Отказ работника от выполнения работ, в случае возникновения непосредственной опасности для его жизни и здоровья, либо выполнения работ с вредными или опасными условиями труда, не предусмотренных трудовым договором, из-за не обеспечения работника средствами индивидуальной и коллективной защиты, не влечет за собой привлечения его к дисциплинарной ответственности со стороны работодателя.</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законодательством РФ.</w:t>
      </w:r>
    </w:p>
    <w:p w:rsidR="00083448" w:rsidRPr="00083448" w:rsidRDefault="00083448" w:rsidP="00083448">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z w:val="24"/>
          <w:szCs w:val="24"/>
          <w:lang w:eastAsia="ru-RU"/>
        </w:rPr>
        <w:t xml:space="preserve">7.1.9. </w:t>
      </w:r>
      <w:r w:rsidRPr="00083448">
        <w:rPr>
          <w:rFonts w:ascii="Times New Roman" w:eastAsia="Times New Roman" w:hAnsi="Times New Roman" w:cs="Times New Roman"/>
          <w:sz w:val="24"/>
          <w:szCs w:val="24"/>
          <w:lang w:eastAsia="ru-RU"/>
        </w:rPr>
        <w:t>Р</w:t>
      </w:r>
      <w:r w:rsidRPr="00083448">
        <w:rPr>
          <w:rFonts w:ascii="Times New Roman" w:eastAsia="Times New Roman" w:hAnsi="Times New Roman" w:cs="Times New Roman"/>
          <w:spacing w:val="2"/>
          <w:sz w:val="24"/>
          <w:szCs w:val="24"/>
          <w:lang w:eastAsia="ru-RU"/>
        </w:rPr>
        <w:t xml:space="preserve">азработать и утвердить инструкции по охране труда (ст.212 </w:t>
      </w:r>
      <w:r w:rsidRPr="00083448">
        <w:rPr>
          <w:rFonts w:ascii="Times New Roman" w:eastAsia="Times New Roman" w:hAnsi="Times New Roman" w:cs="Times New Roman"/>
          <w:spacing w:val="3"/>
          <w:sz w:val="24"/>
          <w:szCs w:val="24"/>
          <w:lang w:eastAsia="ru-RU"/>
        </w:rPr>
        <w:t>ТК РФ), обеспечить их соблюдение работниками образовательной организации.</w:t>
      </w:r>
      <w:r w:rsidRPr="00083448">
        <w:rPr>
          <w:rFonts w:ascii="Times New Roman" w:eastAsia="Times New Roman" w:hAnsi="Times New Roman" w:cs="Times New Roman"/>
          <w:color w:val="4F4F4F"/>
          <w:spacing w:val="3"/>
          <w:sz w:val="24"/>
          <w:szCs w:val="24"/>
          <w:lang w:eastAsia="ru-RU"/>
        </w:rPr>
        <w:t xml:space="preserve"> </w:t>
      </w:r>
      <w:r w:rsidRPr="00083448">
        <w:rPr>
          <w:rFonts w:ascii="Times New Roman" w:eastAsia="Times New Roman" w:hAnsi="Times New Roman" w:cs="Times New Roman"/>
          <w:sz w:val="24"/>
          <w:szCs w:val="24"/>
          <w:lang w:eastAsia="ru-RU"/>
        </w:rPr>
        <w:t xml:space="preserve"> </w:t>
      </w:r>
    </w:p>
    <w:p w:rsidR="00083448" w:rsidRPr="00083448" w:rsidRDefault="00083448" w:rsidP="00083448">
      <w:pPr>
        <w:widowControl w:val="0"/>
        <w:shd w:val="clear" w:color="auto" w:fill="FFFFFF"/>
        <w:tabs>
          <w:tab w:val="left" w:pos="1133"/>
        </w:tabs>
        <w:autoSpaceDE w:val="0"/>
        <w:autoSpaceDN w:val="0"/>
        <w:adjustRightInd w:val="0"/>
        <w:spacing w:after="0" w:line="240" w:lineRule="auto"/>
        <w:ind w:firstLine="55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3"/>
          <w:sz w:val="24"/>
          <w:szCs w:val="24"/>
          <w:lang w:eastAsia="ru-RU"/>
        </w:rPr>
        <w:t>7.1.10.</w:t>
      </w:r>
      <w:r w:rsidRPr="00083448">
        <w:rPr>
          <w:rFonts w:ascii="Times New Roman" w:eastAsia="Times New Roman" w:hAnsi="Times New Roman" w:cs="Times New Roman"/>
          <w:sz w:val="24"/>
          <w:szCs w:val="24"/>
          <w:lang w:eastAsia="ru-RU"/>
        </w:rPr>
        <w:tab/>
        <w:t xml:space="preserve"> </w:t>
      </w:r>
      <w:r w:rsidRPr="00083448">
        <w:rPr>
          <w:rFonts w:ascii="Times New Roman" w:eastAsia="Times New Roman" w:hAnsi="Times New Roman" w:cs="Times New Roman"/>
          <w:spacing w:val="4"/>
          <w:sz w:val="24"/>
          <w:szCs w:val="24"/>
          <w:lang w:eastAsia="ru-RU"/>
        </w:rPr>
        <w:t xml:space="preserve">Обеспечивать работников специальной одеждой, обувью и </w:t>
      </w:r>
      <w:r w:rsidRPr="00083448">
        <w:rPr>
          <w:rFonts w:ascii="Times New Roman" w:eastAsia="Times New Roman" w:hAnsi="Times New Roman" w:cs="Times New Roman"/>
          <w:spacing w:val="8"/>
          <w:sz w:val="24"/>
          <w:szCs w:val="24"/>
          <w:lang w:eastAsia="ru-RU"/>
        </w:rPr>
        <w:t xml:space="preserve">другими средствами  индивидуальной защиты, а также  моющими  и </w:t>
      </w:r>
      <w:r w:rsidRPr="00083448">
        <w:rPr>
          <w:rFonts w:ascii="Times New Roman" w:eastAsia="Times New Roman" w:hAnsi="Times New Roman" w:cs="Times New Roman"/>
          <w:spacing w:val="2"/>
          <w:sz w:val="24"/>
          <w:szCs w:val="24"/>
          <w:lang w:eastAsia="ru-RU"/>
        </w:rPr>
        <w:t xml:space="preserve">обеззараживающими   средствами.    Приобретение,   хранение,   стирку, </w:t>
      </w:r>
      <w:r w:rsidRPr="00083448">
        <w:rPr>
          <w:rFonts w:ascii="Times New Roman" w:eastAsia="Times New Roman" w:hAnsi="Times New Roman" w:cs="Times New Roman"/>
          <w:spacing w:val="3"/>
          <w:sz w:val="24"/>
          <w:szCs w:val="24"/>
          <w:lang w:eastAsia="ru-RU"/>
        </w:rPr>
        <w:t xml:space="preserve">сушку,   дезинфекцию   и   ремонт   средств   индивидуальной   защиты, спецодежды и обуви осуществлять за счет средств работодателя (ст.221 </w:t>
      </w:r>
      <w:r w:rsidRPr="00083448">
        <w:rPr>
          <w:rFonts w:ascii="Times New Roman" w:eastAsia="Times New Roman" w:hAnsi="Times New Roman" w:cs="Times New Roman"/>
          <w:spacing w:val="2"/>
          <w:sz w:val="24"/>
          <w:szCs w:val="24"/>
          <w:lang w:eastAsia="ru-RU"/>
        </w:rPr>
        <w:t xml:space="preserve">ТК    РФ).    </w:t>
      </w:r>
      <w:proofErr w:type="gramStart"/>
      <w:r w:rsidRPr="00083448">
        <w:rPr>
          <w:rFonts w:ascii="Times New Roman" w:eastAsia="Times New Roman" w:hAnsi="Times New Roman" w:cs="Times New Roman"/>
          <w:spacing w:val="2"/>
          <w:sz w:val="24"/>
          <w:szCs w:val="24"/>
          <w:lang w:eastAsia="ru-RU"/>
        </w:rPr>
        <w:t xml:space="preserve">(Список    работников    по    бесплатному предоставлению </w:t>
      </w:r>
      <w:r w:rsidRPr="00083448">
        <w:rPr>
          <w:rFonts w:ascii="Times New Roman" w:eastAsia="Times New Roman" w:hAnsi="Times New Roman" w:cs="Times New Roman"/>
          <w:spacing w:val="9"/>
          <w:sz w:val="24"/>
          <w:szCs w:val="24"/>
          <w:lang w:eastAsia="ru-RU"/>
        </w:rPr>
        <w:t xml:space="preserve">спецодежды, </w:t>
      </w:r>
      <w:proofErr w:type="spellStart"/>
      <w:r w:rsidRPr="00083448">
        <w:rPr>
          <w:rFonts w:ascii="Times New Roman" w:eastAsia="Times New Roman" w:hAnsi="Times New Roman" w:cs="Times New Roman"/>
          <w:spacing w:val="9"/>
          <w:sz w:val="24"/>
          <w:szCs w:val="24"/>
          <w:lang w:eastAsia="ru-RU"/>
        </w:rPr>
        <w:t>спецобуви</w:t>
      </w:r>
      <w:proofErr w:type="spellEnd"/>
      <w:r w:rsidRPr="00083448">
        <w:rPr>
          <w:rFonts w:ascii="Times New Roman" w:eastAsia="Times New Roman" w:hAnsi="Times New Roman" w:cs="Times New Roman"/>
          <w:spacing w:val="9"/>
          <w:sz w:val="24"/>
          <w:szCs w:val="24"/>
          <w:lang w:eastAsia="ru-RU"/>
        </w:rPr>
        <w:t xml:space="preserve">, моющих средств индивидуальной  </w:t>
      </w:r>
      <w:r w:rsidRPr="00083448">
        <w:rPr>
          <w:rFonts w:ascii="Times New Roman" w:eastAsia="Times New Roman" w:hAnsi="Times New Roman" w:cs="Times New Roman"/>
          <w:b/>
          <w:spacing w:val="9"/>
          <w:sz w:val="24"/>
          <w:szCs w:val="24"/>
          <w:lang w:eastAsia="ru-RU"/>
        </w:rPr>
        <w:t>(</w:t>
      </w:r>
      <w:r w:rsidRPr="00083448">
        <w:rPr>
          <w:rFonts w:ascii="Times New Roman" w:eastAsia="Times New Roman" w:hAnsi="Times New Roman" w:cs="Times New Roman"/>
          <w:b/>
          <w:spacing w:val="1"/>
          <w:sz w:val="24"/>
          <w:szCs w:val="24"/>
          <w:lang w:eastAsia="ru-RU"/>
        </w:rPr>
        <w:t>Приложение №6,3).</w:t>
      </w:r>
      <w:proofErr w:type="gramEnd"/>
    </w:p>
    <w:p w:rsidR="00083448" w:rsidRPr="00083448" w:rsidRDefault="00083448" w:rsidP="00083448">
      <w:pPr>
        <w:widowControl w:val="0"/>
        <w:shd w:val="clear" w:color="auto" w:fill="FFFFFF"/>
        <w:tabs>
          <w:tab w:val="left" w:pos="1286"/>
        </w:tabs>
        <w:autoSpaceDE w:val="0"/>
        <w:autoSpaceDN w:val="0"/>
        <w:adjustRightInd w:val="0"/>
        <w:spacing w:after="0" w:line="240" w:lineRule="auto"/>
        <w:ind w:left="5" w:firstLine="55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2"/>
          <w:sz w:val="24"/>
          <w:szCs w:val="24"/>
          <w:lang w:eastAsia="ru-RU"/>
        </w:rPr>
        <w:t>7.1.11.</w:t>
      </w:r>
      <w:r w:rsidRPr="00083448">
        <w:rPr>
          <w:rFonts w:ascii="Times New Roman" w:eastAsia="Times New Roman" w:hAnsi="Times New Roman" w:cs="Times New Roman"/>
          <w:color w:val="000000"/>
          <w:sz w:val="24"/>
          <w:szCs w:val="24"/>
          <w:lang w:eastAsia="ru-RU"/>
        </w:rPr>
        <w:tab/>
      </w:r>
      <w:r w:rsidRPr="00083448">
        <w:rPr>
          <w:rFonts w:ascii="Times New Roman" w:eastAsia="Times New Roman" w:hAnsi="Times New Roman" w:cs="Times New Roman"/>
          <w:color w:val="000000"/>
          <w:spacing w:val="2"/>
          <w:sz w:val="24"/>
          <w:szCs w:val="24"/>
          <w:lang w:eastAsia="ru-RU"/>
        </w:rPr>
        <w:t>Проводить    своевременное    расследование    несчастных случаев на производстве (ст.ст.227-230.1 ТК РФ).</w:t>
      </w:r>
    </w:p>
    <w:p w:rsidR="00083448" w:rsidRPr="00083448" w:rsidRDefault="00083448" w:rsidP="00083448">
      <w:pPr>
        <w:widowControl w:val="0"/>
        <w:shd w:val="clear" w:color="auto" w:fill="FFFFFF"/>
        <w:tabs>
          <w:tab w:val="left" w:pos="1210"/>
        </w:tabs>
        <w:autoSpaceDE w:val="0"/>
        <w:autoSpaceDN w:val="0"/>
        <w:adjustRightInd w:val="0"/>
        <w:spacing w:after="0" w:line="240" w:lineRule="auto"/>
        <w:ind w:firstLine="557"/>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1"/>
          <w:sz w:val="24"/>
          <w:szCs w:val="24"/>
          <w:lang w:eastAsia="ru-RU"/>
        </w:rPr>
        <w:t>7.1.12.</w:t>
      </w:r>
      <w:r w:rsidRPr="00083448">
        <w:rPr>
          <w:rFonts w:ascii="Times New Roman" w:eastAsia="Times New Roman" w:hAnsi="Times New Roman" w:cs="Times New Roman"/>
          <w:color w:val="000000"/>
          <w:sz w:val="24"/>
          <w:szCs w:val="24"/>
          <w:lang w:eastAsia="ru-RU"/>
        </w:rPr>
        <w:tab/>
      </w:r>
      <w:r w:rsidRPr="00083448">
        <w:rPr>
          <w:rFonts w:ascii="Times New Roman" w:eastAsia="Times New Roman" w:hAnsi="Times New Roman" w:cs="Times New Roman"/>
          <w:color w:val="000000"/>
          <w:spacing w:val="2"/>
          <w:sz w:val="24"/>
          <w:szCs w:val="24"/>
          <w:lang w:eastAsia="ru-RU"/>
        </w:rPr>
        <w:t xml:space="preserve">Обеспечить прохождение обязательных предварительных  при поступлении на работу и </w:t>
      </w:r>
      <w:r w:rsidRPr="00083448">
        <w:rPr>
          <w:rFonts w:ascii="Times New Roman" w:eastAsia="Times New Roman" w:hAnsi="Times New Roman" w:cs="Times New Roman"/>
          <w:color w:val="000000"/>
          <w:spacing w:val="4"/>
          <w:sz w:val="24"/>
          <w:szCs w:val="24"/>
          <w:lang w:eastAsia="ru-RU"/>
        </w:rPr>
        <w:t xml:space="preserve">периодических   медицинских  осмотров (обследований)   работников  за  счет  средств </w:t>
      </w:r>
      <w:r w:rsidRPr="00083448">
        <w:rPr>
          <w:rFonts w:ascii="Times New Roman" w:eastAsia="Times New Roman" w:hAnsi="Times New Roman" w:cs="Times New Roman"/>
          <w:color w:val="000000"/>
          <w:spacing w:val="2"/>
          <w:sz w:val="24"/>
          <w:szCs w:val="24"/>
          <w:lang w:eastAsia="ru-RU"/>
        </w:rPr>
        <w:t xml:space="preserve">работодателя один раз в год (ст.ст.212,213 ТК РФ, Приказ Минздрава и </w:t>
      </w:r>
      <w:proofErr w:type="spellStart"/>
      <w:r w:rsidRPr="00083448">
        <w:rPr>
          <w:rFonts w:ascii="Times New Roman" w:eastAsia="Times New Roman" w:hAnsi="Times New Roman" w:cs="Times New Roman"/>
          <w:color w:val="000000"/>
          <w:spacing w:val="2"/>
          <w:sz w:val="24"/>
          <w:szCs w:val="24"/>
          <w:lang w:eastAsia="ru-RU"/>
        </w:rPr>
        <w:t>соцразвития</w:t>
      </w:r>
      <w:proofErr w:type="spellEnd"/>
      <w:r w:rsidRPr="00083448">
        <w:rPr>
          <w:rFonts w:ascii="Times New Roman" w:eastAsia="Times New Roman" w:hAnsi="Times New Roman" w:cs="Times New Roman"/>
          <w:color w:val="000000"/>
          <w:spacing w:val="2"/>
          <w:sz w:val="24"/>
          <w:szCs w:val="24"/>
          <w:lang w:eastAsia="ru-RU"/>
        </w:rPr>
        <w:t xml:space="preserve"> РФ от 12.04.2011г. № 302н., а также Постановление КМ РТ от 14.05.2013г. №325)</w:t>
      </w:r>
    </w:p>
    <w:p w:rsidR="00083448" w:rsidRPr="00083448" w:rsidRDefault="00083448" w:rsidP="00083448">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1"/>
          <w:sz w:val="24"/>
          <w:szCs w:val="24"/>
          <w:lang w:eastAsia="ru-RU"/>
        </w:rPr>
        <w:t>7.1.13.</w:t>
      </w:r>
      <w:r w:rsidRPr="00083448">
        <w:rPr>
          <w:rFonts w:ascii="Times New Roman" w:eastAsia="Times New Roman" w:hAnsi="Times New Roman" w:cs="Times New Roman"/>
          <w:color w:val="000000"/>
          <w:sz w:val="24"/>
          <w:szCs w:val="24"/>
          <w:lang w:eastAsia="ru-RU"/>
        </w:rPr>
        <w:tab/>
      </w:r>
      <w:r w:rsidRPr="00083448">
        <w:rPr>
          <w:rFonts w:ascii="Times New Roman" w:eastAsia="Times New Roman" w:hAnsi="Times New Roman" w:cs="Times New Roman"/>
          <w:color w:val="000000"/>
          <w:spacing w:val="5"/>
          <w:sz w:val="24"/>
          <w:szCs w:val="24"/>
          <w:lang w:eastAsia="ru-RU"/>
        </w:rPr>
        <w:t xml:space="preserve">Обеспечивать технической инспекции труда, </w:t>
      </w:r>
      <w:r w:rsidRPr="00083448">
        <w:rPr>
          <w:rFonts w:ascii="Times New Roman" w:eastAsia="Times New Roman" w:hAnsi="Times New Roman" w:cs="Times New Roman"/>
          <w:color w:val="000000"/>
          <w:spacing w:val="6"/>
          <w:sz w:val="24"/>
          <w:szCs w:val="24"/>
          <w:lang w:eastAsia="ru-RU"/>
        </w:rPr>
        <w:t xml:space="preserve">уполномоченным, членам комитета  по охране труда  Профсоюза беспрепятственное посещение образовательной организации, рабочих мест </w:t>
      </w:r>
      <w:r w:rsidRPr="00083448">
        <w:rPr>
          <w:rFonts w:ascii="Times New Roman" w:eastAsia="Times New Roman" w:hAnsi="Times New Roman" w:cs="Times New Roman"/>
          <w:color w:val="000000"/>
          <w:spacing w:val="2"/>
          <w:sz w:val="24"/>
          <w:szCs w:val="24"/>
          <w:lang w:eastAsia="ru-RU"/>
        </w:rPr>
        <w:t>без предварительного уведомления; предоставление помещения, сре</w:t>
      </w:r>
      <w:proofErr w:type="gramStart"/>
      <w:r w:rsidRPr="00083448">
        <w:rPr>
          <w:rFonts w:ascii="Times New Roman" w:eastAsia="Times New Roman" w:hAnsi="Times New Roman" w:cs="Times New Roman"/>
          <w:color w:val="000000"/>
          <w:spacing w:val="2"/>
          <w:sz w:val="24"/>
          <w:szCs w:val="24"/>
          <w:lang w:eastAsia="ru-RU"/>
        </w:rPr>
        <w:t xml:space="preserve">дств </w:t>
      </w:r>
      <w:r w:rsidRPr="00083448">
        <w:rPr>
          <w:rFonts w:ascii="Times New Roman" w:eastAsia="Times New Roman" w:hAnsi="Times New Roman" w:cs="Times New Roman"/>
          <w:color w:val="000000"/>
          <w:spacing w:val="4"/>
          <w:sz w:val="24"/>
          <w:szCs w:val="24"/>
          <w:lang w:eastAsia="ru-RU"/>
        </w:rPr>
        <w:t>св</w:t>
      </w:r>
      <w:proofErr w:type="gramEnd"/>
      <w:r w:rsidRPr="00083448">
        <w:rPr>
          <w:rFonts w:ascii="Times New Roman" w:eastAsia="Times New Roman" w:hAnsi="Times New Roman" w:cs="Times New Roman"/>
          <w:color w:val="000000"/>
          <w:spacing w:val="4"/>
          <w:sz w:val="24"/>
          <w:szCs w:val="24"/>
          <w:lang w:eastAsia="ru-RU"/>
        </w:rPr>
        <w:t xml:space="preserve">язи,  транспорта  для   выполнения   общественных обязанностей по </w:t>
      </w:r>
      <w:r w:rsidRPr="00083448">
        <w:rPr>
          <w:rFonts w:ascii="Times New Roman" w:eastAsia="Times New Roman" w:hAnsi="Times New Roman" w:cs="Times New Roman"/>
          <w:color w:val="000000"/>
          <w:spacing w:val="2"/>
          <w:sz w:val="24"/>
          <w:szCs w:val="24"/>
          <w:lang w:eastAsia="ru-RU"/>
        </w:rPr>
        <w:t>проверке состояния охраны труда и трудового законодательства.</w:t>
      </w:r>
    </w:p>
    <w:p w:rsidR="00083448" w:rsidRPr="00083448" w:rsidRDefault="00083448" w:rsidP="00083448">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7.1.14. Обеспечить:</w:t>
      </w:r>
    </w:p>
    <w:p w:rsidR="00083448" w:rsidRPr="00083448" w:rsidRDefault="00083448" w:rsidP="00083448">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lastRenderedPageBreak/>
        <w:t>- обучение и проверку знаний по охране труда не реже одного раза в три года на специальных курсах следующих лиц: руководителей, специалистов, уполномоченных (доверенных) лиц, членов комитета (комиссии) по охране труда, за счет собственных средств или фонда социального страхования.</w:t>
      </w:r>
    </w:p>
    <w:p w:rsidR="00083448" w:rsidRPr="00083448" w:rsidRDefault="00083448" w:rsidP="00083448">
      <w:pPr>
        <w:spacing w:after="0" w:line="240" w:lineRule="auto"/>
        <w:ind w:left="720"/>
        <w:contextualSpacing/>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-работу кабинета  и уголков охраны труда в соответствии </w:t>
      </w:r>
      <w:proofErr w:type="gramStart"/>
      <w:r w:rsidRPr="00083448">
        <w:rPr>
          <w:rFonts w:ascii="Times New Roman" w:eastAsia="Times New Roman" w:hAnsi="Times New Roman" w:cs="Times New Roman"/>
          <w:color w:val="000000"/>
          <w:spacing w:val="2"/>
          <w:sz w:val="24"/>
          <w:szCs w:val="24"/>
          <w:lang w:eastAsia="ru-RU"/>
        </w:rPr>
        <w:t>с</w:t>
      </w:r>
      <w:proofErr w:type="gramEnd"/>
      <w:r w:rsidRPr="00083448">
        <w:rPr>
          <w:rFonts w:ascii="Times New Roman" w:eastAsia="Times New Roman" w:hAnsi="Times New Roman" w:cs="Times New Roman"/>
          <w:color w:val="000000"/>
          <w:spacing w:val="2"/>
          <w:sz w:val="24"/>
          <w:szCs w:val="24"/>
          <w:lang w:eastAsia="ru-RU"/>
        </w:rPr>
        <w:t xml:space="preserve"> </w:t>
      </w:r>
    </w:p>
    <w:p w:rsidR="00083448" w:rsidRPr="00083448" w:rsidRDefault="00083448" w:rsidP="00083448">
      <w:pPr>
        <w:spacing w:after="0" w:line="240" w:lineRule="auto"/>
        <w:contextualSpacing/>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постановлением Минтруда РФ от 17.01.2001 г. № 7;</w:t>
      </w:r>
    </w:p>
    <w:p w:rsidR="00083448" w:rsidRPr="00083448" w:rsidRDefault="00083448" w:rsidP="00083448">
      <w:pPr>
        <w:widowControl w:val="0"/>
        <w:suppressAutoHyphens/>
        <w:autoSpaceDE w:val="0"/>
        <w:spacing w:after="0" w:line="240" w:lineRule="auto"/>
        <w:ind w:firstLine="709"/>
        <w:jc w:val="both"/>
        <w:rPr>
          <w:rFonts w:ascii="Times New Roman" w:eastAsia="Times New Roman" w:hAnsi="Times New Roman" w:cs="Arial"/>
          <w:sz w:val="24"/>
          <w:szCs w:val="24"/>
          <w:lang w:eastAsia="ar-SA"/>
        </w:rPr>
      </w:pPr>
      <w:r w:rsidRPr="00083448">
        <w:rPr>
          <w:rFonts w:ascii="Times New Roman" w:eastAsia="Times New Roman" w:hAnsi="Times New Roman" w:cs="Times New Roman"/>
          <w:color w:val="000000"/>
          <w:spacing w:val="2"/>
          <w:sz w:val="24"/>
          <w:szCs w:val="24"/>
          <w:lang w:eastAsia="ru-RU"/>
        </w:rPr>
        <w:t>-регулярное рассмотрение на совместных с Профсоюзным комитетом заседаниях вопросов</w:t>
      </w:r>
      <w:r w:rsidRPr="00083448">
        <w:rPr>
          <w:rFonts w:ascii="Times New Roman" w:eastAsia="Times New Roman" w:hAnsi="Times New Roman" w:cs="Arial"/>
          <w:sz w:val="24"/>
          <w:szCs w:val="24"/>
          <w:lang w:eastAsia="ar-SA"/>
        </w:rPr>
        <w:t xml:space="preserve"> выполнения положений Соглашения по охране труда, состояния охраны труда  в образовательной организации и информирование работников о принимаемых мерах.</w:t>
      </w:r>
    </w:p>
    <w:p w:rsidR="00083448" w:rsidRPr="00083448" w:rsidRDefault="00083448" w:rsidP="00083448">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sz w:val="24"/>
          <w:szCs w:val="24"/>
          <w:u w:val="single"/>
          <w:lang w:eastAsia="ru-RU"/>
        </w:rPr>
      </w:pPr>
      <w:r w:rsidRPr="00083448">
        <w:rPr>
          <w:rFonts w:ascii="Times New Roman" w:eastAsia="Times New Roman" w:hAnsi="Times New Roman" w:cs="Times New Roman"/>
          <w:color w:val="000000"/>
          <w:spacing w:val="2"/>
          <w:sz w:val="24"/>
          <w:szCs w:val="24"/>
          <w:lang w:eastAsia="ru-RU"/>
        </w:rPr>
        <w:t xml:space="preserve">7.1.15. Предоставлять один свободный день в месяц уполномоченному (доверенному) лицу по охране труда, для осуществления общественного </w:t>
      </w:r>
      <w:proofErr w:type="gramStart"/>
      <w:r w:rsidRPr="00083448">
        <w:rPr>
          <w:rFonts w:ascii="Times New Roman" w:eastAsia="Times New Roman" w:hAnsi="Times New Roman" w:cs="Times New Roman"/>
          <w:color w:val="000000"/>
          <w:spacing w:val="2"/>
          <w:sz w:val="24"/>
          <w:szCs w:val="24"/>
          <w:lang w:eastAsia="ru-RU"/>
        </w:rPr>
        <w:t>контроля за</w:t>
      </w:r>
      <w:proofErr w:type="gramEnd"/>
      <w:r w:rsidRPr="00083448">
        <w:rPr>
          <w:rFonts w:ascii="Times New Roman" w:eastAsia="Times New Roman" w:hAnsi="Times New Roman" w:cs="Times New Roman"/>
          <w:color w:val="000000"/>
          <w:spacing w:val="2"/>
          <w:sz w:val="24"/>
          <w:szCs w:val="24"/>
          <w:lang w:eastAsia="ru-RU"/>
        </w:rPr>
        <w:t xml:space="preserve"> охраной труда.</w:t>
      </w:r>
    </w:p>
    <w:p w:rsidR="00083448" w:rsidRPr="00083448" w:rsidRDefault="00083448" w:rsidP="00083448">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b/>
          <w:color w:val="000000"/>
          <w:spacing w:val="2"/>
          <w:sz w:val="24"/>
          <w:szCs w:val="24"/>
          <w:u w:val="single"/>
          <w:lang w:eastAsia="ru-RU"/>
        </w:rPr>
      </w:pPr>
    </w:p>
    <w:p w:rsidR="00083448" w:rsidRPr="00083448" w:rsidRDefault="00083448" w:rsidP="00083448">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b/>
          <w:color w:val="000000"/>
          <w:spacing w:val="2"/>
          <w:sz w:val="24"/>
          <w:szCs w:val="24"/>
          <w:lang w:eastAsia="ru-RU"/>
        </w:rPr>
      </w:pPr>
    </w:p>
    <w:p w:rsidR="00083448" w:rsidRPr="00083448" w:rsidRDefault="00083448" w:rsidP="00083448">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b/>
          <w:color w:val="000000"/>
          <w:spacing w:val="2"/>
          <w:sz w:val="24"/>
          <w:szCs w:val="24"/>
          <w:lang w:eastAsia="ru-RU"/>
        </w:rPr>
      </w:pPr>
      <w:r w:rsidRPr="00083448">
        <w:rPr>
          <w:rFonts w:ascii="Times New Roman" w:eastAsia="Times New Roman" w:hAnsi="Times New Roman" w:cs="Times New Roman"/>
          <w:b/>
          <w:color w:val="000000"/>
          <w:spacing w:val="2"/>
          <w:sz w:val="24"/>
          <w:szCs w:val="24"/>
          <w:lang w:eastAsia="ru-RU"/>
        </w:rPr>
        <w:t>7.2</w:t>
      </w:r>
      <w:r w:rsidRPr="00083448">
        <w:rPr>
          <w:rFonts w:ascii="Times New Roman" w:eastAsia="Times New Roman" w:hAnsi="Times New Roman" w:cs="Times New Roman"/>
          <w:color w:val="000000"/>
          <w:spacing w:val="2"/>
          <w:sz w:val="24"/>
          <w:szCs w:val="24"/>
          <w:lang w:eastAsia="ru-RU"/>
        </w:rPr>
        <w:t xml:space="preserve">. </w:t>
      </w:r>
      <w:r w:rsidRPr="00083448">
        <w:rPr>
          <w:rFonts w:ascii="Times New Roman" w:eastAsia="Times New Roman" w:hAnsi="Times New Roman" w:cs="Times New Roman"/>
          <w:b/>
          <w:color w:val="000000"/>
          <w:spacing w:val="2"/>
          <w:sz w:val="24"/>
          <w:szCs w:val="24"/>
          <w:lang w:eastAsia="ru-RU"/>
        </w:rPr>
        <w:t>Профсоюзный комитет обязуется:</w:t>
      </w:r>
    </w:p>
    <w:p w:rsidR="00083448" w:rsidRPr="00083448" w:rsidRDefault="00083448" w:rsidP="00083448">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7.2.1. Избрать уполномоченного (доверенного) лица по охране труда. Направить представителей от работников в комитет (комиссию) по охране труда.</w:t>
      </w:r>
    </w:p>
    <w:p w:rsidR="00083448" w:rsidRPr="00083448" w:rsidRDefault="00083448" w:rsidP="00083448">
      <w:pPr>
        <w:widowControl w:val="0"/>
        <w:shd w:val="clear" w:color="auto" w:fill="FFFFFF"/>
        <w:tabs>
          <w:tab w:val="left" w:pos="1253"/>
        </w:tabs>
        <w:autoSpaceDE w:val="0"/>
        <w:autoSpaceDN w:val="0"/>
        <w:adjustRightInd w:val="0"/>
        <w:spacing w:after="0" w:line="240" w:lineRule="auto"/>
        <w:ind w:left="14" w:firstLine="566"/>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5"/>
          <w:sz w:val="24"/>
          <w:szCs w:val="24"/>
          <w:lang w:eastAsia="ru-RU"/>
        </w:rPr>
        <w:t>7.2.2.</w:t>
      </w:r>
      <w:r w:rsidRPr="00083448">
        <w:rPr>
          <w:rFonts w:ascii="Times New Roman" w:eastAsia="Times New Roman" w:hAnsi="Times New Roman" w:cs="Times New Roman"/>
          <w:color w:val="000000"/>
          <w:spacing w:val="-2"/>
          <w:sz w:val="24"/>
          <w:szCs w:val="24"/>
          <w:lang w:eastAsia="ru-RU"/>
        </w:rPr>
        <w:t xml:space="preserve"> Не реже раз в полугодие осуществлять общественный   </w:t>
      </w:r>
      <w:proofErr w:type="gramStart"/>
      <w:r w:rsidRPr="00083448">
        <w:rPr>
          <w:rFonts w:ascii="Times New Roman" w:eastAsia="Times New Roman" w:hAnsi="Times New Roman" w:cs="Times New Roman"/>
          <w:color w:val="000000"/>
          <w:spacing w:val="-2"/>
          <w:sz w:val="24"/>
          <w:szCs w:val="24"/>
          <w:lang w:eastAsia="ru-RU"/>
        </w:rPr>
        <w:t>контроль   за</w:t>
      </w:r>
      <w:proofErr w:type="gramEnd"/>
      <w:r w:rsidRPr="00083448">
        <w:rPr>
          <w:rFonts w:ascii="Times New Roman" w:eastAsia="Times New Roman" w:hAnsi="Times New Roman" w:cs="Times New Roman"/>
          <w:color w:val="000000"/>
          <w:spacing w:val="-2"/>
          <w:sz w:val="24"/>
          <w:szCs w:val="24"/>
          <w:lang w:eastAsia="ru-RU"/>
        </w:rPr>
        <w:t xml:space="preserve">   улучшением </w:t>
      </w:r>
      <w:r w:rsidRPr="00083448">
        <w:rPr>
          <w:rFonts w:ascii="Times New Roman" w:eastAsia="Times New Roman" w:hAnsi="Times New Roman" w:cs="Times New Roman"/>
          <w:color w:val="000000"/>
          <w:spacing w:val="-1"/>
          <w:sz w:val="24"/>
          <w:szCs w:val="24"/>
          <w:lang w:eastAsia="ru-RU"/>
        </w:rPr>
        <w:t xml:space="preserve">условий   и   проведением   мероприятий   по  охране  труда </w:t>
      </w:r>
      <w:r w:rsidRPr="00083448">
        <w:rPr>
          <w:rFonts w:ascii="Times New Roman" w:eastAsia="Times New Roman" w:hAnsi="Times New Roman" w:cs="Times New Roman"/>
          <w:color w:val="000000"/>
          <w:spacing w:val="-2"/>
          <w:sz w:val="24"/>
          <w:szCs w:val="24"/>
          <w:lang w:eastAsia="ru-RU"/>
        </w:rPr>
        <w:t xml:space="preserve"> на соответствие законодательству. </w:t>
      </w:r>
    </w:p>
    <w:p w:rsidR="00083448" w:rsidRPr="00083448" w:rsidRDefault="00083448" w:rsidP="00083448">
      <w:pPr>
        <w:widowControl w:val="0"/>
        <w:shd w:val="clear" w:color="auto" w:fill="FFFFFF"/>
        <w:tabs>
          <w:tab w:val="left" w:pos="1152"/>
        </w:tabs>
        <w:autoSpaceDE w:val="0"/>
        <w:autoSpaceDN w:val="0"/>
        <w:adjustRightInd w:val="0"/>
        <w:spacing w:after="0" w:line="240" w:lineRule="auto"/>
        <w:ind w:left="14" w:firstLine="562"/>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5"/>
          <w:sz w:val="24"/>
          <w:szCs w:val="24"/>
          <w:lang w:eastAsia="ru-RU"/>
        </w:rPr>
        <w:t>7.2.3.</w:t>
      </w:r>
      <w:r w:rsidRPr="00083448">
        <w:rPr>
          <w:rFonts w:ascii="Times New Roman" w:eastAsia="Times New Roman" w:hAnsi="Times New Roman" w:cs="Times New Roman"/>
          <w:color w:val="000000"/>
          <w:sz w:val="24"/>
          <w:szCs w:val="24"/>
          <w:lang w:eastAsia="ru-RU"/>
        </w:rPr>
        <w:tab/>
        <w:t xml:space="preserve">Заключать с работодателем от имени трудового коллектива </w:t>
      </w:r>
      <w:r w:rsidRPr="00083448">
        <w:rPr>
          <w:rFonts w:ascii="Times New Roman" w:eastAsia="Times New Roman" w:hAnsi="Times New Roman" w:cs="Times New Roman"/>
          <w:color w:val="000000"/>
          <w:spacing w:val="-2"/>
          <w:sz w:val="24"/>
          <w:szCs w:val="24"/>
          <w:lang w:eastAsia="ru-RU"/>
        </w:rPr>
        <w:t xml:space="preserve">Соглашения по охране труда на календарный год и осуществлять </w:t>
      </w:r>
      <w:proofErr w:type="gramStart"/>
      <w:r w:rsidRPr="00083448">
        <w:rPr>
          <w:rFonts w:ascii="Times New Roman" w:eastAsia="Times New Roman" w:hAnsi="Times New Roman" w:cs="Times New Roman"/>
          <w:color w:val="000000"/>
          <w:spacing w:val="-2"/>
          <w:sz w:val="24"/>
          <w:szCs w:val="24"/>
          <w:lang w:eastAsia="ru-RU"/>
        </w:rPr>
        <w:t>контроль за</w:t>
      </w:r>
      <w:proofErr w:type="gramEnd"/>
      <w:r w:rsidRPr="00083448">
        <w:rPr>
          <w:rFonts w:ascii="Times New Roman" w:eastAsia="Times New Roman" w:hAnsi="Times New Roman" w:cs="Times New Roman"/>
          <w:color w:val="000000"/>
          <w:spacing w:val="-2"/>
          <w:sz w:val="24"/>
          <w:szCs w:val="24"/>
          <w:lang w:eastAsia="ru-RU"/>
        </w:rPr>
        <w:t xml:space="preserve">  выполнением мероприятий, включенных в него.</w:t>
      </w:r>
    </w:p>
    <w:p w:rsidR="00083448" w:rsidRPr="00083448" w:rsidRDefault="00083448" w:rsidP="00083448">
      <w:pPr>
        <w:widowControl w:val="0"/>
        <w:shd w:val="clear" w:color="auto" w:fill="FFFFFF"/>
        <w:tabs>
          <w:tab w:val="left" w:pos="1267"/>
        </w:tabs>
        <w:autoSpaceDE w:val="0"/>
        <w:autoSpaceDN w:val="0"/>
        <w:adjustRightInd w:val="0"/>
        <w:spacing w:after="0" w:line="240" w:lineRule="auto"/>
        <w:ind w:left="10"/>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6"/>
          <w:sz w:val="24"/>
          <w:szCs w:val="24"/>
          <w:lang w:eastAsia="ru-RU"/>
        </w:rPr>
        <w:t xml:space="preserve">          7.2.4.</w:t>
      </w:r>
      <w:r w:rsidRPr="00083448">
        <w:rPr>
          <w:rFonts w:ascii="Times New Roman" w:eastAsia="Times New Roman" w:hAnsi="Times New Roman" w:cs="Times New Roman"/>
          <w:color w:val="000000"/>
          <w:sz w:val="24"/>
          <w:szCs w:val="24"/>
          <w:lang w:eastAsia="ru-RU"/>
        </w:rPr>
        <w:t xml:space="preserve"> </w:t>
      </w:r>
      <w:r w:rsidRPr="00083448">
        <w:rPr>
          <w:rFonts w:ascii="Times New Roman" w:eastAsia="Times New Roman" w:hAnsi="Times New Roman" w:cs="Times New Roman"/>
          <w:color w:val="000000"/>
          <w:spacing w:val="1"/>
          <w:sz w:val="24"/>
          <w:szCs w:val="24"/>
          <w:lang w:eastAsia="ru-RU"/>
        </w:rPr>
        <w:t xml:space="preserve">Проводить   независимую   экспертизу   условий   труда   и </w:t>
      </w:r>
      <w:r w:rsidRPr="00083448">
        <w:rPr>
          <w:rFonts w:ascii="Times New Roman" w:eastAsia="Times New Roman" w:hAnsi="Times New Roman" w:cs="Times New Roman"/>
          <w:color w:val="000000"/>
          <w:spacing w:val="-2"/>
          <w:sz w:val="24"/>
          <w:szCs w:val="24"/>
          <w:lang w:eastAsia="ru-RU"/>
        </w:rPr>
        <w:t>обеспечения безопасности работников образовательной организации.</w:t>
      </w:r>
    </w:p>
    <w:p w:rsidR="00083448" w:rsidRPr="00083448" w:rsidRDefault="00083448" w:rsidP="00083448">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4"/>
          <w:sz w:val="24"/>
          <w:szCs w:val="24"/>
          <w:lang w:eastAsia="ru-RU"/>
        </w:rPr>
      </w:pPr>
      <w:r w:rsidRPr="00083448">
        <w:rPr>
          <w:rFonts w:ascii="Times New Roman" w:eastAsia="Times New Roman" w:hAnsi="Times New Roman" w:cs="Times New Roman"/>
          <w:color w:val="000000"/>
          <w:sz w:val="24"/>
          <w:szCs w:val="24"/>
          <w:lang w:eastAsia="ru-RU"/>
        </w:rPr>
        <w:t xml:space="preserve">         7.2.5. Принимать участие в расследовании, а также осуществлять </w:t>
      </w:r>
      <w:r w:rsidRPr="00083448">
        <w:rPr>
          <w:rFonts w:ascii="Times New Roman" w:eastAsia="Times New Roman" w:hAnsi="Times New Roman" w:cs="Times New Roman"/>
          <w:color w:val="000000"/>
          <w:spacing w:val="-2"/>
          <w:sz w:val="24"/>
          <w:szCs w:val="24"/>
          <w:lang w:eastAsia="ru-RU"/>
        </w:rPr>
        <w:t>самостоятельное расследование несчастных случаев на производстве с работниками организации.</w:t>
      </w:r>
    </w:p>
    <w:p w:rsidR="00083448" w:rsidRPr="00083448" w:rsidRDefault="00083448" w:rsidP="00083448">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5"/>
          <w:sz w:val="24"/>
          <w:szCs w:val="24"/>
          <w:lang w:eastAsia="ru-RU"/>
        </w:rPr>
      </w:pPr>
      <w:r w:rsidRPr="00083448">
        <w:rPr>
          <w:rFonts w:ascii="Times New Roman" w:eastAsia="Times New Roman" w:hAnsi="Times New Roman" w:cs="Times New Roman"/>
          <w:color w:val="000000"/>
          <w:spacing w:val="3"/>
          <w:sz w:val="24"/>
          <w:szCs w:val="24"/>
          <w:lang w:eastAsia="ru-RU"/>
        </w:rPr>
        <w:t xml:space="preserve">         7.2.6. Предъявлять требование  о  приостановке  работ в случае </w:t>
      </w:r>
      <w:r w:rsidRPr="00083448">
        <w:rPr>
          <w:rFonts w:ascii="Times New Roman" w:eastAsia="Times New Roman" w:hAnsi="Times New Roman" w:cs="Times New Roman"/>
          <w:color w:val="000000"/>
          <w:spacing w:val="-2"/>
          <w:sz w:val="24"/>
          <w:szCs w:val="24"/>
          <w:lang w:eastAsia="ru-RU"/>
        </w:rPr>
        <w:t>непосредственной угрозы жизни и здоровью работников.</w:t>
      </w:r>
    </w:p>
    <w:p w:rsidR="00083448" w:rsidRPr="00083448" w:rsidRDefault="00083448" w:rsidP="00083448">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z w:val="24"/>
          <w:szCs w:val="24"/>
          <w:lang w:eastAsia="ru-RU"/>
        </w:rPr>
        <w:t xml:space="preserve">         7.2.7. Обращаться в соответствующие органы с предложениями о </w:t>
      </w:r>
      <w:r w:rsidRPr="00083448">
        <w:rPr>
          <w:rFonts w:ascii="Times New Roman" w:eastAsia="Times New Roman" w:hAnsi="Times New Roman" w:cs="Times New Roman"/>
          <w:color w:val="000000"/>
          <w:spacing w:val="-3"/>
          <w:sz w:val="24"/>
          <w:szCs w:val="24"/>
          <w:lang w:eastAsia="ru-RU"/>
        </w:rPr>
        <w:t xml:space="preserve">привлечении    к    ответственности    должностных    лиц,    виновных    в </w:t>
      </w:r>
      <w:r w:rsidRPr="00083448">
        <w:rPr>
          <w:rFonts w:ascii="Times New Roman" w:eastAsia="Times New Roman" w:hAnsi="Times New Roman" w:cs="Times New Roman"/>
          <w:color w:val="000000"/>
          <w:spacing w:val="-2"/>
          <w:sz w:val="24"/>
          <w:szCs w:val="24"/>
          <w:lang w:eastAsia="ru-RU"/>
        </w:rPr>
        <w:t>нарушении нормативных требований по охране труда.</w:t>
      </w:r>
    </w:p>
    <w:p w:rsidR="00083448" w:rsidRPr="00083448" w:rsidRDefault="00083448" w:rsidP="00083448">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         7.2.8.Защищать права и законные интересы членов профсоюза по вопросам возмещения вреда, причиненного их здоровью на производстве (работе).</w:t>
      </w:r>
    </w:p>
    <w:p w:rsidR="00083448" w:rsidRPr="00083448" w:rsidRDefault="00083448" w:rsidP="00083448">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          7.2.9.   Принимать участие в рассмотрении трудовых споров, связанных с нарушением законодательства по охране труда. </w:t>
      </w:r>
    </w:p>
    <w:p w:rsidR="00083448" w:rsidRPr="00083448" w:rsidRDefault="00083448" w:rsidP="00083448">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         7.2.10. Рассматривать на заседании выборного профсоюзного органа локальные нормативные акты по улучшению условий и охраны труда, принимаемые работодателем.</w:t>
      </w:r>
    </w:p>
    <w:p w:rsidR="00083448" w:rsidRPr="00083448" w:rsidRDefault="00083448" w:rsidP="00083448">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          7.2.11.</w:t>
      </w:r>
      <w:r w:rsidRPr="00083448">
        <w:rPr>
          <w:rFonts w:ascii="Times New Roman" w:eastAsia="Times New Roman" w:hAnsi="Times New Roman" w:cs="Times New Roman"/>
          <w:color w:val="FF0000"/>
          <w:spacing w:val="-2"/>
          <w:sz w:val="24"/>
          <w:szCs w:val="24"/>
          <w:lang w:eastAsia="ru-RU"/>
        </w:rPr>
        <w:t xml:space="preserve"> </w:t>
      </w:r>
      <w:r w:rsidRPr="00083448">
        <w:rPr>
          <w:rFonts w:ascii="Times New Roman" w:eastAsia="Times New Roman" w:hAnsi="Times New Roman" w:cs="Times New Roman"/>
          <w:spacing w:val="-2"/>
          <w:sz w:val="24"/>
          <w:szCs w:val="24"/>
          <w:lang w:eastAsia="ru-RU"/>
        </w:rPr>
        <w:t>Требовать</w:t>
      </w:r>
      <w:r w:rsidRPr="00083448">
        <w:rPr>
          <w:rFonts w:ascii="Times New Roman" w:eastAsia="Times New Roman" w:hAnsi="Times New Roman" w:cs="Times New Roman"/>
          <w:color w:val="000000"/>
          <w:spacing w:val="-2"/>
          <w:sz w:val="24"/>
          <w:szCs w:val="24"/>
          <w:lang w:eastAsia="ru-RU"/>
        </w:rPr>
        <w:t xml:space="preserve"> от работодателя предоставления информации о состоянии условий и охраны труда, а также о несчастных случаях на производстве и профессиональных заболеваний.</w:t>
      </w:r>
    </w:p>
    <w:p w:rsidR="00083448" w:rsidRPr="00083448" w:rsidRDefault="00083448" w:rsidP="00083448">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spacing w:val="-5"/>
          <w:sz w:val="24"/>
          <w:szCs w:val="24"/>
          <w:lang w:eastAsia="ru-RU"/>
        </w:rPr>
      </w:pPr>
      <w:r w:rsidRPr="00083448">
        <w:rPr>
          <w:rFonts w:ascii="Times New Roman" w:eastAsia="Times New Roman" w:hAnsi="Times New Roman" w:cs="Times New Roman"/>
          <w:spacing w:val="-2"/>
          <w:sz w:val="24"/>
          <w:szCs w:val="24"/>
          <w:lang w:eastAsia="ru-RU"/>
        </w:rPr>
        <w:t xml:space="preserve">       </w:t>
      </w:r>
    </w:p>
    <w:p w:rsidR="00083448" w:rsidRPr="00083448" w:rsidRDefault="00083448" w:rsidP="00083448">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val="en-US" w:eastAsia="ru-RU"/>
        </w:rPr>
        <w:t>VIII</w:t>
      </w:r>
      <w:r w:rsidRPr="00083448">
        <w:rPr>
          <w:rFonts w:ascii="Times New Roman" w:eastAsia="Times New Roman" w:hAnsi="Times New Roman" w:cs="Times New Roman"/>
          <w:b/>
          <w:sz w:val="24"/>
          <w:szCs w:val="24"/>
          <w:lang w:eastAsia="ru-RU"/>
        </w:rPr>
        <w:t>. СОЦИАЛЬНОЕ СТРАХОВАНИЕ</w:t>
      </w:r>
    </w:p>
    <w:p w:rsidR="00083448" w:rsidRPr="00083448" w:rsidRDefault="00083448" w:rsidP="00083448">
      <w:pPr>
        <w:widowControl w:val="0"/>
        <w:autoSpaceDE w:val="0"/>
        <w:autoSpaceDN w:val="0"/>
        <w:adjustRightInd w:val="0"/>
        <w:spacing w:after="0" w:line="240" w:lineRule="auto"/>
        <w:ind w:firstLine="426"/>
        <w:jc w:val="center"/>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Стороны обязуются для  осуществления работы по  социальному страхованию образовать комиссию (избрать уполномоченного) по  социальному страхованию из  представителей Работодателя и Работников в соответствии с Типовым  положением, утвержденным Фондом социального страхования 15.07.1994 г. № 556а. </w:t>
      </w:r>
    </w:p>
    <w:p w:rsidR="00083448" w:rsidRPr="00083448" w:rsidRDefault="00083448" w:rsidP="00083448">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8.1. Работодатель осуществляет обязательное социальное страхование работников в порядке, установленном федеральными законами (ст. 2 ТК РФ), в том числе:</w:t>
      </w:r>
    </w:p>
    <w:p w:rsidR="00083448" w:rsidRPr="00083448" w:rsidRDefault="00083448" w:rsidP="000834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 гарантирует работникам – членам комиссии по социальному</w:t>
      </w:r>
      <w:r w:rsidRPr="00083448">
        <w:rPr>
          <w:rFonts w:ascii="Times New Roman" w:eastAsia="Times New Roman" w:hAnsi="Times New Roman" w:cs="Times New Roman"/>
          <w:color w:val="FF0000"/>
          <w:sz w:val="24"/>
          <w:szCs w:val="24"/>
          <w:lang w:eastAsia="ru-RU"/>
        </w:rPr>
        <w:t xml:space="preserve"> </w:t>
      </w:r>
      <w:r w:rsidRPr="00083448">
        <w:rPr>
          <w:rFonts w:ascii="Times New Roman" w:eastAsia="Times New Roman" w:hAnsi="Times New Roman" w:cs="Times New Roman"/>
          <w:sz w:val="24"/>
          <w:szCs w:val="24"/>
          <w:lang w:eastAsia="ru-RU"/>
        </w:rPr>
        <w:t xml:space="preserve">страхованию сохранение места работы (должности) и среднего заработка на время выполнения обязанностей членов комиссии в соответствии с утвержденным  Положением о комиссии </w:t>
      </w:r>
      <w:r w:rsidRPr="00083448">
        <w:rPr>
          <w:rFonts w:ascii="Times New Roman" w:eastAsia="Times New Roman" w:hAnsi="Times New Roman" w:cs="Times New Roman"/>
          <w:sz w:val="24"/>
          <w:szCs w:val="24"/>
          <w:lang w:eastAsia="ru-RU"/>
        </w:rPr>
        <w:lastRenderedPageBreak/>
        <w:t>(уполномоченном) по социальному страхованию;</w:t>
      </w:r>
    </w:p>
    <w:p w:rsidR="00083448" w:rsidRPr="00083448" w:rsidRDefault="00083448" w:rsidP="00083448">
      <w:pPr>
        <w:tabs>
          <w:tab w:val="left" w:pos="993"/>
        </w:tabs>
        <w:suppressAutoHyphens/>
        <w:spacing w:after="0" w:line="240" w:lineRule="auto"/>
        <w:jc w:val="both"/>
        <w:rPr>
          <w:rFonts w:ascii="Times New Roman" w:eastAsia="Times New Roman" w:hAnsi="Times New Roman" w:cs="Times New Roman"/>
          <w:sz w:val="24"/>
          <w:szCs w:val="24"/>
          <w:lang w:eastAsia="ar-SA"/>
        </w:rPr>
      </w:pPr>
      <w:r w:rsidRPr="00083448">
        <w:rPr>
          <w:rFonts w:ascii="Times New Roman" w:eastAsia="Times New Roman" w:hAnsi="Times New Roman" w:cs="Times New Roman"/>
          <w:sz w:val="24"/>
          <w:szCs w:val="24"/>
          <w:lang w:eastAsia="ar-SA"/>
        </w:rPr>
        <w:t xml:space="preserve">          </w:t>
      </w:r>
      <w:proofErr w:type="gramStart"/>
      <w:r w:rsidRPr="00083448">
        <w:rPr>
          <w:rFonts w:ascii="Times New Roman" w:eastAsia="Times New Roman" w:hAnsi="Times New Roman" w:cs="Times New Roman"/>
          <w:sz w:val="24"/>
          <w:szCs w:val="24"/>
          <w:lang w:eastAsia="ar-SA"/>
        </w:rPr>
        <w:t xml:space="preserve">- обеспечивает своевременное расследование и учет несчастных случаев на производстве и профессиональных заболеваний в соответствии с Трудовым кодексом РФ (ст.ст.227-231) , Положением об особенностях расследования несчастных случаев на производстве в отдельных отраслях и организациях, утвержденным постановлением Минтруда РФ от 24.10.2002 г. № 73 , Положением о расследовании и учете профессиональных заболеваний, утвержденным постановлением Правительства РФ от 15.12. 2000 г. № 967; </w:t>
      </w:r>
      <w:proofErr w:type="gramEnd"/>
    </w:p>
    <w:p w:rsidR="00083448" w:rsidRPr="00083448" w:rsidRDefault="00083448" w:rsidP="00083448">
      <w:pPr>
        <w:widowControl w:val="0"/>
        <w:tabs>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  сообщает в течение суток в филиал Регионального отделения ФСС РФ по РТ о факте несчастного случая на производстве;</w:t>
      </w:r>
    </w:p>
    <w:p w:rsidR="00083448" w:rsidRPr="00083448" w:rsidRDefault="00083448" w:rsidP="00083448">
      <w:pPr>
        <w:widowControl w:val="0"/>
        <w:tabs>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 готовит и передает в соответствующий филиал Регионального отделения Фонда социального страхования РФ по РТ документы (или их заверенные копии), необходимые для назначения обеспечения по страхованию от несчастных случаев на производстве и профессиональных заболеваний пострадавшему, а также лицам, имеющим право на обеспечение по страхованию в связи со смертью пострадавшего;</w:t>
      </w:r>
    </w:p>
    <w:p w:rsidR="00083448" w:rsidRPr="00083448" w:rsidRDefault="00083448" w:rsidP="00083448">
      <w:pPr>
        <w:tabs>
          <w:tab w:val="left" w:pos="993"/>
        </w:tabs>
        <w:suppressAutoHyphens/>
        <w:spacing w:after="0" w:line="240" w:lineRule="auto"/>
        <w:jc w:val="both"/>
        <w:rPr>
          <w:rFonts w:ascii="Times New Roman" w:eastAsia="Times New Roman" w:hAnsi="Times New Roman" w:cs="Arial"/>
          <w:bCs/>
          <w:iCs/>
          <w:sz w:val="24"/>
          <w:szCs w:val="24"/>
          <w:lang w:eastAsia="ar-SA"/>
        </w:rPr>
      </w:pPr>
      <w:r w:rsidRPr="00083448">
        <w:rPr>
          <w:rFonts w:ascii="Times New Roman" w:eastAsia="Times New Roman" w:hAnsi="Times New Roman" w:cs="Arial"/>
          <w:sz w:val="24"/>
          <w:szCs w:val="24"/>
          <w:lang w:eastAsia="ar-SA"/>
        </w:rPr>
        <w:t xml:space="preserve">            </w:t>
      </w:r>
      <w:proofErr w:type="gramStart"/>
      <w:r w:rsidRPr="00083448">
        <w:rPr>
          <w:rFonts w:ascii="Times New Roman" w:eastAsia="Times New Roman" w:hAnsi="Times New Roman" w:cs="Arial"/>
          <w:sz w:val="24"/>
          <w:szCs w:val="24"/>
          <w:lang w:eastAsia="ar-SA"/>
        </w:rPr>
        <w:t xml:space="preserve">-  направляет по согласованию с Региональным отделением ФСС РФ по РТ до 20% сумм страховых взносов по обязательному социальному страхованию от несчастных случаев на производстве и профессиональных заболеваний на проведение предупредительных мер по сокращению производственного травматизма и профессиональных заболеваний работников </w:t>
      </w:r>
      <w:r w:rsidRPr="00083448">
        <w:rPr>
          <w:rFonts w:ascii="Times New Roman" w:eastAsia="Times New Roman" w:hAnsi="Times New Roman" w:cs="Arial"/>
          <w:bCs/>
          <w:iCs/>
          <w:sz w:val="24"/>
          <w:szCs w:val="24"/>
          <w:lang w:eastAsia="ar-SA"/>
        </w:rPr>
        <w:t>(в соответствии с требованиями ежегодно издаваемого Приказа Министерства труда и социальной защиты РФ).</w:t>
      </w:r>
      <w:proofErr w:type="gramEnd"/>
    </w:p>
    <w:p w:rsidR="00083448" w:rsidRPr="00083448" w:rsidRDefault="00083448" w:rsidP="00083448">
      <w:pPr>
        <w:widowControl w:val="0"/>
        <w:tabs>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-обеспечивает через комиссию по социальному страхованию организацию мероприятий по  санаторно-курортному лечению и оздоровлению  работников и членов их  семей;</w:t>
      </w:r>
    </w:p>
    <w:p w:rsidR="00083448" w:rsidRPr="00083448" w:rsidRDefault="00083448" w:rsidP="00083448">
      <w:pPr>
        <w:widowControl w:val="0"/>
        <w:tabs>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-осуществляет санаторно-курортное лечение работников образования за счет бюджетных ассигнований;</w:t>
      </w:r>
    </w:p>
    <w:p w:rsidR="00083448" w:rsidRPr="00083448" w:rsidRDefault="00083448" w:rsidP="00083448">
      <w:pPr>
        <w:widowControl w:val="0"/>
        <w:tabs>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8.2. Работодатель обязуется своевременно и в полном объеме перечислять страховые взносы на обязательное медицинское и социальное страхование.</w:t>
      </w:r>
      <w:r w:rsidRPr="00083448">
        <w:rPr>
          <w:rFonts w:ascii="Times New Roman" w:eastAsia="Times New Roman" w:hAnsi="Times New Roman" w:cs="Times New Roman"/>
          <w:sz w:val="24"/>
          <w:szCs w:val="24"/>
          <w:lang w:eastAsia="ru-RU"/>
        </w:rPr>
        <w:tab/>
      </w:r>
    </w:p>
    <w:p w:rsidR="00083448" w:rsidRPr="00083448" w:rsidRDefault="00083448" w:rsidP="00083448">
      <w:pPr>
        <w:widowControl w:val="0"/>
        <w:tabs>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b/>
          <w:sz w:val="24"/>
          <w:szCs w:val="24"/>
          <w:lang w:eastAsia="ru-RU"/>
        </w:rPr>
        <w:t xml:space="preserve">        </w:t>
      </w:r>
      <w:r w:rsidRPr="00083448">
        <w:rPr>
          <w:rFonts w:ascii="Times New Roman" w:eastAsia="Times New Roman" w:hAnsi="Times New Roman" w:cs="Times New Roman"/>
          <w:sz w:val="24"/>
          <w:szCs w:val="24"/>
          <w:lang w:eastAsia="ru-RU"/>
        </w:rPr>
        <w:t>8.3. Работодатель обеспечивает:</w:t>
      </w:r>
    </w:p>
    <w:p w:rsidR="00083448" w:rsidRPr="00083448" w:rsidRDefault="00083448" w:rsidP="00083448">
      <w:pPr>
        <w:keepNext/>
        <w:widowControl w:val="0"/>
        <w:numPr>
          <w:ilvl w:val="1"/>
          <w:numId w:val="0"/>
        </w:numPr>
        <w:tabs>
          <w:tab w:val="num" w:pos="0"/>
          <w:tab w:val="left" w:pos="567"/>
        </w:tabs>
        <w:suppressAutoHyphens/>
        <w:autoSpaceDE w:val="0"/>
        <w:spacing w:after="0" w:line="240" w:lineRule="auto"/>
        <w:ind w:hanging="578"/>
        <w:jc w:val="both"/>
        <w:outlineLvl w:val="1"/>
        <w:rPr>
          <w:rFonts w:ascii="Times New Roman" w:eastAsia="Times New Roman" w:hAnsi="Times New Roman" w:cs="Times New Roman"/>
          <w:bCs/>
          <w:iCs/>
          <w:sz w:val="24"/>
          <w:szCs w:val="24"/>
          <w:lang w:eastAsia="ru-RU"/>
        </w:rPr>
      </w:pPr>
      <w:r w:rsidRPr="00083448">
        <w:rPr>
          <w:rFonts w:ascii="Times New Roman" w:eastAsia="Times New Roman" w:hAnsi="Times New Roman" w:cs="Times New Roman"/>
          <w:bCs/>
          <w:iCs/>
          <w:sz w:val="24"/>
          <w:szCs w:val="24"/>
          <w:lang w:eastAsia="ru-RU"/>
        </w:rPr>
        <w:tab/>
      </w:r>
      <w:r w:rsidRPr="00083448">
        <w:rPr>
          <w:rFonts w:ascii="Times New Roman" w:eastAsia="Times New Roman" w:hAnsi="Times New Roman" w:cs="Times New Roman"/>
          <w:bCs/>
          <w:iCs/>
          <w:sz w:val="24"/>
          <w:szCs w:val="24"/>
          <w:lang w:eastAsia="ru-RU"/>
        </w:rPr>
        <w:tab/>
        <w:t xml:space="preserve">-  организацию выдачи </w:t>
      </w:r>
      <w:proofErr w:type="gramStart"/>
      <w:r w:rsidRPr="00083448">
        <w:rPr>
          <w:rFonts w:ascii="Times New Roman" w:eastAsia="Times New Roman" w:hAnsi="Times New Roman" w:cs="Times New Roman"/>
          <w:bCs/>
          <w:iCs/>
          <w:sz w:val="24"/>
          <w:szCs w:val="24"/>
          <w:lang w:eastAsia="ru-RU"/>
        </w:rPr>
        <w:t>работающим</w:t>
      </w:r>
      <w:proofErr w:type="gramEnd"/>
      <w:r w:rsidRPr="00083448">
        <w:rPr>
          <w:rFonts w:ascii="Times New Roman" w:eastAsia="Times New Roman" w:hAnsi="Times New Roman" w:cs="Times New Roman"/>
          <w:bCs/>
          <w:iCs/>
          <w:sz w:val="24"/>
          <w:szCs w:val="24"/>
          <w:lang w:eastAsia="ru-RU"/>
        </w:rPr>
        <w:t xml:space="preserve"> полисов по обязательному медицинскому страхованию;</w:t>
      </w:r>
    </w:p>
    <w:p w:rsidR="00083448" w:rsidRPr="00083448" w:rsidRDefault="00083448" w:rsidP="00083448">
      <w:pPr>
        <w:keepNext/>
        <w:widowControl w:val="0"/>
        <w:numPr>
          <w:ilvl w:val="1"/>
          <w:numId w:val="0"/>
        </w:numPr>
        <w:tabs>
          <w:tab w:val="num" w:pos="0"/>
          <w:tab w:val="left" w:pos="567"/>
        </w:tabs>
        <w:suppressAutoHyphens/>
        <w:autoSpaceDE w:val="0"/>
        <w:spacing w:after="0" w:line="240" w:lineRule="auto"/>
        <w:ind w:hanging="578"/>
        <w:jc w:val="both"/>
        <w:outlineLvl w:val="1"/>
        <w:rPr>
          <w:rFonts w:ascii="Times New Roman" w:eastAsia="Times New Roman" w:hAnsi="Times New Roman" w:cs="Times New Roman"/>
          <w:bCs/>
          <w:iCs/>
          <w:sz w:val="24"/>
          <w:szCs w:val="24"/>
          <w:lang w:eastAsia="ru-RU"/>
        </w:rPr>
      </w:pPr>
      <w:r w:rsidRPr="00083448">
        <w:rPr>
          <w:rFonts w:ascii="Times New Roman" w:eastAsia="Times New Roman" w:hAnsi="Times New Roman" w:cs="Times New Roman"/>
          <w:bCs/>
          <w:iCs/>
          <w:sz w:val="24"/>
          <w:szCs w:val="24"/>
          <w:lang w:eastAsia="ru-RU"/>
        </w:rPr>
        <w:t xml:space="preserve">                 - отчисление средств на добровольное медицинское страхование работающих и членов их семей.</w:t>
      </w:r>
    </w:p>
    <w:p w:rsidR="00083448" w:rsidRPr="00083448" w:rsidRDefault="00083448" w:rsidP="00083448">
      <w:pPr>
        <w:keepNext/>
        <w:widowControl w:val="0"/>
        <w:numPr>
          <w:ilvl w:val="1"/>
          <w:numId w:val="0"/>
        </w:numPr>
        <w:tabs>
          <w:tab w:val="num" w:pos="0"/>
          <w:tab w:val="left" w:pos="567"/>
        </w:tabs>
        <w:suppressAutoHyphens/>
        <w:autoSpaceDE w:val="0"/>
        <w:spacing w:after="0" w:line="240" w:lineRule="auto"/>
        <w:ind w:hanging="578"/>
        <w:jc w:val="both"/>
        <w:outlineLvl w:val="1"/>
        <w:rPr>
          <w:rFonts w:ascii="Times New Roman" w:eastAsia="Times New Roman" w:hAnsi="Times New Roman" w:cs="Times New Roman"/>
          <w:bCs/>
          <w:iCs/>
          <w:sz w:val="24"/>
          <w:szCs w:val="24"/>
          <w:lang w:eastAsia="ru-RU"/>
        </w:rPr>
      </w:pPr>
      <w:r w:rsidRPr="00083448">
        <w:rPr>
          <w:rFonts w:ascii="Times New Roman" w:eastAsia="Times New Roman" w:hAnsi="Times New Roman" w:cs="Times New Roman"/>
          <w:bCs/>
          <w:iCs/>
          <w:sz w:val="24"/>
          <w:szCs w:val="24"/>
          <w:lang w:eastAsia="ru-RU"/>
        </w:rPr>
        <w:t xml:space="preserve">                8.4</w:t>
      </w:r>
      <w:r w:rsidRPr="00083448">
        <w:rPr>
          <w:rFonts w:ascii="Cambria" w:eastAsia="Times New Roman" w:hAnsi="Cambria" w:cs="Times New Roman"/>
          <w:bCs/>
          <w:iCs/>
          <w:sz w:val="24"/>
          <w:szCs w:val="24"/>
          <w:lang w:eastAsia="ru-RU"/>
        </w:rPr>
        <w:t>. Профсоюзный комитет:</w:t>
      </w:r>
    </w:p>
    <w:p w:rsidR="00083448" w:rsidRPr="00083448" w:rsidRDefault="00083448" w:rsidP="00083448">
      <w:pPr>
        <w:widowControl w:val="0"/>
        <w:tabs>
          <w:tab w:val="left" w:pos="993"/>
        </w:tabs>
        <w:suppressAutoHyphens/>
        <w:autoSpaceDE w:val="0"/>
        <w:spacing w:after="0" w:line="240" w:lineRule="auto"/>
        <w:ind w:left="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контролируют  своевременность и полноту уплаты работодателями страховых взносов в  государственные внебюджетные фонды;</w:t>
      </w:r>
    </w:p>
    <w:p w:rsidR="00083448" w:rsidRPr="00083448" w:rsidRDefault="00083448" w:rsidP="00083448">
      <w:pPr>
        <w:widowControl w:val="0"/>
        <w:tabs>
          <w:tab w:val="left" w:pos="993"/>
        </w:tabs>
        <w:suppressAutoHyphens/>
        <w:autoSpaceDE w:val="0"/>
        <w:spacing w:after="0" w:line="240" w:lineRule="auto"/>
        <w:ind w:left="567"/>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осуществляет общественный контроль  за рациональным  и эффективным использованием средств социального страхования;</w:t>
      </w:r>
    </w:p>
    <w:p w:rsidR="00083448" w:rsidRPr="00083448" w:rsidRDefault="00083448" w:rsidP="00C66D0A">
      <w:pPr>
        <w:widowControl w:val="0"/>
        <w:numPr>
          <w:ilvl w:val="0"/>
          <w:numId w:val="7"/>
        </w:numPr>
        <w:tabs>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083448">
        <w:rPr>
          <w:rFonts w:ascii="Times New Roman" w:eastAsia="Times New Roman" w:hAnsi="Times New Roman" w:cs="Times New Roman"/>
          <w:sz w:val="24"/>
          <w:szCs w:val="24"/>
          <w:lang w:eastAsia="ar-SA"/>
        </w:rPr>
        <w:t>проводит разъяснительную работу в трудовом коллективе о задачах реформирования пенсионного обеспечения, о негосударственном пенсионном обеспечении;</w:t>
      </w:r>
    </w:p>
    <w:p w:rsidR="00083448" w:rsidRPr="00083448" w:rsidRDefault="00083448" w:rsidP="00C66D0A">
      <w:pPr>
        <w:widowControl w:val="0"/>
        <w:numPr>
          <w:ilvl w:val="0"/>
          <w:numId w:val="7"/>
        </w:numPr>
        <w:tabs>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083448">
        <w:rPr>
          <w:rFonts w:ascii="Times New Roman" w:eastAsia="Times New Roman" w:hAnsi="Times New Roman" w:cs="Times New Roman"/>
          <w:sz w:val="24"/>
          <w:szCs w:val="24"/>
          <w:lang w:eastAsia="ar-SA"/>
        </w:rPr>
        <w:t xml:space="preserve">осуществляет </w:t>
      </w:r>
      <w:proofErr w:type="gramStart"/>
      <w:r w:rsidRPr="00083448">
        <w:rPr>
          <w:rFonts w:ascii="Times New Roman" w:eastAsia="Times New Roman" w:hAnsi="Times New Roman" w:cs="Times New Roman"/>
          <w:sz w:val="24"/>
          <w:szCs w:val="24"/>
          <w:lang w:eastAsia="ar-SA"/>
        </w:rPr>
        <w:t>контроль за</w:t>
      </w:r>
      <w:proofErr w:type="gramEnd"/>
      <w:r w:rsidRPr="00083448">
        <w:rPr>
          <w:rFonts w:ascii="Times New Roman" w:eastAsia="Times New Roman" w:hAnsi="Times New Roman" w:cs="Times New Roman"/>
          <w:sz w:val="24"/>
          <w:szCs w:val="24"/>
          <w:lang w:eastAsia="ar-SA"/>
        </w:rPr>
        <w:t xml:space="preserve"> своевременностью и достоверностью представления  в  органы  Пенсионного  Фонда  РФ  сведений  о стаже и заработной  плате застрахованных лиц, за сохранностью архивных документов, дающих право работникам на оформление пенсий, инвалидности, получение дополнительных льгот;</w:t>
      </w:r>
    </w:p>
    <w:p w:rsidR="00083448" w:rsidRPr="00083448" w:rsidRDefault="00083448" w:rsidP="00C66D0A">
      <w:pPr>
        <w:widowControl w:val="0"/>
        <w:numPr>
          <w:ilvl w:val="0"/>
          <w:numId w:val="7"/>
        </w:numPr>
        <w:tabs>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участвует совместно с администрацией в организации  мероприятий по санаторно-курортному лечению, оздоровлению работников и членов их семей;</w:t>
      </w:r>
    </w:p>
    <w:p w:rsidR="00083448" w:rsidRPr="00083448" w:rsidRDefault="00083448" w:rsidP="00C66D0A">
      <w:pPr>
        <w:widowControl w:val="0"/>
        <w:numPr>
          <w:ilvl w:val="0"/>
          <w:numId w:val="7"/>
        </w:numPr>
        <w:tabs>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проводит совместно с работодателем работу по реализации Федерального закона № 125-ФЗ от 24.07.98г. «Об обязательном социальном страховании от несчастных случаев на производстве и профессиональных заболеваний»;</w:t>
      </w:r>
    </w:p>
    <w:p w:rsidR="00083448" w:rsidRPr="00083448" w:rsidRDefault="00083448" w:rsidP="00C66D0A">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proofErr w:type="gramStart"/>
      <w:r w:rsidRPr="00083448">
        <w:rPr>
          <w:rFonts w:ascii="Times New Roman" w:eastAsia="Times New Roman" w:hAnsi="Times New Roman" w:cs="Times New Roman"/>
          <w:bCs/>
          <w:sz w:val="24"/>
          <w:szCs w:val="24"/>
          <w:lang w:eastAsia="ru-RU"/>
        </w:rPr>
        <w:t xml:space="preserve">содействует реализации  работодателями  превентивных мер по предупреждению  несчастных случаев на производстве и профессиональных заболеваний, финансируемых за счет средств  социального страхования, а также мероприятий по профилактике немедицинского потребления наркотических средств и психотропных веществ, </w:t>
      </w:r>
      <w:r w:rsidRPr="00083448">
        <w:rPr>
          <w:rFonts w:ascii="Times New Roman" w:eastAsia="Times New Roman" w:hAnsi="Times New Roman" w:cs="Times New Roman"/>
          <w:bCs/>
          <w:sz w:val="24"/>
          <w:szCs w:val="24"/>
          <w:lang w:eastAsia="ru-RU"/>
        </w:rPr>
        <w:lastRenderedPageBreak/>
        <w:t>злоупотребления алкогольной продукцией и пивом, употребления табака, по созданию условий и формированию мотивации для ведения здорового образа жизни, включая занятия физкультурой и спортом;</w:t>
      </w:r>
      <w:proofErr w:type="gramEnd"/>
    </w:p>
    <w:p w:rsidR="00083448" w:rsidRPr="00083448" w:rsidRDefault="00083448" w:rsidP="00C66D0A">
      <w:pPr>
        <w:widowControl w:val="0"/>
        <w:numPr>
          <w:ilvl w:val="0"/>
          <w:numId w:val="7"/>
        </w:numPr>
        <w:tabs>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принимает участие в расследовании несчастных случаев на производстве и профессиональных заболеваний;</w:t>
      </w:r>
    </w:p>
    <w:p w:rsidR="00083448" w:rsidRPr="00083448" w:rsidRDefault="00083448" w:rsidP="00C66D0A">
      <w:pPr>
        <w:widowControl w:val="0"/>
        <w:numPr>
          <w:ilvl w:val="0"/>
          <w:numId w:val="7"/>
        </w:numPr>
        <w:tabs>
          <w:tab w:val="left" w:pos="993"/>
        </w:tabs>
        <w:suppressAutoHyphens/>
        <w:autoSpaceDE w:val="0"/>
        <w:autoSpaceDN w:val="0"/>
        <w:adjustRightInd w:val="0"/>
        <w:spacing w:after="0" w:line="240" w:lineRule="auto"/>
        <w:jc w:val="both"/>
        <w:rPr>
          <w:rFonts w:ascii="Times New Roman" w:eastAsia="Times New Roman" w:hAnsi="Times New Roman" w:cs="Arial"/>
          <w:sz w:val="24"/>
          <w:szCs w:val="24"/>
          <w:lang w:eastAsia="ar-SA"/>
        </w:rPr>
      </w:pPr>
      <w:r w:rsidRPr="00083448">
        <w:rPr>
          <w:rFonts w:ascii="Times New Roman" w:eastAsia="Times New Roman" w:hAnsi="Times New Roman" w:cs="Arial"/>
          <w:sz w:val="24"/>
          <w:szCs w:val="24"/>
          <w:lang w:eastAsia="ar-SA"/>
        </w:rPr>
        <w:t xml:space="preserve">осуществляет общественный </w:t>
      </w:r>
      <w:proofErr w:type="gramStart"/>
      <w:r w:rsidRPr="00083448">
        <w:rPr>
          <w:rFonts w:ascii="Times New Roman" w:eastAsia="Times New Roman" w:hAnsi="Times New Roman" w:cs="Arial"/>
          <w:sz w:val="24"/>
          <w:szCs w:val="24"/>
          <w:lang w:eastAsia="ar-SA"/>
        </w:rPr>
        <w:t>контроль за</w:t>
      </w:r>
      <w:proofErr w:type="gramEnd"/>
      <w:r w:rsidRPr="00083448">
        <w:rPr>
          <w:rFonts w:ascii="Times New Roman" w:eastAsia="Times New Roman" w:hAnsi="Times New Roman" w:cs="Arial"/>
          <w:sz w:val="24"/>
          <w:szCs w:val="24"/>
          <w:lang w:eastAsia="ar-SA"/>
        </w:rPr>
        <w:t xml:space="preserve"> своевременной подготовкой и передачей в ФСС документов, необходимых для назначения выплат по обеспечению обязательного социального страхования от несчастных случаев на производстве и профессиональных заболеваний;</w:t>
      </w:r>
    </w:p>
    <w:p w:rsidR="00083448" w:rsidRPr="00083448" w:rsidRDefault="00083448" w:rsidP="00C66D0A">
      <w:pPr>
        <w:widowControl w:val="0"/>
        <w:numPr>
          <w:ilvl w:val="0"/>
          <w:numId w:val="7"/>
        </w:numPr>
        <w:tabs>
          <w:tab w:val="left" w:pos="993"/>
        </w:tabs>
        <w:suppressAutoHyphens/>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083448">
        <w:rPr>
          <w:rFonts w:ascii="Times New Roman" w:eastAsia="Times New Roman" w:hAnsi="Times New Roman" w:cs="Times New Roman"/>
          <w:sz w:val="24"/>
          <w:szCs w:val="24"/>
          <w:lang w:eastAsia="ru-RU"/>
        </w:rPr>
        <w:t xml:space="preserve">осуществляет общественный </w:t>
      </w:r>
      <w:proofErr w:type="gramStart"/>
      <w:r w:rsidRPr="00083448">
        <w:rPr>
          <w:rFonts w:ascii="Times New Roman" w:eastAsia="Times New Roman" w:hAnsi="Times New Roman" w:cs="Times New Roman"/>
          <w:sz w:val="24"/>
          <w:szCs w:val="24"/>
          <w:lang w:eastAsia="ru-RU"/>
        </w:rPr>
        <w:t>контроль за</w:t>
      </w:r>
      <w:proofErr w:type="gramEnd"/>
      <w:r w:rsidRPr="00083448">
        <w:rPr>
          <w:rFonts w:ascii="Times New Roman" w:eastAsia="Times New Roman" w:hAnsi="Times New Roman" w:cs="Times New Roman"/>
          <w:sz w:val="24"/>
          <w:szCs w:val="24"/>
          <w:lang w:eastAsia="ru-RU"/>
        </w:rPr>
        <w:t xml:space="preserve"> целевым использованием Работодателем страховых взносов, выделенных ФСС на проведение профилактических мероприятий по сокращению производственного травматизма и профессиональных заболеваний работников и </w:t>
      </w:r>
      <w:r w:rsidRPr="00083448">
        <w:rPr>
          <w:rFonts w:ascii="Times New Roman" w:eastAsia="Times New Roman" w:hAnsi="Times New Roman" w:cs="Times New Roman"/>
          <w:bCs/>
          <w:iCs/>
          <w:sz w:val="24"/>
          <w:szCs w:val="24"/>
          <w:lang w:eastAsia="ru-RU"/>
        </w:rPr>
        <w:t>санаторно-курортное  лечение работников, занятых на работах с вредными и (или) опасными производственными факторами</w:t>
      </w:r>
      <w:r w:rsidRPr="00083448">
        <w:rPr>
          <w:rFonts w:ascii="Times New Roman" w:eastAsia="Times New Roman" w:hAnsi="Times New Roman" w:cs="Times New Roman"/>
          <w:color w:val="FF0000"/>
          <w:sz w:val="24"/>
          <w:szCs w:val="24"/>
          <w:lang w:eastAsia="ru-RU"/>
        </w:rPr>
        <w:t>.</w:t>
      </w:r>
    </w:p>
    <w:p w:rsidR="00083448" w:rsidRPr="00083448" w:rsidRDefault="00083448" w:rsidP="00083448">
      <w:pPr>
        <w:widowControl w:val="0"/>
        <w:shd w:val="clear" w:color="auto" w:fill="FFFFFF"/>
        <w:autoSpaceDE w:val="0"/>
        <w:autoSpaceDN w:val="0"/>
        <w:adjustRightInd w:val="0"/>
        <w:spacing w:after="0" w:line="240" w:lineRule="auto"/>
        <w:ind w:left="1498"/>
        <w:rPr>
          <w:rFonts w:ascii="Times New Roman" w:eastAsia="Times New Roman" w:hAnsi="Times New Roman" w:cs="Times New Roman"/>
          <w:b/>
          <w:bCs/>
          <w:color w:val="FF0000"/>
          <w:spacing w:val="-2"/>
          <w:sz w:val="24"/>
          <w:szCs w:val="24"/>
          <w:lang w:eastAsia="ru-RU"/>
        </w:rPr>
      </w:pPr>
    </w:p>
    <w:p w:rsidR="00083448" w:rsidRPr="00083448" w:rsidRDefault="00083448" w:rsidP="00083448">
      <w:pPr>
        <w:widowControl w:val="0"/>
        <w:shd w:val="clear" w:color="auto" w:fill="FFFFFF"/>
        <w:autoSpaceDE w:val="0"/>
        <w:autoSpaceDN w:val="0"/>
        <w:adjustRightInd w:val="0"/>
        <w:spacing w:after="0" w:line="240" w:lineRule="auto"/>
        <w:ind w:left="576"/>
        <w:rPr>
          <w:rFonts w:ascii="Times New Roman" w:eastAsia="Times New Roman" w:hAnsi="Times New Roman" w:cs="Times New Roman"/>
          <w:color w:val="FF0000"/>
          <w:spacing w:val="-2"/>
          <w:sz w:val="24"/>
          <w:szCs w:val="24"/>
          <w:lang w:eastAsia="ru-RU"/>
        </w:rPr>
      </w:pPr>
    </w:p>
    <w:p w:rsidR="00083448" w:rsidRPr="00083448" w:rsidRDefault="00083448" w:rsidP="00083448">
      <w:pPr>
        <w:widowControl w:val="0"/>
        <w:shd w:val="clear" w:color="auto" w:fill="FFFFFF"/>
        <w:autoSpaceDE w:val="0"/>
        <w:autoSpaceDN w:val="0"/>
        <w:adjustRightInd w:val="0"/>
        <w:spacing w:after="0" w:line="240" w:lineRule="exact"/>
        <w:ind w:left="576"/>
        <w:jc w:val="center"/>
        <w:rPr>
          <w:rFonts w:ascii="Times New Roman" w:eastAsia="Times New Roman" w:hAnsi="Times New Roman" w:cs="Times New Roman"/>
          <w:b/>
          <w:spacing w:val="-2"/>
          <w:sz w:val="24"/>
          <w:szCs w:val="24"/>
          <w:lang w:eastAsia="ru-RU"/>
        </w:rPr>
      </w:pPr>
      <w:r w:rsidRPr="00083448">
        <w:rPr>
          <w:rFonts w:ascii="Times New Roman" w:eastAsia="Times New Roman" w:hAnsi="Times New Roman" w:cs="Times New Roman"/>
          <w:b/>
          <w:spacing w:val="-2"/>
          <w:sz w:val="24"/>
          <w:szCs w:val="24"/>
          <w:lang w:val="en-US" w:eastAsia="ru-RU"/>
        </w:rPr>
        <w:t>IX</w:t>
      </w:r>
      <w:r w:rsidRPr="00083448">
        <w:rPr>
          <w:rFonts w:ascii="Times New Roman" w:eastAsia="Times New Roman" w:hAnsi="Times New Roman" w:cs="Times New Roman"/>
          <w:b/>
          <w:spacing w:val="-2"/>
          <w:sz w:val="24"/>
          <w:szCs w:val="24"/>
          <w:lang w:eastAsia="ru-RU"/>
        </w:rPr>
        <w:t xml:space="preserve">. СОЦИАЛЬНЫЕ </w:t>
      </w:r>
      <w:proofErr w:type="gramStart"/>
      <w:r w:rsidRPr="00083448">
        <w:rPr>
          <w:rFonts w:ascii="Times New Roman" w:eastAsia="Times New Roman" w:hAnsi="Times New Roman" w:cs="Times New Roman"/>
          <w:b/>
          <w:spacing w:val="-2"/>
          <w:sz w:val="24"/>
          <w:szCs w:val="24"/>
          <w:lang w:eastAsia="ru-RU"/>
        </w:rPr>
        <w:t>ЛЬГОТЫ  И</w:t>
      </w:r>
      <w:proofErr w:type="gramEnd"/>
      <w:r w:rsidRPr="00083448">
        <w:rPr>
          <w:rFonts w:ascii="Times New Roman" w:eastAsia="Times New Roman" w:hAnsi="Times New Roman" w:cs="Times New Roman"/>
          <w:b/>
          <w:spacing w:val="-2"/>
          <w:sz w:val="24"/>
          <w:szCs w:val="24"/>
          <w:lang w:eastAsia="ru-RU"/>
        </w:rPr>
        <w:t xml:space="preserve">  ГАРАНТИИ</w:t>
      </w:r>
    </w:p>
    <w:p w:rsidR="00083448" w:rsidRPr="00083448" w:rsidRDefault="00083448" w:rsidP="00083448">
      <w:pPr>
        <w:widowControl w:val="0"/>
        <w:shd w:val="clear" w:color="auto" w:fill="FFFFFF"/>
        <w:autoSpaceDE w:val="0"/>
        <w:autoSpaceDN w:val="0"/>
        <w:adjustRightInd w:val="0"/>
        <w:spacing w:after="0" w:line="240" w:lineRule="exact"/>
        <w:ind w:left="576"/>
        <w:jc w:val="center"/>
        <w:rPr>
          <w:rFonts w:ascii="Times New Roman" w:eastAsia="Times New Roman" w:hAnsi="Times New Roman" w:cs="Times New Roman"/>
          <w:b/>
          <w:color w:val="4F4F4F"/>
          <w:spacing w:val="-2"/>
          <w:sz w:val="24"/>
          <w:szCs w:val="24"/>
          <w:lang w:eastAsia="ru-RU"/>
        </w:rPr>
      </w:pP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  9.1. В целях социальной защиты работников, в пределах отпущенных средств,  </w:t>
      </w:r>
      <w:r w:rsidRPr="00083448">
        <w:rPr>
          <w:rFonts w:ascii="Times New Roman" w:eastAsia="Times New Roman" w:hAnsi="Times New Roman" w:cs="Times New Roman"/>
          <w:b/>
          <w:color w:val="000000"/>
          <w:sz w:val="24"/>
          <w:szCs w:val="24"/>
          <w:lang w:eastAsia="ru-RU"/>
        </w:rPr>
        <w:t xml:space="preserve">стороны договорились: </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  9.1.1. Предоставлять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с учетом специфики учебного процесса для педагогов школ всех видов и типов, соответствующего количества дней в ближайшие каникулы, полностью оплачиваемые.</w:t>
      </w:r>
    </w:p>
    <w:p w:rsidR="00083448" w:rsidRPr="00083448" w:rsidRDefault="00083448" w:rsidP="00083448">
      <w:pPr>
        <w:widowControl w:val="0"/>
        <w:autoSpaceDE w:val="0"/>
        <w:autoSpaceDN w:val="0"/>
        <w:adjustRightInd w:val="0"/>
        <w:spacing w:after="120" w:line="240" w:lineRule="auto"/>
        <w:ind w:left="283"/>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  9.1.2. Предоставлять работникам  оплачиваемые свободные  дни  по следующим причинам:</w:t>
      </w:r>
    </w:p>
    <w:p w:rsidR="00083448" w:rsidRPr="00083448" w:rsidRDefault="00083448" w:rsidP="00083448">
      <w:pPr>
        <w:widowControl w:val="0"/>
        <w:autoSpaceDE w:val="0"/>
        <w:autoSpaceDN w:val="0"/>
        <w:adjustRightInd w:val="0"/>
        <w:spacing w:after="0" w:line="240" w:lineRule="auto"/>
        <w:ind w:left="283"/>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бракосочетание работника - три рабочих дня;</w:t>
      </w:r>
    </w:p>
    <w:p w:rsidR="00083448" w:rsidRPr="00083448" w:rsidRDefault="00083448" w:rsidP="00083448">
      <w:pPr>
        <w:widowControl w:val="0"/>
        <w:autoSpaceDE w:val="0"/>
        <w:autoSpaceDN w:val="0"/>
        <w:adjustRightInd w:val="0"/>
        <w:spacing w:after="0" w:line="240" w:lineRule="auto"/>
        <w:ind w:left="283"/>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бракосочетание детей - один рабочий день;</w:t>
      </w:r>
    </w:p>
    <w:p w:rsidR="00083448" w:rsidRPr="00083448" w:rsidRDefault="00083448" w:rsidP="00083448">
      <w:pPr>
        <w:widowControl w:val="0"/>
        <w:autoSpaceDE w:val="0"/>
        <w:autoSpaceDN w:val="0"/>
        <w:adjustRightInd w:val="0"/>
        <w:spacing w:after="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проводы детей: 1 класса в школу 1 сентября, 11 класса в день  последнего звонка – один рабочий день.</w:t>
      </w:r>
    </w:p>
    <w:p w:rsidR="00083448" w:rsidRPr="00083448" w:rsidRDefault="00083448" w:rsidP="00083448">
      <w:pPr>
        <w:widowControl w:val="0"/>
        <w:autoSpaceDE w:val="0"/>
        <w:autoSpaceDN w:val="0"/>
        <w:adjustRightInd w:val="0"/>
        <w:spacing w:after="0" w:line="240" w:lineRule="auto"/>
        <w:ind w:left="283"/>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  работникам, имеющим родителей в возрасте 80 лет и старше - один день в квартал;</w:t>
      </w:r>
    </w:p>
    <w:p w:rsidR="00083448" w:rsidRPr="00083448" w:rsidRDefault="00083448" w:rsidP="00083448">
      <w:pPr>
        <w:suppressAutoHyphens/>
        <w:autoSpaceDE w:val="0"/>
        <w:autoSpaceDN w:val="0"/>
        <w:adjustRightInd w:val="0"/>
        <w:spacing w:after="0" w:line="240" w:lineRule="auto"/>
        <w:ind w:left="360" w:firstLine="348"/>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при рождении ребенка в семье (мужу) -  2 рабочих дня;</w:t>
      </w:r>
    </w:p>
    <w:p w:rsidR="00083448" w:rsidRPr="00083448" w:rsidRDefault="00083448" w:rsidP="00083448">
      <w:pPr>
        <w:widowControl w:val="0"/>
        <w:autoSpaceDE w:val="0"/>
        <w:autoSpaceDN w:val="0"/>
        <w:adjustRightInd w:val="0"/>
        <w:spacing w:after="0" w:line="240" w:lineRule="auto"/>
        <w:ind w:left="283"/>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смерть детей, родителей, супруга, супруги - три рабочих дня;</w:t>
      </w:r>
    </w:p>
    <w:p w:rsidR="00083448" w:rsidRPr="00083448" w:rsidRDefault="00083448" w:rsidP="00083448">
      <w:pPr>
        <w:widowControl w:val="0"/>
        <w:autoSpaceDE w:val="0"/>
        <w:autoSpaceDN w:val="0"/>
        <w:adjustRightInd w:val="0"/>
        <w:spacing w:after="0" w:line="240" w:lineRule="auto"/>
        <w:ind w:left="283"/>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переезд на новое место жительства - два рабочих дня;</w:t>
      </w:r>
    </w:p>
    <w:p w:rsidR="00083448" w:rsidRPr="00083448" w:rsidRDefault="00083448" w:rsidP="00083448">
      <w:pPr>
        <w:widowControl w:val="0"/>
        <w:autoSpaceDE w:val="0"/>
        <w:autoSpaceDN w:val="0"/>
        <w:adjustRightInd w:val="0"/>
        <w:spacing w:after="0" w:line="240" w:lineRule="auto"/>
        <w:ind w:left="283"/>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проводы сына на службу в армию  - один рабочий день;</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9.1.3. Предоставлять работникам образования, проработавшим в течение учебного года без листа нетрудоспособности, дополнительного оплачиваемого отпуска в количестве 3 календарных дней  (ст.116 ТК РФ);</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FF0000"/>
          <w:sz w:val="24"/>
          <w:szCs w:val="24"/>
          <w:lang w:eastAsia="ru-RU"/>
        </w:rPr>
      </w:pPr>
      <w:r w:rsidRPr="00083448">
        <w:rPr>
          <w:rFonts w:ascii="Times New Roman" w:eastAsia="Times New Roman" w:hAnsi="Times New Roman" w:cs="Times New Roman"/>
          <w:color w:val="000000"/>
          <w:sz w:val="24"/>
          <w:szCs w:val="24"/>
          <w:lang w:eastAsia="ru-RU"/>
        </w:rPr>
        <w:t xml:space="preserve">       9.1.4. Предоставлять не освобожденному председателю выборного профсоюзного органа образовательной организации  дополнительный оплачиваемый отпуск в количестве: председателю профкома-5дней</w:t>
      </w:r>
      <w:proofErr w:type="gramStart"/>
      <w:r w:rsidRPr="00083448">
        <w:rPr>
          <w:rFonts w:ascii="Times New Roman" w:eastAsia="Times New Roman" w:hAnsi="Times New Roman" w:cs="Times New Roman"/>
          <w:color w:val="000000"/>
          <w:sz w:val="24"/>
          <w:szCs w:val="24"/>
          <w:lang w:eastAsia="ru-RU"/>
        </w:rPr>
        <w:t>,ч</w:t>
      </w:r>
      <w:proofErr w:type="gramEnd"/>
      <w:r w:rsidRPr="00083448">
        <w:rPr>
          <w:rFonts w:ascii="Times New Roman" w:eastAsia="Times New Roman" w:hAnsi="Times New Roman" w:cs="Times New Roman"/>
          <w:color w:val="000000"/>
          <w:sz w:val="24"/>
          <w:szCs w:val="24"/>
          <w:lang w:eastAsia="ru-RU"/>
        </w:rPr>
        <w:t>ленам профкома-3 дня.</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9.1.5. Выплачивать работникам образовательных организаций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материального вознаграждения в размере базового оклада</w:t>
      </w:r>
      <w:r w:rsidRPr="00083448">
        <w:rPr>
          <w:rFonts w:ascii="Times New Roman" w:eastAsia="Times New Roman" w:hAnsi="Times New Roman" w:cs="Times New Roman"/>
          <w:color w:val="000000"/>
          <w:sz w:val="24"/>
          <w:szCs w:val="24"/>
          <w:lang w:eastAsia="ru-RU"/>
        </w:rPr>
        <w:t>, педагогическим работникам и руководителям образовательных учреждений - в размере должностного оклада.</w:t>
      </w:r>
      <w:r w:rsidRPr="00083448">
        <w:rPr>
          <w:rFonts w:ascii="Times New Roman" w:eastAsia="Times New Roman" w:hAnsi="Times New Roman" w:cs="Times New Roman"/>
          <w:sz w:val="24"/>
          <w:szCs w:val="24"/>
          <w:lang w:eastAsia="ru-RU"/>
        </w:rPr>
        <w:t xml:space="preserve"> Средства на выплату единовременного пособия предусматриваются руководителем образовательной организации при составлении сметы расходов на очередной финансовый год.</w:t>
      </w:r>
    </w:p>
    <w:p w:rsidR="00083448" w:rsidRPr="00083448" w:rsidRDefault="00083448" w:rsidP="00083448">
      <w:pPr>
        <w:widowControl w:val="0"/>
        <w:autoSpaceDE w:val="0"/>
        <w:autoSpaceDN w:val="0"/>
        <w:adjustRightInd w:val="0"/>
        <w:spacing w:after="120" w:line="240" w:lineRule="auto"/>
        <w:ind w:left="283" w:firstLine="708"/>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eastAsia="ru-RU"/>
        </w:rPr>
        <w:lastRenderedPageBreak/>
        <w:t xml:space="preserve"> 9.2.  Стороны подтверждают</w:t>
      </w:r>
      <w:proofErr w:type="gramStart"/>
      <w:r w:rsidRPr="00083448">
        <w:rPr>
          <w:rFonts w:ascii="Times New Roman" w:eastAsia="Times New Roman" w:hAnsi="Times New Roman" w:cs="Times New Roman"/>
          <w:b/>
          <w:sz w:val="24"/>
          <w:szCs w:val="24"/>
          <w:lang w:eastAsia="ru-RU"/>
        </w:rPr>
        <w:t xml:space="preserve"> :</w:t>
      </w:r>
      <w:proofErr w:type="gramEnd"/>
    </w:p>
    <w:p w:rsidR="00083448" w:rsidRPr="00083448" w:rsidRDefault="00083448" w:rsidP="00083448">
      <w:pPr>
        <w:widowControl w:val="0"/>
        <w:autoSpaceDE w:val="0"/>
        <w:autoSpaceDN w:val="0"/>
        <w:adjustRightInd w:val="0"/>
        <w:spacing w:after="120" w:line="240" w:lineRule="auto"/>
        <w:ind w:left="283" w:firstLine="425"/>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9.2.1.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дней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установленными федеральными законами.</w:t>
      </w:r>
    </w:p>
    <w:p w:rsidR="00083448" w:rsidRPr="00083448" w:rsidRDefault="00083448" w:rsidP="00083448">
      <w:pPr>
        <w:widowControl w:val="0"/>
        <w:autoSpaceDE w:val="0"/>
        <w:autoSpaceDN w:val="0"/>
        <w:adjustRightInd w:val="0"/>
        <w:spacing w:after="120" w:line="240" w:lineRule="auto"/>
        <w:ind w:firstLine="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     9.2.2. Женщинам, работающим в образовательных организациях сельской местности, предоставляется по их письменному заявлению один дополнительный выходной день в месяц без сохранения заработной платы.</w:t>
      </w:r>
    </w:p>
    <w:p w:rsidR="00083448" w:rsidRPr="00083448" w:rsidRDefault="00083448" w:rsidP="00083448">
      <w:pPr>
        <w:widowControl w:val="0"/>
        <w:autoSpaceDE w:val="0"/>
        <w:autoSpaceDN w:val="0"/>
        <w:adjustRightInd w:val="0"/>
        <w:spacing w:after="12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9.2.3. Проводится за счет  работодателя предварительные при поступлении на работу и периодические медицинские осмотры работников образовательной организации, с целью определения их пригодности к порученной работе, предупреждению профзаболеваний и предупреждению распространения инфекционных заболеваний.</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9.2.4. Выплачивается ежемесячная стимулирующая надбавка молодым   специалистам в размере 20 процентов от ставки первого разряда  тарифной сетки в соответствии с постановлением Кабинета Министров Республики Татарстан.</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xml:space="preserve">    9.3. Устанавливается:</w:t>
      </w:r>
    </w:p>
    <w:p w:rsidR="00083448" w:rsidRPr="00083448" w:rsidRDefault="00083448" w:rsidP="00083448">
      <w:pPr>
        <w:widowControl w:val="0"/>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доплата не освобожденному руководителю  выборного профсоюзного органа за счет средств организации из стимулирующего, премиального фонда;</w:t>
      </w:r>
    </w:p>
    <w:p w:rsidR="00083448" w:rsidRPr="00083448" w:rsidRDefault="00083448" w:rsidP="00083448">
      <w:pPr>
        <w:widowControl w:val="0"/>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за счет средств бюджета (внебюджетных средств) подписка на Приложение к «Учительской газете»  «Мой профсоюз».</w:t>
      </w:r>
    </w:p>
    <w:p w:rsidR="00083448" w:rsidRPr="00083448" w:rsidRDefault="00083448" w:rsidP="00083448">
      <w:pPr>
        <w:widowControl w:val="0"/>
        <w:autoSpaceDE w:val="0"/>
        <w:autoSpaceDN w:val="0"/>
        <w:adjustRightInd w:val="0"/>
        <w:spacing w:after="120" w:line="240" w:lineRule="auto"/>
        <w:ind w:firstLine="708"/>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w:t>
      </w:r>
    </w:p>
    <w:p w:rsidR="00083448" w:rsidRPr="00083448" w:rsidRDefault="00083448" w:rsidP="00083448">
      <w:pPr>
        <w:widowControl w:val="0"/>
        <w:autoSpaceDE w:val="0"/>
        <w:autoSpaceDN w:val="0"/>
        <w:adjustRightInd w:val="0"/>
        <w:spacing w:after="120" w:line="240" w:lineRule="auto"/>
        <w:ind w:firstLine="708"/>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9.4. Осуществляют систематический </w:t>
      </w:r>
      <w:proofErr w:type="gramStart"/>
      <w:r w:rsidRPr="00083448">
        <w:rPr>
          <w:rFonts w:ascii="Times New Roman" w:eastAsia="Times New Roman" w:hAnsi="Times New Roman" w:cs="Times New Roman"/>
          <w:color w:val="000000"/>
          <w:sz w:val="24"/>
          <w:szCs w:val="24"/>
          <w:lang w:eastAsia="ru-RU"/>
        </w:rPr>
        <w:t>контроль за</w:t>
      </w:r>
      <w:proofErr w:type="gramEnd"/>
      <w:r w:rsidRPr="00083448">
        <w:rPr>
          <w:rFonts w:ascii="Times New Roman" w:eastAsia="Times New Roman" w:hAnsi="Times New Roman" w:cs="Times New Roman"/>
          <w:color w:val="000000"/>
          <w:sz w:val="24"/>
          <w:szCs w:val="24"/>
          <w:lang w:eastAsia="ru-RU"/>
        </w:rPr>
        <w:t xml:space="preserve"> предоставлением социальных льгот и гарантий работникам.</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t>Профсоюзный комитет:</w:t>
      </w:r>
    </w:p>
    <w:p w:rsidR="00083448" w:rsidRPr="00083448" w:rsidRDefault="00083448" w:rsidP="00083448">
      <w:pPr>
        <w:widowControl w:val="0"/>
        <w:autoSpaceDE w:val="0"/>
        <w:autoSpaceDN w:val="0"/>
        <w:adjustRightInd w:val="0"/>
        <w:spacing w:after="120" w:line="240" w:lineRule="auto"/>
        <w:rPr>
          <w:rFonts w:ascii="Times New Roman" w:eastAsia="Times New Roman" w:hAnsi="Times New Roman" w:cs="Times New Roman"/>
          <w:color w:val="000000"/>
          <w:spacing w:val="-7"/>
          <w:sz w:val="24"/>
          <w:szCs w:val="24"/>
          <w:lang w:eastAsia="ru-RU"/>
        </w:rPr>
      </w:pPr>
      <w:r w:rsidRPr="00083448">
        <w:rPr>
          <w:rFonts w:ascii="Times New Roman" w:eastAsia="Times New Roman" w:hAnsi="Times New Roman" w:cs="Times New Roman"/>
          <w:color w:val="000000"/>
          <w:spacing w:val="-1"/>
          <w:sz w:val="24"/>
          <w:szCs w:val="24"/>
          <w:lang w:eastAsia="ru-RU"/>
        </w:rPr>
        <w:t xml:space="preserve">          9.6.1. Оказывает   содействие   членам   Профсоюза   в   решении </w:t>
      </w:r>
      <w:r w:rsidRPr="00083448">
        <w:rPr>
          <w:rFonts w:ascii="Times New Roman" w:eastAsia="Times New Roman" w:hAnsi="Times New Roman" w:cs="Times New Roman"/>
          <w:color w:val="000000"/>
          <w:spacing w:val="-2"/>
          <w:sz w:val="24"/>
          <w:szCs w:val="24"/>
          <w:lang w:eastAsia="ru-RU"/>
        </w:rPr>
        <w:t>жилищных и других социально-бытовых вопросов.</w:t>
      </w:r>
    </w:p>
    <w:p w:rsidR="00083448" w:rsidRPr="00083448" w:rsidRDefault="00083448" w:rsidP="00083448">
      <w:pPr>
        <w:widowControl w:val="0"/>
        <w:shd w:val="clear" w:color="auto" w:fill="FFFFFF"/>
        <w:tabs>
          <w:tab w:val="left" w:pos="1190"/>
        </w:tabs>
        <w:autoSpaceDE w:val="0"/>
        <w:autoSpaceDN w:val="0"/>
        <w:adjustRightInd w:val="0"/>
        <w:spacing w:after="0" w:line="240" w:lineRule="auto"/>
        <w:jc w:val="both"/>
        <w:rPr>
          <w:rFonts w:ascii="Times New Roman" w:eastAsia="Times New Roman" w:hAnsi="Times New Roman" w:cs="Times New Roman"/>
          <w:color w:val="000000"/>
          <w:spacing w:val="-7"/>
          <w:sz w:val="24"/>
          <w:szCs w:val="24"/>
          <w:lang w:eastAsia="ru-RU"/>
        </w:rPr>
      </w:pPr>
      <w:r w:rsidRPr="00083448">
        <w:rPr>
          <w:rFonts w:ascii="Times New Roman" w:eastAsia="Times New Roman" w:hAnsi="Times New Roman" w:cs="Times New Roman"/>
          <w:color w:val="000000"/>
          <w:spacing w:val="3"/>
          <w:sz w:val="24"/>
          <w:szCs w:val="24"/>
          <w:lang w:eastAsia="ru-RU"/>
        </w:rPr>
        <w:t xml:space="preserve">         9.6.2. С согласия работников создает банк данных  о  малообеспеченных  работниках, </w:t>
      </w:r>
      <w:r w:rsidRPr="00083448">
        <w:rPr>
          <w:rFonts w:ascii="Times New Roman" w:eastAsia="Times New Roman" w:hAnsi="Times New Roman" w:cs="Times New Roman"/>
          <w:color w:val="000000"/>
          <w:spacing w:val="-2"/>
          <w:sz w:val="24"/>
          <w:szCs w:val="24"/>
          <w:lang w:eastAsia="ru-RU"/>
        </w:rPr>
        <w:t xml:space="preserve">включая тяжелобольных, одиноких матерей, работников, имеющих трех </w:t>
      </w:r>
      <w:r w:rsidRPr="00083448">
        <w:rPr>
          <w:rFonts w:ascii="Times New Roman" w:eastAsia="Times New Roman" w:hAnsi="Times New Roman" w:cs="Times New Roman"/>
          <w:color w:val="000000"/>
          <w:spacing w:val="9"/>
          <w:sz w:val="24"/>
          <w:szCs w:val="24"/>
          <w:lang w:eastAsia="ru-RU"/>
        </w:rPr>
        <w:t xml:space="preserve">и более детей, одиноких пенсионеров и др., с целью оказания  им </w:t>
      </w:r>
      <w:r w:rsidRPr="00083448">
        <w:rPr>
          <w:rFonts w:ascii="Times New Roman" w:eastAsia="Times New Roman" w:hAnsi="Times New Roman" w:cs="Times New Roman"/>
          <w:color w:val="000000"/>
          <w:spacing w:val="-3"/>
          <w:sz w:val="24"/>
          <w:szCs w:val="24"/>
          <w:lang w:eastAsia="ru-RU"/>
        </w:rPr>
        <w:t>адресной социальной поддержки.</w:t>
      </w:r>
    </w:p>
    <w:p w:rsidR="00083448" w:rsidRPr="00083448" w:rsidRDefault="00083448" w:rsidP="00083448">
      <w:pPr>
        <w:widowControl w:val="0"/>
        <w:shd w:val="clear" w:color="auto" w:fill="FFFFFF"/>
        <w:tabs>
          <w:tab w:val="left" w:pos="1171"/>
        </w:tabs>
        <w:autoSpaceDE w:val="0"/>
        <w:autoSpaceDN w:val="0"/>
        <w:adjustRightInd w:val="0"/>
        <w:spacing w:after="0" w:line="240" w:lineRule="auto"/>
        <w:ind w:left="5" w:firstLine="562"/>
        <w:jc w:val="both"/>
        <w:rPr>
          <w:rFonts w:ascii="Times New Roman" w:eastAsia="Times New Roman" w:hAnsi="Times New Roman" w:cs="Times New Roman"/>
          <w:b/>
          <w:color w:val="FF0000"/>
          <w:sz w:val="24"/>
          <w:szCs w:val="24"/>
          <w:lang w:eastAsia="ru-RU"/>
        </w:rPr>
      </w:pPr>
      <w:r w:rsidRPr="00083448">
        <w:rPr>
          <w:rFonts w:ascii="Times New Roman" w:eastAsia="Times New Roman" w:hAnsi="Times New Roman" w:cs="Times New Roman"/>
          <w:color w:val="000000"/>
          <w:spacing w:val="-7"/>
          <w:sz w:val="24"/>
          <w:szCs w:val="24"/>
          <w:lang w:eastAsia="ru-RU"/>
        </w:rPr>
        <w:t>9.6.3.</w:t>
      </w:r>
      <w:r w:rsidRPr="00083448">
        <w:rPr>
          <w:rFonts w:ascii="Times New Roman" w:eastAsia="Times New Roman" w:hAnsi="Times New Roman" w:cs="Times New Roman"/>
          <w:color w:val="000000"/>
          <w:sz w:val="24"/>
          <w:szCs w:val="24"/>
          <w:lang w:eastAsia="ru-RU"/>
        </w:rPr>
        <w:tab/>
        <w:t xml:space="preserve"> </w:t>
      </w:r>
      <w:r w:rsidRPr="00083448">
        <w:rPr>
          <w:rFonts w:ascii="Times New Roman" w:eastAsia="Times New Roman" w:hAnsi="Times New Roman" w:cs="Times New Roman"/>
          <w:color w:val="000000"/>
          <w:spacing w:val="3"/>
          <w:sz w:val="24"/>
          <w:szCs w:val="24"/>
          <w:lang w:eastAsia="ru-RU"/>
        </w:rPr>
        <w:t xml:space="preserve">Оказывает материальную помощь членам  Профсоюза из </w:t>
      </w:r>
      <w:r w:rsidRPr="00083448">
        <w:rPr>
          <w:rFonts w:ascii="Times New Roman" w:eastAsia="Times New Roman" w:hAnsi="Times New Roman" w:cs="Times New Roman"/>
          <w:color w:val="000000"/>
          <w:spacing w:val="-2"/>
          <w:sz w:val="24"/>
          <w:szCs w:val="24"/>
          <w:lang w:eastAsia="ru-RU"/>
        </w:rPr>
        <w:t>сре</w:t>
      </w:r>
      <w:proofErr w:type="gramStart"/>
      <w:r w:rsidRPr="00083448">
        <w:rPr>
          <w:rFonts w:ascii="Times New Roman" w:eastAsia="Times New Roman" w:hAnsi="Times New Roman" w:cs="Times New Roman"/>
          <w:color w:val="000000"/>
          <w:spacing w:val="-2"/>
          <w:sz w:val="24"/>
          <w:szCs w:val="24"/>
          <w:lang w:eastAsia="ru-RU"/>
        </w:rPr>
        <w:t>дств пр</w:t>
      </w:r>
      <w:proofErr w:type="gramEnd"/>
      <w:r w:rsidRPr="00083448">
        <w:rPr>
          <w:rFonts w:ascii="Times New Roman" w:eastAsia="Times New Roman" w:hAnsi="Times New Roman" w:cs="Times New Roman"/>
          <w:color w:val="000000"/>
          <w:spacing w:val="-2"/>
          <w:sz w:val="24"/>
          <w:szCs w:val="24"/>
          <w:lang w:eastAsia="ru-RU"/>
        </w:rPr>
        <w:t xml:space="preserve">офсоюзного бюджета </w:t>
      </w:r>
      <w:r w:rsidRPr="00083448">
        <w:rPr>
          <w:rFonts w:ascii="Times New Roman" w:eastAsia="Times New Roman" w:hAnsi="Times New Roman" w:cs="Times New Roman"/>
          <w:b/>
          <w:color w:val="FF0000"/>
          <w:spacing w:val="-2"/>
          <w:sz w:val="24"/>
          <w:szCs w:val="24"/>
          <w:lang w:eastAsia="ru-RU"/>
        </w:rPr>
        <w:t xml:space="preserve"> </w:t>
      </w:r>
    </w:p>
    <w:p w:rsidR="00083448" w:rsidRPr="00083448" w:rsidRDefault="00083448" w:rsidP="00083448">
      <w:pPr>
        <w:widowControl w:val="0"/>
        <w:shd w:val="clear" w:color="auto" w:fill="FFFFFF"/>
        <w:tabs>
          <w:tab w:val="left" w:pos="1248"/>
        </w:tabs>
        <w:autoSpaceDE w:val="0"/>
        <w:autoSpaceDN w:val="0"/>
        <w:adjustRightInd w:val="0"/>
        <w:spacing w:after="0" w:line="240" w:lineRule="auto"/>
        <w:ind w:left="10" w:firstLine="557"/>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7"/>
          <w:sz w:val="24"/>
          <w:szCs w:val="24"/>
          <w:lang w:eastAsia="ru-RU"/>
        </w:rPr>
        <w:t>9.6.4.</w:t>
      </w:r>
      <w:r w:rsidRPr="00083448">
        <w:rPr>
          <w:rFonts w:ascii="Times New Roman" w:eastAsia="Times New Roman" w:hAnsi="Times New Roman" w:cs="Times New Roman"/>
          <w:color w:val="000000"/>
          <w:sz w:val="24"/>
          <w:szCs w:val="24"/>
          <w:lang w:eastAsia="ru-RU"/>
        </w:rPr>
        <w:tab/>
      </w:r>
      <w:r w:rsidRPr="00083448">
        <w:rPr>
          <w:rFonts w:ascii="Times New Roman" w:eastAsia="Times New Roman" w:hAnsi="Times New Roman" w:cs="Times New Roman"/>
          <w:color w:val="000000"/>
          <w:spacing w:val="-1"/>
          <w:sz w:val="24"/>
          <w:szCs w:val="24"/>
          <w:lang w:eastAsia="ru-RU"/>
        </w:rPr>
        <w:t>Осуществляет   правовые    консультации    по   социальн</w:t>
      </w:r>
      <w:proofErr w:type="gramStart"/>
      <w:r w:rsidRPr="00083448">
        <w:rPr>
          <w:rFonts w:ascii="Times New Roman" w:eastAsia="Times New Roman" w:hAnsi="Times New Roman" w:cs="Times New Roman"/>
          <w:color w:val="000000"/>
          <w:spacing w:val="-1"/>
          <w:sz w:val="24"/>
          <w:szCs w:val="24"/>
          <w:lang w:eastAsia="ru-RU"/>
        </w:rPr>
        <w:t>о-</w:t>
      </w:r>
      <w:proofErr w:type="gramEnd"/>
      <w:r w:rsidRPr="00083448">
        <w:rPr>
          <w:rFonts w:ascii="Times New Roman" w:eastAsia="Times New Roman" w:hAnsi="Times New Roman" w:cs="Times New Roman"/>
          <w:color w:val="000000"/>
          <w:spacing w:val="-1"/>
          <w:sz w:val="24"/>
          <w:szCs w:val="24"/>
          <w:lang w:eastAsia="ru-RU"/>
        </w:rPr>
        <w:t xml:space="preserve"> бытовым   вопросам  членам   Профсоюза,  общественный   контроль  за предоставлением    работникам    социальных    гарантий    и    льгот    в </w:t>
      </w:r>
      <w:r w:rsidRPr="00083448">
        <w:rPr>
          <w:rFonts w:ascii="Times New Roman" w:eastAsia="Times New Roman" w:hAnsi="Times New Roman" w:cs="Times New Roman"/>
          <w:color w:val="000000"/>
          <w:spacing w:val="-2"/>
          <w:sz w:val="24"/>
          <w:szCs w:val="24"/>
          <w:lang w:eastAsia="ru-RU"/>
        </w:rPr>
        <w:t>соответствии с законодательством.</w:t>
      </w:r>
    </w:p>
    <w:p w:rsidR="00083448" w:rsidRPr="00083448" w:rsidRDefault="00083448" w:rsidP="00083448">
      <w:pPr>
        <w:widowControl w:val="0"/>
        <w:autoSpaceDE w:val="0"/>
        <w:autoSpaceDN w:val="0"/>
        <w:adjustRightInd w:val="0"/>
        <w:spacing w:after="120" w:line="240" w:lineRule="auto"/>
        <w:ind w:left="283"/>
        <w:jc w:val="center"/>
        <w:rPr>
          <w:rFonts w:ascii="Times New Roman" w:eastAsia="Times New Roman" w:hAnsi="Times New Roman" w:cs="Times New Roman"/>
          <w:b/>
          <w:color w:val="000000"/>
          <w:sz w:val="24"/>
          <w:szCs w:val="24"/>
          <w:u w:val="single"/>
          <w:lang w:eastAsia="ru-RU"/>
        </w:rPr>
      </w:pPr>
    </w:p>
    <w:p w:rsidR="00083448" w:rsidRPr="00083448" w:rsidRDefault="00083448" w:rsidP="00083448">
      <w:pPr>
        <w:widowControl w:val="0"/>
        <w:autoSpaceDE w:val="0"/>
        <w:autoSpaceDN w:val="0"/>
        <w:adjustRightInd w:val="0"/>
        <w:spacing w:after="120" w:line="240" w:lineRule="auto"/>
        <w:ind w:left="283"/>
        <w:jc w:val="center"/>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t>Х. ПЕНСИОННОЕ ОБЕСПЕЧЕНИЕ</w:t>
      </w:r>
    </w:p>
    <w:p w:rsidR="00083448" w:rsidRPr="00083448" w:rsidRDefault="00083448" w:rsidP="00083448">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z w:val="24"/>
          <w:szCs w:val="24"/>
          <w:lang w:eastAsia="ru-RU"/>
        </w:rPr>
        <w:tab/>
        <w:t xml:space="preserve">10.1. </w:t>
      </w:r>
      <w:proofErr w:type="gramStart"/>
      <w:r w:rsidRPr="00083448">
        <w:rPr>
          <w:rFonts w:ascii="Times New Roman" w:eastAsia="Times New Roman" w:hAnsi="Times New Roman" w:cs="Times New Roman"/>
          <w:sz w:val="24"/>
          <w:szCs w:val="24"/>
          <w:lang w:eastAsia="ru-RU"/>
        </w:rPr>
        <w:t>В целях обеспечения формирования будущих пенсионных выплат работникам в соответствии с пенсионным законодательством проводят работу по реализации Федеральных законов «Об обязательном пенсионном страховании в Российской Федерации» № 167 –ФЗ от 15.12.2001г., «О трудовых пенсиях в Российской Федерации» № 173-ФЗ от 17.12.2001г., «О негосударственных пенсионных фондах» № 75-ФЗ от 7.05.1998г., Стратегии долгосрочного развития пенсионной системы Российской Федерации (распоряжение Правительства РФ от</w:t>
      </w:r>
      <w:proofErr w:type="gramEnd"/>
      <w:r w:rsidRPr="00083448">
        <w:rPr>
          <w:rFonts w:ascii="Times New Roman" w:eastAsia="Times New Roman" w:hAnsi="Times New Roman" w:cs="Times New Roman"/>
          <w:sz w:val="24"/>
          <w:szCs w:val="24"/>
          <w:lang w:eastAsia="ru-RU"/>
        </w:rPr>
        <w:t xml:space="preserve"> </w:t>
      </w:r>
      <w:proofErr w:type="gramStart"/>
      <w:r w:rsidRPr="00083448">
        <w:rPr>
          <w:rFonts w:ascii="Times New Roman" w:eastAsia="Times New Roman" w:hAnsi="Times New Roman" w:cs="Times New Roman"/>
          <w:sz w:val="24"/>
          <w:szCs w:val="24"/>
          <w:lang w:eastAsia="ru-RU"/>
        </w:rPr>
        <w:t>25.12.2012г. № 2524) и других правовых нормативных актов в области пенсионного страхования, в том числе:</w:t>
      </w:r>
      <w:proofErr w:type="gramEnd"/>
    </w:p>
    <w:p w:rsidR="00083448" w:rsidRPr="00083448" w:rsidRDefault="00083448" w:rsidP="00083448">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-обеспечивает своевременную и полную уплату страховых взносов в Пенсионный фонд РФ;</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lastRenderedPageBreak/>
        <w:t xml:space="preserve">        -своевременно представляет в Пенсионный фонд РФ достоверные индивидуальные сведения;</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-знакомит работников с информацией персонифицированного учета, представленной в Пенсионный фонд РФ;</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sz w:val="24"/>
          <w:szCs w:val="24"/>
          <w:lang w:eastAsia="ru-RU"/>
        </w:rPr>
        <w:t xml:space="preserve">        -разъясняет реализацию Программы негосударственного пенсионного обеспечения работников образования в  соответствии с постановлением Кабинета Министров Республики Татарстан № 584 от 30.12.2004г</w:t>
      </w:r>
      <w:r w:rsidRPr="00083448">
        <w:rPr>
          <w:rFonts w:ascii="Times New Roman" w:eastAsia="Times New Roman" w:hAnsi="Times New Roman" w:cs="Times New Roman"/>
          <w:color w:val="000000"/>
          <w:sz w:val="24"/>
          <w:szCs w:val="24"/>
          <w:lang w:eastAsia="ru-RU"/>
        </w:rPr>
        <w:t>.</w:t>
      </w:r>
    </w:p>
    <w:p w:rsidR="00083448" w:rsidRPr="00083448" w:rsidRDefault="00083448" w:rsidP="00083448">
      <w:pPr>
        <w:widowControl w:val="0"/>
        <w:autoSpaceDE w:val="0"/>
        <w:autoSpaceDN w:val="0"/>
        <w:adjustRightInd w:val="0"/>
        <w:spacing w:after="12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10.2. Стороны по своей инициативе, а также по обращению членов профсоюза осуществляют представительство и защиту права педагогических работников на досрочную трудовую пенсию в судебных инстанциях.</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sz w:val="24"/>
          <w:szCs w:val="24"/>
          <w:lang w:val="en-US" w:eastAsia="ru-RU"/>
        </w:rPr>
        <w:t>XI</w:t>
      </w:r>
      <w:r w:rsidRPr="00083448">
        <w:rPr>
          <w:rFonts w:ascii="Times New Roman" w:eastAsia="Times New Roman" w:hAnsi="Times New Roman" w:cs="Times New Roman"/>
          <w:b/>
          <w:sz w:val="24"/>
          <w:szCs w:val="24"/>
          <w:lang w:eastAsia="ru-RU"/>
        </w:rPr>
        <w:t>. МОЛОДЁЖНАЯ ПОЛИТИКА</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11.1. Стороны считают приоритетными следующие направления в совместной деятельности по реализации молодежной политики в образовательных организациях:</w:t>
      </w:r>
    </w:p>
    <w:p w:rsidR="00083448" w:rsidRPr="00083448" w:rsidRDefault="00083448" w:rsidP="00C66D0A">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kern w:val="2"/>
          <w:sz w:val="24"/>
          <w:szCs w:val="24"/>
          <w:lang w:eastAsia="ar-SA"/>
        </w:rPr>
      </w:pPr>
      <w:r w:rsidRPr="00083448">
        <w:rPr>
          <w:rFonts w:ascii="Times New Roman" w:eastAsia="Times New Roman" w:hAnsi="Times New Roman" w:cs="Times New Roman"/>
          <w:kern w:val="2"/>
          <w:sz w:val="24"/>
          <w:szCs w:val="24"/>
          <w:lang w:eastAsia="ar-SA"/>
        </w:rPr>
        <w:t>создание необходимых условий труда молодым педагогам, оснащенности рабочего места, в том числе современной оргтехникой, лицензионным программным обеспечением на уровне современных требований с целью закрепления их в образовательных организациях;</w:t>
      </w:r>
    </w:p>
    <w:p w:rsidR="00083448" w:rsidRPr="00083448" w:rsidRDefault="00083448" w:rsidP="00C66D0A">
      <w:pPr>
        <w:widowControl w:val="0"/>
        <w:numPr>
          <w:ilvl w:val="0"/>
          <w:numId w:val="4"/>
        </w:numPr>
        <w:shd w:val="clear" w:color="auto" w:fill="FFFFFF"/>
        <w:autoSpaceDE w:val="0"/>
        <w:autoSpaceDN w:val="0"/>
        <w:adjustRightInd w:val="0"/>
        <w:spacing w:before="7" w:after="0" w:line="240" w:lineRule="auto"/>
        <w:ind w:right="14"/>
        <w:jc w:val="both"/>
        <w:rPr>
          <w:rFonts w:ascii="Times New Roman" w:eastAsia="Times New Roman" w:hAnsi="Times New Roman" w:cs="Times New Roman"/>
          <w:sz w:val="24"/>
          <w:szCs w:val="24"/>
        </w:rPr>
      </w:pPr>
      <w:r w:rsidRPr="00083448">
        <w:rPr>
          <w:rFonts w:ascii="Times New Roman" w:eastAsia="Times New Roman" w:hAnsi="Times New Roman" w:cs="Times New Roman"/>
          <w:kern w:val="2"/>
          <w:sz w:val="24"/>
          <w:szCs w:val="24"/>
          <w:lang w:eastAsia="ar-SA"/>
        </w:rPr>
        <w:t>з</w:t>
      </w:r>
      <w:r w:rsidRPr="00083448">
        <w:rPr>
          <w:rFonts w:ascii="Times New Roman" w:eastAsia="Times New Roman" w:hAnsi="Times New Roman" w:cs="Times New Roman"/>
          <w:sz w:val="24"/>
          <w:szCs w:val="24"/>
          <w:lang w:eastAsia="ru-RU"/>
        </w:rPr>
        <w:t>акрепление наставников за молодыми педагогами в первый год их работы в образовательных организациях, установление наставникам доплаты за работу с ними на условиях, определяемых коллективными договорами;</w:t>
      </w:r>
    </w:p>
    <w:p w:rsidR="00083448" w:rsidRPr="00083448" w:rsidRDefault="00083448" w:rsidP="00C66D0A">
      <w:pPr>
        <w:widowControl w:val="0"/>
        <w:numPr>
          <w:ilvl w:val="0"/>
          <w:numId w:val="4"/>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привлечение молодежи к профсоюзной деятельности и членству в профсоюзе; </w:t>
      </w:r>
    </w:p>
    <w:p w:rsidR="00083448" w:rsidRPr="00083448" w:rsidRDefault="00083448" w:rsidP="00C66D0A">
      <w:pPr>
        <w:widowControl w:val="0"/>
        <w:numPr>
          <w:ilvl w:val="0"/>
          <w:numId w:val="4"/>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материальное стимулирование ежемесячной стимулирующей надбавкой молодых специалистов в размере 20 процентов от ставки первого разряда тарифной сетки в соответствии с постановлением Кабинета Министров Республики Татарстан;</w:t>
      </w:r>
    </w:p>
    <w:p w:rsidR="00083448" w:rsidRPr="00083448" w:rsidRDefault="00083448" w:rsidP="00C66D0A">
      <w:pPr>
        <w:widowControl w:val="0"/>
        <w:numPr>
          <w:ilvl w:val="0"/>
          <w:numId w:val="4"/>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развитие </w:t>
      </w:r>
      <w:proofErr w:type="spellStart"/>
      <w:r w:rsidRPr="00083448">
        <w:rPr>
          <w:rFonts w:ascii="Times New Roman" w:eastAsia="Times New Roman" w:hAnsi="Times New Roman" w:cs="Times New Roman"/>
          <w:sz w:val="24"/>
          <w:szCs w:val="24"/>
          <w:lang w:eastAsia="ru-RU"/>
        </w:rPr>
        <w:t>грантовой</w:t>
      </w:r>
      <w:proofErr w:type="spellEnd"/>
      <w:r w:rsidRPr="00083448">
        <w:rPr>
          <w:rFonts w:ascii="Times New Roman" w:eastAsia="Times New Roman" w:hAnsi="Times New Roman" w:cs="Times New Roman"/>
          <w:sz w:val="24"/>
          <w:szCs w:val="24"/>
          <w:lang w:eastAsia="ru-RU"/>
        </w:rPr>
        <w:t xml:space="preserve"> поддержки в соответствии с республиканской программой «Развитие образования Республики Татарстан на 2014-2020 годы»;</w:t>
      </w:r>
    </w:p>
    <w:p w:rsidR="00083448" w:rsidRPr="00083448" w:rsidRDefault="00083448" w:rsidP="00C66D0A">
      <w:pPr>
        <w:widowControl w:val="0"/>
        <w:numPr>
          <w:ilvl w:val="0"/>
          <w:numId w:val="4"/>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kern w:val="2"/>
          <w:sz w:val="24"/>
          <w:szCs w:val="24"/>
          <w:lang w:eastAsia="ar-SA"/>
        </w:rPr>
      </w:pPr>
      <w:r w:rsidRPr="00083448">
        <w:rPr>
          <w:rFonts w:ascii="Times New Roman" w:eastAsia="Times New Roman" w:hAnsi="Times New Roman" w:cs="Times New Roman"/>
          <w:sz w:val="24"/>
          <w:szCs w:val="24"/>
          <w:lang w:eastAsia="ru-RU"/>
        </w:rPr>
        <w:t xml:space="preserve">дальнейшее развитие </w:t>
      </w:r>
      <w:r w:rsidRPr="00083448">
        <w:rPr>
          <w:rFonts w:ascii="Times New Roman" w:eastAsia="Times New Roman" w:hAnsi="Times New Roman" w:cs="Times New Roman"/>
          <w:kern w:val="2"/>
          <w:sz w:val="24"/>
          <w:szCs w:val="24"/>
          <w:lang w:eastAsia="ar-SA"/>
        </w:rPr>
        <w:t>действенного и эффективного механизма, обеспечивающего повышение профессионального уровня и непрерывного повышения квалификации молодых педагогов;</w:t>
      </w:r>
    </w:p>
    <w:p w:rsidR="00083448" w:rsidRPr="00083448" w:rsidRDefault="00083448" w:rsidP="00C66D0A">
      <w:pPr>
        <w:widowControl w:val="0"/>
        <w:numPr>
          <w:ilvl w:val="0"/>
          <w:numId w:val="4"/>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color w:val="FF0000"/>
          <w:sz w:val="24"/>
          <w:szCs w:val="24"/>
        </w:rPr>
      </w:pPr>
      <w:r w:rsidRPr="00083448">
        <w:rPr>
          <w:rFonts w:ascii="Times New Roman" w:eastAsia="Times New Roman" w:hAnsi="Times New Roman" w:cs="Times New Roman"/>
          <w:sz w:val="24"/>
          <w:szCs w:val="24"/>
          <w:lang w:eastAsia="ru-RU"/>
        </w:rPr>
        <w:t>организация конференций, слетов, форумов, семинаров, «круглых столов» по конкретным молодежным проблемам;</w:t>
      </w:r>
    </w:p>
    <w:p w:rsidR="00083448" w:rsidRPr="00083448" w:rsidRDefault="00083448" w:rsidP="00C66D0A">
      <w:pPr>
        <w:widowControl w:val="0"/>
        <w:numPr>
          <w:ilvl w:val="0"/>
          <w:numId w:val="4"/>
        </w:numPr>
        <w:shd w:val="clear" w:color="auto" w:fill="FFFFFF"/>
        <w:autoSpaceDE w:val="0"/>
        <w:autoSpaceDN w:val="0"/>
        <w:adjustRightInd w:val="0"/>
        <w:spacing w:before="4" w:after="0" w:line="240" w:lineRule="auto"/>
        <w:ind w:right="2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содействие в самоорганизации молодежи с целью реализации ее общественно полезных инициатив и интересов; </w:t>
      </w:r>
    </w:p>
    <w:p w:rsidR="00083448" w:rsidRPr="00083448" w:rsidRDefault="00083448" w:rsidP="00C66D0A">
      <w:pPr>
        <w:widowControl w:val="0"/>
        <w:numPr>
          <w:ilvl w:val="0"/>
          <w:numId w:val="4"/>
        </w:numPr>
        <w:shd w:val="clear" w:color="auto" w:fill="FFFFFF"/>
        <w:autoSpaceDE w:val="0"/>
        <w:autoSpaceDN w:val="0"/>
        <w:adjustRightInd w:val="0"/>
        <w:spacing w:before="4" w:after="0" w:line="240" w:lineRule="auto"/>
        <w:ind w:right="2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развитие партнерских отношений с молодежными общественными объединениями и организациями в реализации молодежной политики профсоюза, изучение опыта, совершенствование форм и методов работы с молодежью в организациях профсоюза; </w:t>
      </w:r>
    </w:p>
    <w:p w:rsidR="00083448" w:rsidRPr="00083448" w:rsidRDefault="00083448" w:rsidP="00C66D0A">
      <w:pPr>
        <w:widowControl w:val="0"/>
        <w:numPr>
          <w:ilvl w:val="0"/>
          <w:numId w:val="4"/>
        </w:numPr>
        <w:shd w:val="clear" w:color="auto" w:fill="FFFFFF"/>
        <w:autoSpaceDE w:val="0"/>
        <w:autoSpaceDN w:val="0"/>
        <w:adjustRightInd w:val="0"/>
        <w:spacing w:before="4" w:after="0" w:line="240" w:lineRule="auto"/>
        <w:ind w:right="23"/>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обеспечение организации и финансирование мероприятий по формированию позитивного имиджа и повышению социального статуса молодых педагогов в республиканском конкурсе «Учитель года», в номинации «Педагогический дебют»; </w:t>
      </w:r>
    </w:p>
    <w:p w:rsidR="00083448" w:rsidRPr="00083448" w:rsidRDefault="00083448" w:rsidP="00C66D0A">
      <w:pPr>
        <w:widowControl w:val="0"/>
        <w:numPr>
          <w:ilvl w:val="0"/>
          <w:numId w:val="5"/>
        </w:numPr>
        <w:autoSpaceDE w:val="0"/>
        <w:autoSpaceDN w:val="0"/>
        <w:adjustRightInd w:val="0"/>
        <w:spacing w:after="0" w:line="240" w:lineRule="auto"/>
        <w:ind w:hanging="436"/>
        <w:jc w:val="both"/>
        <w:outlineLvl w:val="0"/>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продолжение совместной работы с ассоциацией молодых педагогов Республики Татарстан для формирования и распространения позитивного имиджа педагогического работника;</w:t>
      </w:r>
    </w:p>
    <w:p w:rsidR="00083448" w:rsidRPr="00083448" w:rsidRDefault="00083448" w:rsidP="00C66D0A">
      <w:pPr>
        <w:widowControl w:val="0"/>
        <w:numPr>
          <w:ilvl w:val="0"/>
          <w:numId w:val="5"/>
        </w:numPr>
        <w:shd w:val="clear" w:color="auto" w:fill="FFFFFF"/>
        <w:tabs>
          <w:tab w:val="left" w:pos="284"/>
        </w:tabs>
        <w:autoSpaceDE w:val="0"/>
        <w:autoSpaceDN w:val="0"/>
        <w:adjustRightInd w:val="0"/>
        <w:spacing w:before="4"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активное обучение и постоянное совершенствование подготовки молодежного профсоюзного актива с использованием новых образовательных и информационных технологий, специальных молодежных образовательных проектов при участии работодателей;</w:t>
      </w:r>
    </w:p>
    <w:p w:rsidR="00083448" w:rsidRPr="00083448" w:rsidRDefault="00083448" w:rsidP="00C66D0A">
      <w:pPr>
        <w:widowControl w:val="0"/>
        <w:numPr>
          <w:ilvl w:val="0"/>
          <w:numId w:val="5"/>
        </w:numPr>
        <w:shd w:val="clear" w:color="auto" w:fill="FFFFFF"/>
        <w:tabs>
          <w:tab w:val="left" w:pos="284"/>
        </w:tabs>
        <w:autoSpaceDE w:val="0"/>
        <w:autoSpaceDN w:val="0"/>
        <w:adjustRightInd w:val="0"/>
        <w:spacing w:before="4"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участие в Республиканской педагогической школе молодых педагогов</w:t>
      </w:r>
    </w:p>
    <w:p w:rsidR="00083448" w:rsidRPr="00083448" w:rsidRDefault="00083448" w:rsidP="00C66D0A">
      <w:pPr>
        <w:widowControl w:val="0"/>
        <w:numPr>
          <w:ilvl w:val="0"/>
          <w:numId w:val="5"/>
        </w:numPr>
        <w:shd w:val="clear" w:color="auto" w:fill="FFFFFF"/>
        <w:tabs>
          <w:tab w:val="left" w:pos="284"/>
        </w:tabs>
        <w:autoSpaceDE w:val="0"/>
        <w:autoSpaceDN w:val="0"/>
        <w:adjustRightInd w:val="0"/>
        <w:spacing w:before="4"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выдвижение кандидатур на вручение стипендий республиканской профсоюзной организации молодых педагогов за лучшую организацию работы молодыми учителями</w:t>
      </w:r>
    </w:p>
    <w:p w:rsidR="00083448" w:rsidRPr="00083448" w:rsidRDefault="00083448" w:rsidP="00C66D0A">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lastRenderedPageBreak/>
        <w:t>содействие приобретению жилья молодыми специалистами по программам социальной ипотеки, государственной поддержки молодых семей в улучшении жилищных условий;</w:t>
      </w:r>
    </w:p>
    <w:p w:rsidR="00083448" w:rsidRPr="00083448" w:rsidRDefault="00083448" w:rsidP="00083448">
      <w:pPr>
        <w:widowControl w:val="0"/>
        <w:autoSpaceDE w:val="0"/>
        <w:autoSpaceDN w:val="0"/>
        <w:adjustRightInd w:val="0"/>
        <w:spacing w:after="120" w:line="240" w:lineRule="auto"/>
        <w:ind w:left="283"/>
        <w:jc w:val="center"/>
        <w:rPr>
          <w:rFonts w:ascii="Times New Roman" w:eastAsia="Times New Roman" w:hAnsi="Times New Roman" w:cs="Times New Roman"/>
          <w:b/>
          <w:color w:val="000000"/>
          <w:sz w:val="24"/>
          <w:szCs w:val="24"/>
          <w:u w:val="single"/>
          <w:lang w:eastAsia="ru-RU"/>
        </w:rPr>
      </w:pPr>
    </w:p>
    <w:p w:rsidR="00083448" w:rsidRPr="00083448" w:rsidRDefault="00083448" w:rsidP="00083448">
      <w:pPr>
        <w:widowControl w:val="0"/>
        <w:shd w:val="clear" w:color="auto" w:fill="FFFFFF"/>
        <w:autoSpaceDE w:val="0"/>
        <w:autoSpaceDN w:val="0"/>
        <w:adjustRightInd w:val="0"/>
        <w:spacing w:before="110" w:after="0" w:line="240" w:lineRule="auto"/>
        <w:ind w:left="864"/>
        <w:rPr>
          <w:rFonts w:ascii="Times New Roman" w:eastAsia="Times New Roman" w:hAnsi="Times New Roman" w:cs="Times New Roman"/>
          <w:b/>
          <w:spacing w:val="7"/>
          <w:sz w:val="24"/>
          <w:szCs w:val="24"/>
          <w:lang w:eastAsia="ru-RU"/>
        </w:rPr>
      </w:pPr>
    </w:p>
    <w:p w:rsidR="00083448" w:rsidRPr="00083448" w:rsidRDefault="00083448" w:rsidP="00083448">
      <w:pPr>
        <w:widowControl w:val="0"/>
        <w:shd w:val="clear" w:color="auto" w:fill="FFFFFF"/>
        <w:autoSpaceDE w:val="0"/>
        <w:autoSpaceDN w:val="0"/>
        <w:adjustRightInd w:val="0"/>
        <w:spacing w:before="110" w:after="0" w:line="240" w:lineRule="auto"/>
        <w:ind w:left="864"/>
        <w:rPr>
          <w:rFonts w:ascii="Times New Roman" w:eastAsia="Times New Roman" w:hAnsi="Times New Roman" w:cs="Times New Roman"/>
          <w:b/>
          <w:color w:val="4F4F4F"/>
          <w:spacing w:val="7"/>
          <w:sz w:val="24"/>
          <w:szCs w:val="24"/>
          <w:lang w:eastAsia="ru-RU"/>
        </w:rPr>
      </w:pPr>
      <w:r w:rsidRPr="00083448">
        <w:rPr>
          <w:rFonts w:ascii="Times New Roman" w:eastAsia="Times New Roman" w:hAnsi="Times New Roman" w:cs="Times New Roman"/>
          <w:b/>
          <w:spacing w:val="7"/>
          <w:sz w:val="24"/>
          <w:szCs w:val="24"/>
          <w:lang w:eastAsia="ru-RU"/>
        </w:rPr>
        <w:t>ХП. ГАРАНТИИ ПРОФСОЮЗНОЙ ДЕЯТЕЛЬНОСТИ</w:t>
      </w:r>
      <w:r w:rsidRPr="00083448">
        <w:rPr>
          <w:rFonts w:ascii="Times New Roman" w:eastAsia="Times New Roman" w:hAnsi="Times New Roman" w:cs="Times New Roman"/>
          <w:b/>
          <w:color w:val="4F4F4F"/>
          <w:spacing w:val="7"/>
          <w:sz w:val="24"/>
          <w:szCs w:val="24"/>
          <w:lang w:eastAsia="ru-RU"/>
        </w:rPr>
        <w:t>.</w:t>
      </w:r>
    </w:p>
    <w:p w:rsidR="00083448" w:rsidRPr="00083448" w:rsidRDefault="00083448" w:rsidP="00083448">
      <w:pPr>
        <w:widowControl w:val="0"/>
        <w:autoSpaceDE w:val="0"/>
        <w:autoSpaceDN w:val="0"/>
        <w:adjustRightInd w:val="0"/>
        <w:spacing w:after="0" w:line="240" w:lineRule="auto"/>
        <w:ind w:left="283" w:firstLine="425"/>
        <w:jc w:val="both"/>
        <w:rPr>
          <w:rFonts w:ascii="Times New Roman" w:eastAsia="Times New Roman" w:hAnsi="Times New Roman" w:cs="Times New Roman"/>
          <w:b/>
          <w:color w:val="000000"/>
          <w:sz w:val="24"/>
          <w:szCs w:val="24"/>
          <w:lang w:eastAsia="ru-RU"/>
        </w:rPr>
      </w:pPr>
    </w:p>
    <w:p w:rsidR="00083448" w:rsidRPr="00083448" w:rsidRDefault="00083448" w:rsidP="00083448">
      <w:pPr>
        <w:widowControl w:val="0"/>
        <w:autoSpaceDE w:val="0"/>
        <w:autoSpaceDN w:val="0"/>
        <w:adjustRightInd w:val="0"/>
        <w:spacing w:after="0" w:line="240" w:lineRule="auto"/>
        <w:ind w:left="283" w:firstLine="425"/>
        <w:jc w:val="both"/>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t>12.1. Стороны подтверждают, что:</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12.1.1. Решения, касающиеся установления и изменения условий нормирования и оплаты труда, материального стимулирования, режима работы принимаются работодателем и руководителем  образовательной организации с учетом мнения соответствующего выборного профсоюзного органа.</w:t>
      </w:r>
    </w:p>
    <w:p w:rsidR="00083448" w:rsidRPr="00083448" w:rsidRDefault="00083448" w:rsidP="00083448">
      <w:pPr>
        <w:widowControl w:val="0"/>
        <w:autoSpaceDE w:val="0"/>
        <w:autoSpaceDN w:val="0"/>
        <w:adjustRightInd w:val="0"/>
        <w:spacing w:after="0" w:line="240" w:lineRule="auto"/>
        <w:ind w:firstLine="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Аттестация работников производится при участии представителей выборного органа первичной профсоюзной организации.</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12.1.2. В соответствии со ст.377 Трудового кодекса РФ, ст.28 Закона РФ «О профессиональных союзах, их правах и гарантиях деятельности»,  выборному органу первичной профсоюзной организации предоставляется в безвозмездное пользование оборудованное помещение, возможность пользоваться служебным транспортом, средствами связи (в том числе компьютерным оборудованием, </w:t>
      </w:r>
      <w:r w:rsidRPr="00083448">
        <w:rPr>
          <w:rFonts w:ascii="Times New Roman" w:eastAsia="Times New Roman" w:hAnsi="Times New Roman" w:cs="Times New Roman"/>
          <w:color w:val="000000"/>
          <w:sz w:val="24"/>
          <w:szCs w:val="24"/>
          <w:lang w:val="en-US" w:eastAsia="ru-RU"/>
        </w:rPr>
        <w:t>E</w:t>
      </w:r>
      <w:r w:rsidRPr="00083448">
        <w:rPr>
          <w:rFonts w:ascii="Times New Roman" w:eastAsia="Times New Roman" w:hAnsi="Times New Roman" w:cs="Times New Roman"/>
          <w:color w:val="000000"/>
          <w:sz w:val="24"/>
          <w:szCs w:val="24"/>
          <w:lang w:eastAsia="ru-RU"/>
        </w:rPr>
        <w:t>-</w:t>
      </w:r>
      <w:r w:rsidRPr="00083448">
        <w:rPr>
          <w:rFonts w:ascii="Times New Roman" w:eastAsia="Times New Roman" w:hAnsi="Times New Roman" w:cs="Times New Roman"/>
          <w:color w:val="000000"/>
          <w:sz w:val="24"/>
          <w:szCs w:val="24"/>
          <w:lang w:val="en-US" w:eastAsia="ru-RU"/>
        </w:rPr>
        <w:t>mail</w:t>
      </w:r>
      <w:r w:rsidRPr="00083448">
        <w:rPr>
          <w:rFonts w:ascii="Times New Roman" w:eastAsia="Times New Roman" w:hAnsi="Times New Roman" w:cs="Times New Roman"/>
          <w:color w:val="000000"/>
          <w:sz w:val="24"/>
          <w:szCs w:val="24"/>
          <w:lang w:eastAsia="ru-RU"/>
        </w:rPr>
        <w:t xml:space="preserve"> и </w:t>
      </w:r>
      <w:r w:rsidRPr="00083448">
        <w:rPr>
          <w:rFonts w:ascii="Times New Roman" w:eastAsia="Times New Roman" w:hAnsi="Times New Roman" w:cs="Times New Roman"/>
          <w:color w:val="000000"/>
          <w:sz w:val="24"/>
          <w:szCs w:val="24"/>
          <w:lang w:val="en-US" w:eastAsia="ru-RU"/>
        </w:rPr>
        <w:t>Internet</w:t>
      </w:r>
      <w:r w:rsidRPr="00083448">
        <w:rPr>
          <w:rFonts w:ascii="Times New Roman" w:eastAsia="Times New Roman" w:hAnsi="Times New Roman" w:cs="Times New Roman"/>
          <w:color w:val="000000"/>
          <w:sz w:val="24"/>
          <w:szCs w:val="24"/>
          <w:lang w:eastAsia="ru-RU"/>
        </w:rPr>
        <w:t>), множительной техникой и др.</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12.1.3. Выборные органы первичных, территориальных (местных), республиканской организаций Профсоюза  осуществляют обработку персональных данных членов профсоюза без уведомления уполномоченного органа по защите прав субъектов персональных данных (подпункт 3 пункта 2 статьи 22 ФЗ № 152 от 27.07.2006г.  «О персональных данных»).</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ab/>
        <w:t>12.1.4. Распространение или раскрытие персональных данных третьим лицам выборными органами первичных, территориальных (местных)</w:t>
      </w:r>
      <w:proofErr w:type="gramStart"/>
      <w:r w:rsidRPr="00083448">
        <w:rPr>
          <w:rFonts w:ascii="Times New Roman" w:eastAsia="Times New Roman" w:hAnsi="Times New Roman" w:cs="Times New Roman"/>
          <w:sz w:val="24"/>
          <w:szCs w:val="24"/>
          <w:lang w:eastAsia="ru-RU"/>
        </w:rPr>
        <w:t xml:space="preserve"> ,</w:t>
      </w:r>
      <w:proofErr w:type="gramEnd"/>
      <w:r w:rsidRPr="00083448">
        <w:rPr>
          <w:rFonts w:ascii="Times New Roman" w:eastAsia="Times New Roman" w:hAnsi="Times New Roman" w:cs="Times New Roman"/>
          <w:sz w:val="24"/>
          <w:szCs w:val="24"/>
          <w:lang w:eastAsia="ru-RU"/>
        </w:rPr>
        <w:t xml:space="preserve"> республиканской организаций Профсоюза  осуществляются только с согласия в письменной форме субъекта персональных данных.</w:t>
      </w:r>
    </w:p>
    <w:p w:rsidR="00083448" w:rsidRPr="00083448" w:rsidRDefault="00083448" w:rsidP="0008344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12.1.5. При обращении к Работодателю (его представителю) представителей выборных органов Профсоюза в связи с реализацией  Уставной деятельности Профсоюза в части осуществления защиты трудовых прав и социально-экономических интересов членов профсоюза работодатель не вправе не представлять персональные данные работника-члена профсоюза при наличии его письменного согласия на раскрытие персональных данных.</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12.1.6. Члены выборных коллегиальных органов профсоюзных организаций, не освобожденные от основной работы, освобождаются от нее с сохранением средней заработной платы для участия в качестве делегатов в работе созываемых профессиональными союзами съездов, конференций, для участия в работе выборных коллегиальных органов профессиональных союзов, а также на время краткосрочной профсоюзной учебы.</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12.1.7. Членам комиссии по трудовым спорам предоставляется свободное от работы время с сохранением средней заработной платы для участия в работе комиссии.</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12.2. По согласованию  с выборными органами первичной профсоюзной организации рассматриваются следующие вопросы:</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-расторжение трудового договора с работниками, являющимися членами  Профсоюза, по инициативе работодателя (ст.82,374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привлечение к сверхурочным работам (ст.99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разделение рабочего времени на части (ст.105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привлечение к работе в выходные и нерабочие праздничные дни (ст.113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очередность предоставления отпусков (ст. 123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установление заработной платы (ст.135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lastRenderedPageBreak/>
        <w:tab/>
        <w:t>- применение систем нормирования труда (ст.159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массовые увольнения работников (ст.180 ТК РФ);</w:t>
      </w:r>
    </w:p>
    <w:p w:rsidR="00083448" w:rsidRPr="00083448" w:rsidRDefault="00083448" w:rsidP="000834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установление перечня должностей с ненормированным рабочим днем (ст.101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утверждение Правил внутреннего трудового распорядка (ст.190 ТК РФ);</w:t>
      </w:r>
    </w:p>
    <w:p w:rsidR="00083448" w:rsidRPr="00083448" w:rsidRDefault="00083448" w:rsidP="00083448">
      <w:pPr>
        <w:widowControl w:val="0"/>
        <w:autoSpaceDE w:val="0"/>
        <w:autoSpaceDN w:val="0"/>
        <w:adjustRightInd w:val="0"/>
        <w:spacing w:after="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создание комитета (комиссий) по охране труда (ст.218 ТК РФ);</w:t>
      </w:r>
    </w:p>
    <w:p w:rsidR="00083448" w:rsidRPr="00083448" w:rsidRDefault="00083448" w:rsidP="00083448">
      <w:pPr>
        <w:widowControl w:val="0"/>
        <w:autoSpaceDE w:val="0"/>
        <w:autoSpaceDN w:val="0"/>
        <w:adjustRightInd w:val="0"/>
        <w:spacing w:after="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установление графиков сменности, расписаний занятий, уроков (ст.103 ТК РФ);</w:t>
      </w:r>
    </w:p>
    <w:p w:rsidR="00083448" w:rsidRPr="00083448" w:rsidRDefault="00083448" w:rsidP="00083448">
      <w:pPr>
        <w:widowControl w:val="0"/>
        <w:autoSpaceDE w:val="0"/>
        <w:autoSpaceDN w:val="0"/>
        <w:adjustRightInd w:val="0"/>
        <w:spacing w:after="120" w:line="240" w:lineRule="auto"/>
        <w:ind w:left="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установление размеров доплат за вредные и иные особые условия труда (ст.147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определение форм профессиональной подготовки, переподготовки и повышения квалификации работников, перечень необходимых профессий и специальностей (ст.196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размер повышения оплаты труда в ночное время (ст.154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применение и снятие дисциплинарного взыскания до истечения 1 года со дня его применения (ст.193,194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 установление сроков выплаты заработной платы работников (ст.136 ТК РФ);</w:t>
      </w:r>
    </w:p>
    <w:p w:rsidR="00083448" w:rsidRPr="00083448" w:rsidRDefault="00083448" w:rsidP="00083448">
      <w:pPr>
        <w:widowControl w:val="0"/>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ab/>
        <w:t>-другие вопросы, затрагивающие социально-трудовые права работников, предусмотренные  коллективными договорами.</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12.3.Учитывают значимость общественной работы в качестве председателя выборного профсоюзного органа при проведении аттестации, поощрении работников. Установят стимулирующую выплату работникам, избранным председателями выборных профсоюзных органов. Размер данной стимулирующей выплаты  определяется в Положении об условиях оплаты труда образовательной организации.</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12.4. В соответствии со ст.370 Трудового кодекса РФ, ст.23 Закона РФ «О профессиональных союзах, их правах и гарантиях деятельности», выборные профсоюзные органы вправе по просьбе членов профсоюза, а также по собственной инициативе представлять интересы работников в органах, рассматривающих трудовые споры.</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12.5. Представляют к присвоению почетных званий, грамот Республики Татарстан и Российской Федерации наиболее отличившихся профсоюзных активистов.</w:t>
      </w:r>
    </w:p>
    <w:p w:rsidR="00083448" w:rsidRPr="00083448" w:rsidRDefault="00083448" w:rsidP="0008344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12.6. Работодатель производит ежемесячно и бесплатно по письменным заявлениям работников безналичное перечисление профсоюзных взносов в размере одного процента от заработной платы и других доходов, связанных с трудовой деятельностью и перечислять их на счета выборных профсоюзных органов, одновременно с перечислением денежных сре</w:t>
      </w:r>
      <w:proofErr w:type="gramStart"/>
      <w:r w:rsidRPr="00083448">
        <w:rPr>
          <w:rFonts w:ascii="Times New Roman" w:eastAsia="Times New Roman" w:hAnsi="Times New Roman" w:cs="Times New Roman"/>
          <w:color w:val="000000"/>
          <w:sz w:val="24"/>
          <w:szCs w:val="24"/>
          <w:lang w:eastAsia="ru-RU"/>
        </w:rPr>
        <w:t>дств дл</w:t>
      </w:r>
      <w:proofErr w:type="gramEnd"/>
      <w:r w:rsidRPr="00083448">
        <w:rPr>
          <w:rFonts w:ascii="Times New Roman" w:eastAsia="Times New Roman" w:hAnsi="Times New Roman" w:cs="Times New Roman"/>
          <w:color w:val="000000"/>
          <w:sz w:val="24"/>
          <w:szCs w:val="24"/>
          <w:lang w:eastAsia="ru-RU"/>
        </w:rPr>
        <w:t xml:space="preserve">я расчета по оплате труда.  </w:t>
      </w:r>
    </w:p>
    <w:p w:rsidR="00083448" w:rsidRPr="00083448" w:rsidRDefault="00083448" w:rsidP="00083448">
      <w:pPr>
        <w:widowControl w:val="0"/>
        <w:autoSpaceDE w:val="0"/>
        <w:autoSpaceDN w:val="0"/>
        <w:adjustRightInd w:val="0"/>
        <w:spacing w:after="120" w:line="240" w:lineRule="auto"/>
        <w:ind w:firstLine="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Данный порядок удержания и перечисления денежных средств (взносов) предусмотрен для работников, не являющихся членами профсоюза (по их заявлениям, уполномочивших выборный орган профсоюзный организации представлять их интересы во взаимоотношениях с работодателями).</w:t>
      </w:r>
    </w:p>
    <w:p w:rsidR="00083448" w:rsidRPr="00083448" w:rsidRDefault="00083448" w:rsidP="00083448">
      <w:pPr>
        <w:widowControl w:val="0"/>
        <w:autoSpaceDE w:val="0"/>
        <w:autoSpaceDN w:val="0"/>
        <w:adjustRightInd w:val="0"/>
        <w:spacing w:after="120" w:line="240" w:lineRule="auto"/>
        <w:ind w:firstLine="283"/>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12.7. Интересы, отраженные в данном соглашении, могут быть реализованы только при условии обязательного выполнения сторонами всех обязательств коллективного договора.</w:t>
      </w:r>
    </w:p>
    <w:p w:rsidR="00083448" w:rsidRPr="00083448" w:rsidRDefault="00083448" w:rsidP="00083448">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sz w:val="24"/>
          <w:szCs w:val="24"/>
          <w:lang w:eastAsia="ru-RU"/>
        </w:rPr>
      </w:pPr>
    </w:p>
    <w:p w:rsidR="00083448" w:rsidRPr="00083448" w:rsidRDefault="00083448" w:rsidP="00083448">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sz w:val="24"/>
          <w:szCs w:val="24"/>
          <w:lang w:eastAsia="ru-RU"/>
        </w:rPr>
      </w:pPr>
    </w:p>
    <w:p w:rsidR="00083448" w:rsidRPr="00083448" w:rsidRDefault="00083448" w:rsidP="00083448">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3"/>
          <w:sz w:val="24"/>
          <w:szCs w:val="24"/>
          <w:lang w:eastAsia="ru-RU"/>
        </w:rPr>
      </w:pPr>
      <w:proofErr w:type="gramStart"/>
      <w:r w:rsidRPr="00083448">
        <w:rPr>
          <w:rFonts w:ascii="Times New Roman" w:eastAsia="Times New Roman" w:hAnsi="Times New Roman" w:cs="Times New Roman"/>
          <w:b/>
          <w:bCs/>
          <w:color w:val="000000"/>
          <w:spacing w:val="-6"/>
          <w:sz w:val="24"/>
          <w:szCs w:val="24"/>
          <w:lang w:val="en-US" w:eastAsia="ru-RU"/>
        </w:rPr>
        <w:t>XI</w:t>
      </w:r>
      <w:r w:rsidRPr="00083448">
        <w:rPr>
          <w:rFonts w:ascii="Times New Roman" w:eastAsia="Times New Roman" w:hAnsi="Times New Roman" w:cs="Times New Roman"/>
          <w:b/>
          <w:bCs/>
          <w:color w:val="000000"/>
          <w:spacing w:val="-6"/>
          <w:sz w:val="24"/>
          <w:szCs w:val="24"/>
          <w:lang w:eastAsia="ru-RU"/>
        </w:rPr>
        <w:t>П.</w:t>
      </w:r>
      <w:proofErr w:type="gramEnd"/>
      <w:r w:rsidRPr="00083448">
        <w:rPr>
          <w:rFonts w:ascii="Times New Roman" w:eastAsia="Times New Roman" w:hAnsi="Times New Roman" w:cs="Times New Roman"/>
          <w:b/>
          <w:bCs/>
          <w:color w:val="000000"/>
          <w:spacing w:val="-6"/>
          <w:sz w:val="24"/>
          <w:szCs w:val="24"/>
          <w:lang w:eastAsia="ru-RU"/>
        </w:rPr>
        <w:t xml:space="preserve"> </w:t>
      </w:r>
      <w:proofErr w:type="gramStart"/>
      <w:r w:rsidRPr="00083448">
        <w:rPr>
          <w:rFonts w:ascii="Times New Roman" w:eastAsia="Times New Roman" w:hAnsi="Times New Roman" w:cs="Times New Roman"/>
          <w:b/>
          <w:bCs/>
          <w:color w:val="000000"/>
          <w:spacing w:val="-6"/>
          <w:sz w:val="24"/>
          <w:szCs w:val="24"/>
          <w:lang w:eastAsia="ru-RU"/>
        </w:rPr>
        <w:t>КОНТРОЛЬ ЗА</w:t>
      </w:r>
      <w:proofErr w:type="gramEnd"/>
      <w:r w:rsidRPr="00083448">
        <w:rPr>
          <w:rFonts w:ascii="Times New Roman" w:eastAsia="Times New Roman" w:hAnsi="Times New Roman" w:cs="Times New Roman"/>
          <w:b/>
          <w:bCs/>
          <w:color w:val="000000"/>
          <w:spacing w:val="-6"/>
          <w:sz w:val="24"/>
          <w:szCs w:val="24"/>
          <w:lang w:eastAsia="ru-RU"/>
        </w:rPr>
        <w:t xml:space="preserve"> ВЫПОЛНЕНИЕМ КОЛЛЕКТИВНОГО </w:t>
      </w:r>
      <w:r w:rsidRPr="00083448">
        <w:rPr>
          <w:rFonts w:ascii="Times New Roman" w:eastAsia="Times New Roman" w:hAnsi="Times New Roman" w:cs="Times New Roman"/>
          <w:b/>
          <w:bCs/>
          <w:color w:val="000000"/>
          <w:spacing w:val="-3"/>
          <w:sz w:val="24"/>
          <w:szCs w:val="24"/>
          <w:lang w:eastAsia="ru-RU"/>
        </w:rPr>
        <w:t>ДОГОВОРА. ОТВЕТСТВЕННОСТЬ СТОРОН.</w:t>
      </w:r>
    </w:p>
    <w:p w:rsidR="00083448" w:rsidRPr="00083448" w:rsidRDefault="00083448" w:rsidP="00083448">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sz w:val="24"/>
          <w:szCs w:val="24"/>
          <w:lang w:eastAsia="ru-RU"/>
        </w:rPr>
      </w:pPr>
    </w:p>
    <w:p w:rsidR="00083448" w:rsidRPr="00083448" w:rsidRDefault="00083448" w:rsidP="00083448">
      <w:pPr>
        <w:widowControl w:val="0"/>
        <w:shd w:val="clear" w:color="auto" w:fill="FFFFFF"/>
        <w:autoSpaceDE w:val="0"/>
        <w:autoSpaceDN w:val="0"/>
        <w:adjustRightInd w:val="0"/>
        <w:spacing w:after="0" w:line="240" w:lineRule="auto"/>
        <w:ind w:left="461"/>
        <w:rPr>
          <w:rFonts w:ascii="Times New Roman" w:eastAsia="Times New Roman" w:hAnsi="Times New Roman" w:cs="Times New Roman"/>
          <w:b/>
          <w:sz w:val="24"/>
          <w:szCs w:val="24"/>
          <w:lang w:eastAsia="ru-RU"/>
        </w:rPr>
      </w:pPr>
      <w:r w:rsidRPr="00083448">
        <w:rPr>
          <w:rFonts w:ascii="Times New Roman" w:eastAsia="Times New Roman" w:hAnsi="Times New Roman" w:cs="Times New Roman"/>
          <w:b/>
          <w:color w:val="000000"/>
          <w:spacing w:val="1"/>
          <w:sz w:val="24"/>
          <w:szCs w:val="24"/>
          <w:lang w:eastAsia="ru-RU"/>
        </w:rPr>
        <w:t xml:space="preserve">    13.1 Стороны договорились, что:</w:t>
      </w:r>
    </w:p>
    <w:p w:rsidR="00083448" w:rsidRPr="00083448" w:rsidRDefault="00083448" w:rsidP="00083448">
      <w:pPr>
        <w:widowControl w:val="0"/>
        <w:shd w:val="clear" w:color="auto" w:fill="FFFFFF"/>
        <w:tabs>
          <w:tab w:val="left" w:pos="1138"/>
          <w:tab w:val="left" w:pos="8640"/>
        </w:tabs>
        <w:autoSpaceDE w:val="0"/>
        <w:autoSpaceDN w:val="0"/>
        <w:adjustRightInd w:val="0"/>
        <w:spacing w:after="0" w:line="240" w:lineRule="auto"/>
        <w:ind w:left="139" w:firstLine="581"/>
        <w:jc w:val="both"/>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7"/>
          <w:sz w:val="24"/>
          <w:szCs w:val="24"/>
          <w:lang w:eastAsia="ru-RU"/>
        </w:rPr>
        <w:t xml:space="preserve">13.1.1. </w:t>
      </w:r>
      <w:r w:rsidRPr="00083448">
        <w:rPr>
          <w:rFonts w:ascii="Times New Roman" w:eastAsia="Times New Roman" w:hAnsi="Times New Roman" w:cs="Times New Roman"/>
          <w:iCs/>
          <w:color w:val="000000"/>
          <w:spacing w:val="3"/>
          <w:sz w:val="24"/>
          <w:szCs w:val="24"/>
          <w:lang w:eastAsia="ru-RU"/>
        </w:rPr>
        <w:t xml:space="preserve">Работодатель </w:t>
      </w:r>
      <w:r w:rsidRPr="00083448">
        <w:rPr>
          <w:rFonts w:ascii="Times New Roman" w:eastAsia="Times New Roman" w:hAnsi="Times New Roman" w:cs="Times New Roman"/>
          <w:color w:val="000000"/>
          <w:spacing w:val="3"/>
          <w:sz w:val="24"/>
          <w:szCs w:val="24"/>
          <w:lang w:eastAsia="ru-RU"/>
        </w:rPr>
        <w:t xml:space="preserve">направляет коллективный договор в течение 7 дней со дня его подписания на уведомительную регистрацию в орган по </w:t>
      </w:r>
      <w:r w:rsidRPr="00083448">
        <w:rPr>
          <w:rFonts w:ascii="Times New Roman" w:eastAsia="Times New Roman" w:hAnsi="Times New Roman" w:cs="Times New Roman"/>
          <w:color w:val="000000"/>
          <w:spacing w:val="2"/>
          <w:sz w:val="24"/>
          <w:szCs w:val="24"/>
          <w:lang w:eastAsia="ru-RU"/>
        </w:rPr>
        <w:t>труду, вышестоящий профсоюзный орган.</w:t>
      </w:r>
    </w:p>
    <w:p w:rsidR="00083448" w:rsidRPr="00083448" w:rsidRDefault="00083448" w:rsidP="00083448">
      <w:pPr>
        <w:widowControl w:val="0"/>
        <w:shd w:val="clear" w:color="auto" w:fill="FFFFFF"/>
        <w:tabs>
          <w:tab w:val="left" w:pos="1138"/>
          <w:tab w:val="left" w:pos="8640"/>
        </w:tabs>
        <w:autoSpaceDE w:val="0"/>
        <w:autoSpaceDN w:val="0"/>
        <w:adjustRightInd w:val="0"/>
        <w:spacing w:after="0" w:line="240" w:lineRule="auto"/>
        <w:ind w:left="139" w:firstLine="581"/>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2"/>
          <w:sz w:val="24"/>
          <w:szCs w:val="24"/>
          <w:lang w:eastAsia="ru-RU"/>
        </w:rPr>
        <w:t xml:space="preserve">13.1.2. </w:t>
      </w:r>
      <w:proofErr w:type="gramStart"/>
      <w:r w:rsidRPr="00083448">
        <w:rPr>
          <w:rFonts w:ascii="Times New Roman" w:eastAsia="Times New Roman" w:hAnsi="Times New Roman" w:cs="Times New Roman"/>
          <w:color w:val="000000"/>
          <w:spacing w:val="1"/>
          <w:sz w:val="24"/>
          <w:szCs w:val="24"/>
          <w:lang w:eastAsia="ru-RU"/>
        </w:rPr>
        <w:t>Отчитываются о ходе</w:t>
      </w:r>
      <w:proofErr w:type="gramEnd"/>
      <w:r w:rsidRPr="00083448">
        <w:rPr>
          <w:rFonts w:ascii="Times New Roman" w:eastAsia="Times New Roman" w:hAnsi="Times New Roman" w:cs="Times New Roman"/>
          <w:color w:val="000000"/>
          <w:spacing w:val="1"/>
          <w:sz w:val="24"/>
          <w:szCs w:val="24"/>
          <w:lang w:eastAsia="ru-RU"/>
        </w:rPr>
        <w:t xml:space="preserve"> выполнения положений коллективного договора на </w:t>
      </w:r>
      <w:r w:rsidRPr="00083448">
        <w:rPr>
          <w:rFonts w:ascii="Times New Roman" w:eastAsia="Times New Roman" w:hAnsi="Times New Roman" w:cs="Times New Roman"/>
          <w:color w:val="000000"/>
          <w:spacing w:val="1"/>
          <w:sz w:val="24"/>
          <w:szCs w:val="24"/>
          <w:lang w:eastAsia="ru-RU"/>
        </w:rPr>
        <w:lastRenderedPageBreak/>
        <w:t>общем собрании работников  один раз в год.</w:t>
      </w:r>
    </w:p>
    <w:p w:rsidR="00083448" w:rsidRPr="00083448" w:rsidRDefault="00083448" w:rsidP="00083448">
      <w:pPr>
        <w:widowControl w:val="0"/>
        <w:shd w:val="clear" w:color="auto" w:fill="FFFFFF"/>
        <w:tabs>
          <w:tab w:val="left" w:pos="1306"/>
        </w:tabs>
        <w:autoSpaceDE w:val="0"/>
        <w:autoSpaceDN w:val="0"/>
        <w:adjustRightInd w:val="0"/>
        <w:spacing w:after="0" w:line="240" w:lineRule="auto"/>
        <w:ind w:left="82" w:firstLine="571"/>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7"/>
          <w:sz w:val="24"/>
          <w:szCs w:val="24"/>
          <w:lang w:eastAsia="ru-RU"/>
        </w:rPr>
        <w:t xml:space="preserve"> 13.1.3.</w:t>
      </w:r>
      <w:r w:rsidRPr="00083448">
        <w:rPr>
          <w:rFonts w:ascii="Times New Roman" w:eastAsia="Times New Roman" w:hAnsi="Times New Roman" w:cs="Times New Roman"/>
          <w:color w:val="000000"/>
          <w:sz w:val="24"/>
          <w:szCs w:val="24"/>
          <w:lang w:eastAsia="ru-RU"/>
        </w:rPr>
        <w:t xml:space="preserve"> </w:t>
      </w:r>
      <w:r w:rsidRPr="00083448">
        <w:rPr>
          <w:rFonts w:ascii="Times New Roman" w:eastAsia="Times New Roman" w:hAnsi="Times New Roman" w:cs="Times New Roman"/>
          <w:color w:val="000000"/>
          <w:spacing w:val="4"/>
          <w:sz w:val="24"/>
          <w:szCs w:val="24"/>
          <w:lang w:eastAsia="ru-RU"/>
        </w:rPr>
        <w:t xml:space="preserve">Рассматривают  возникающие  в  период действия </w:t>
      </w:r>
      <w:r w:rsidRPr="00083448">
        <w:rPr>
          <w:rFonts w:ascii="Times New Roman" w:eastAsia="Times New Roman" w:hAnsi="Times New Roman" w:cs="Times New Roman"/>
          <w:color w:val="000000"/>
          <w:spacing w:val="8"/>
          <w:sz w:val="24"/>
          <w:szCs w:val="24"/>
          <w:lang w:eastAsia="ru-RU"/>
        </w:rPr>
        <w:t xml:space="preserve">коллективного договора разногласия и  конфликты,  связанные с его </w:t>
      </w:r>
      <w:r w:rsidRPr="00083448">
        <w:rPr>
          <w:rFonts w:ascii="Times New Roman" w:eastAsia="Times New Roman" w:hAnsi="Times New Roman" w:cs="Times New Roman"/>
          <w:color w:val="000000"/>
          <w:sz w:val="24"/>
          <w:szCs w:val="24"/>
          <w:lang w:eastAsia="ru-RU"/>
        </w:rPr>
        <w:t>выполнением.</w:t>
      </w:r>
    </w:p>
    <w:p w:rsidR="00083448" w:rsidRPr="00083448" w:rsidRDefault="00083448" w:rsidP="00083448">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color w:val="000000"/>
          <w:spacing w:val="-6"/>
          <w:sz w:val="24"/>
          <w:szCs w:val="24"/>
          <w:lang w:eastAsia="ru-RU"/>
        </w:rPr>
      </w:pPr>
      <w:r w:rsidRPr="00083448">
        <w:rPr>
          <w:rFonts w:ascii="Times New Roman" w:eastAsia="Times New Roman" w:hAnsi="Times New Roman" w:cs="Times New Roman"/>
          <w:color w:val="000000"/>
          <w:spacing w:val="2"/>
          <w:sz w:val="24"/>
          <w:szCs w:val="24"/>
          <w:lang w:eastAsia="ru-RU"/>
        </w:rPr>
        <w:t xml:space="preserve">           13.1.4. Соблюдают   установленный  законодательством    порядок разрешения    индивидуальных   и    коллективных    трудовых   споров, </w:t>
      </w:r>
      <w:r w:rsidRPr="00083448">
        <w:rPr>
          <w:rFonts w:ascii="Times New Roman" w:eastAsia="Times New Roman" w:hAnsi="Times New Roman" w:cs="Times New Roman"/>
          <w:color w:val="000000"/>
          <w:spacing w:val="8"/>
          <w:sz w:val="24"/>
          <w:szCs w:val="24"/>
          <w:lang w:eastAsia="ru-RU"/>
        </w:rPr>
        <w:t xml:space="preserve">используют все возможности для устранения причин, которые могут </w:t>
      </w:r>
      <w:r w:rsidRPr="00083448">
        <w:rPr>
          <w:rFonts w:ascii="Times New Roman" w:eastAsia="Times New Roman" w:hAnsi="Times New Roman" w:cs="Times New Roman"/>
          <w:color w:val="000000"/>
          <w:spacing w:val="1"/>
          <w:sz w:val="24"/>
          <w:szCs w:val="24"/>
          <w:lang w:eastAsia="ru-RU"/>
        </w:rPr>
        <w:t>повлечь возникновение конфликтов.</w:t>
      </w:r>
    </w:p>
    <w:p w:rsidR="00083448" w:rsidRPr="00083448" w:rsidRDefault="00083448" w:rsidP="00083448">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color w:val="000000"/>
          <w:spacing w:val="1"/>
          <w:sz w:val="24"/>
          <w:szCs w:val="24"/>
          <w:lang w:eastAsia="ru-RU"/>
        </w:rPr>
        <w:t xml:space="preserve">           13.1.5. В случае  нарушения  или  невыполнения  обязательств </w:t>
      </w:r>
      <w:r w:rsidRPr="00083448">
        <w:rPr>
          <w:rFonts w:ascii="Times New Roman" w:eastAsia="Times New Roman" w:hAnsi="Times New Roman" w:cs="Times New Roman"/>
          <w:color w:val="000000"/>
          <w:spacing w:val="8"/>
          <w:sz w:val="24"/>
          <w:szCs w:val="24"/>
          <w:lang w:eastAsia="ru-RU"/>
        </w:rPr>
        <w:t xml:space="preserve">коллективного договора виновная сторона или виновные лица несут </w:t>
      </w:r>
      <w:r w:rsidRPr="00083448">
        <w:rPr>
          <w:rFonts w:ascii="Times New Roman" w:eastAsia="Times New Roman" w:hAnsi="Times New Roman" w:cs="Times New Roman"/>
          <w:color w:val="000000"/>
          <w:spacing w:val="2"/>
          <w:sz w:val="24"/>
          <w:szCs w:val="24"/>
          <w:lang w:eastAsia="ru-RU"/>
        </w:rPr>
        <w:t>ответственность в порядке, предусмотренном законодательством.</w:t>
      </w:r>
      <w:r w:rsidRPr="00083448">
        <w:rPr>
          <w:rFonts w:ascii="Times New Roman" w:eastAsia="Times New Roman" w:hAnsi="Times New Roman" w:cs="Times New Roman"/>
          <w:sz w:val="24"/>
          <w:szCs w:val="24"/>
          <w:lang w:eastAsia="ru-RU"/>
        </w:rPr>
        <w:tab/>
      </w:r>
      <w:r w:rsidRPr="00083448">
        <w:rPr>
          <w:rFonts w:ascii="Times New Roman" w:eastAsia="Times New Roman" w:hAnsi="Times New Roman" w:cs="Times New Roman"/>
          <w:sz w:val="24"/>
          <w:szCs w:val="24"/>
          <w:lang w:eastAsia="ru-RU"/>
        </w:rPr>
        <w:tab/>
      </w:r>
      <w:r w:rsidRPr="00083448">
        <w:rPr>
          <w:rFonts w:ascii="Times New Roman" w:eastAsia="Times New Roman" w:hAnsi="Times New Roman" w:cs="Times New Roman"/>
          <w:sz w:val="24"/>
          <w:szCs w:val="24"/>
          <w:lang w:eastAsia="ru-RU"/>
        </w:rPr>
        <w:tab/>
      </w:r>
    </w:p>
    <w:p w:rsidR="00083448" w:rsidRPr="00083448" w:rsidRDefault="00083448" w:rsidP="00083448">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ab/>
        <w:t xml:space="preserve">                             Подписи сторон:</w:t>
      </w:r>
    </w:p>
    <w:p w:rsidR="00083448" w:rsidRPr="00083448" w:rsidRDefault="00083448" w:rsidP="00083448">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color w:val="000000"/>
          <w:spacing w:val="2"/>
          <w:sz w:val="24"/>
          <w:szCs w:val="24"/>
          <w:lang w:eastAsia="ru-RU"/>
        </w:rPr>
      </w:pP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083448" w:rsidRPr="00083448" w:rsidTr="008861AA">
        <w:tc>
          <w:tcPr>
            <w:tcW w:w="4678" w:type="dxa"/>
          </w:tcPr>
          <w:p w:rsidR="00083448" w:rsidRPr="00083448" w:rsidRDefault="00083448" w:rsidP="00083448">
            <w:pPr>
              <w:widowControl w:val="0"/>
              <w:shd w:val="clear" w:color="auto" w:fill="FFFFFF"/>
              <w:tabs>
                <w:tab w:val="left" w:pos="1109"/>
              </w:tabs>
              <w:autoSpaceDE w:val="0"/>
              <w:autoSpaceDN w:val="0"/>
              <w:adjustRightInd w:val="0"/>
              <w:spacing w:before="125" w:line="226" w:lineRule="exact"/>
              <w:ind w:left="4956" w:hanging="4956"/>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Работодатель (должность) </w:t>
            </w:r>
          </w:p>
          <w:p w:rsidR="00083448" w:rsidRPr="00083448" w:rsidRDefault="00083448" w:rsidP="00083448">
            <w:pPr>
              <w:widowControl w:val="0"/>
              <w:shd w:val="clear" w:color="auto" w:fill="FFFFFF"/>
              <w:tabs>
                <w:tab w:val="left" w:pos="1109"/>
              </w:tabs>
              <w:autoSpaceDE w:val="0"/>
              <w:autoSpaceDN w:val="0"/>
              <w:adjustRightInd w:val="0"/>
              <w:spacing w:before="125" w:line="226" w:lineRule="exact"/>
              <w:ind w:left="4956" w:hanging="4956"/>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Директор школы: </w:t>
            </w:r>
          </w:p>
          <w:p w:rsidR="00083448" w:rsidRPr="00083448" w:rsidRDefault="00083448" w:rsidP="00083448">
            <w:pPr>
              <w:widowControl w:val="0"/>
              <w:shd w:val="clear" w:color="auto" w:fill="FFFFFF"/>
              <w:tabs>
                <w:tab w:val="left" w:pos="1109"/>
              </w:tabs>
              <w:autoSpaceDE w:val="0"/>
              <w:autoSpaceDN w:val="0"/>
              <w:adjustRightInd w:val="0"/>
              <w:spacing w:before="125" w:line="226" w:lineRule="exact"/>
              <w:ind w:left="4956" w:hanging="4956"/>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w:t>
            </w:r>
            <w:proofErr w:type="spellStart"/>
            <w:r w:rsidRPr="00083448">
              <w:rPr>
                <w:rFonts w:ascii="Times New Roman" w:eastAsia="Times New Roman" w:hAnsi="Times New Roman" w:cs="Times New Roman"/>
                <w:color w:val="000000"/>
                <w:spacing w:val="2"/>
                <w:sz w:val="24"/>
                <w:szCs w:val="24"/>
                <w:lang w:eastAsia="ru-RU"/>
              </w:rPr>
              <w:t>Шаймарданов</w:t>
            </w:r>
            <w:proofErr w:type="spellEnd"/>
            <w:r w:rsidRPr="00083448">
              <w:rPr>
                <w:rFonts w:ascii="Times New Roman" w:eastAsia="Times New Roman" w:hAnsi="Times New Roman" w:cs="Times New Roman"/>
                <w:color w:val="000000"/>
                <w:spacing w:val="2"/>
                <w:sz w:val="24"/>
                <w:szCs w:val="24"/>
                <w:lang w:eastAsia="ru-RU"/>
              </w:rPr>
              <w:t xml:space="preserve"> А.Н.</w:t>
            </w:r>
          </w:p>
          <w:p w:rsidR="00083448" w:rsidRPr="00083448" w:rsidRDefault="00083448" w:rsidP="00083448">
            <w:pPr>
              <w:widowControl w:val="0"/>
              <w:shd w:val="clear" w:color="auto" w:fill="FFFFFF"/>
              <w:tabs>
                <w:tab w:val="left" w:pos="1109"/>
              </w:tabs>
              <w:autoSpaceDE w:val="0"/>
              <w:autoSpaceDN w:val="0"/>
              <w:adjustRightInd w:val="0"/>
              <w:spacing w:before="125"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line="226" w:lineRule="exact"/>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М.П.</w:t>
            </w:r>
          </w:p>
        </w:tc>
        <w:tc>
          <w:tcPr>
            <w:tcW w:w="4678" w:type="dxa"/>
          </w:tcPr>
          <w:p w:rsidR="00083448" w:rsidRPr="00083448" w:rsidRDefault="00083448" w:rsidP="00083448">
            <w:pPr>
              <w:widowControl w:val="0"/>
              <w:shd w:val="clear" w:color="auto" w:fill="FFFFFF"/>
              <w:tabs>
                <w:tab w:val="left" w:pos="1109"/>
              </w:tabs>
              <w:autoSpaceDE w:val="0"/>
              <w:autoSpaceDN w:val="0"/>
              <w:adjustRightInd w:val="0"/>
              <w:spacing w:before="125" w:line="226" w:lineRule="exact"/>
              <w:ind w:left="4956" w:hanging="4956"/>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Представитель работников:</w:t>
            </w:r>
          </w:p>
          <w:p w:rsidR="00083448" w:rsidRPr="00083448" w:rsidRDefault="00083448" w:rsidP="00083448">
            <w:pPr>
              <w:widowControl w:val="0"/>
              <w:shd w:val="clear" w:color="auto" w:fill="FFFFFF"/>
              <w:tabs>
                <w:tab w:val="left" w:pos="1109"/>
              </w:tabs>
              <w:autoSpaceDE w:val="0"/>
              <w:autoSpaceDN w:val="0"/>
              <w:adjustRightInd w:val="0"/>
              <w:spacing w:before="125" w:line="226" w:lineRule="exact"/>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Председатель профкома</w:t>
            </w:r>
          </w:p>
          <w:p w:rsidR="00083448" w:rsidRPr="00083448" w:rsidRDefault="00083448" w:rsidP="00083448">
            <w:pPr>
              <w:widowControl w:val="0"/>
              <w:shd w:val="clear" w:color="auto" w:fill="FFFFFF"/>
              <w:tabs>
                <w:tab w:val="left" w:pos="1109"/>
              </w:tabs>
              <w:autoSpaceDE w:val="0"/>
              <w:autoSpaceDN w:val="0"/>
              <w:adjustRightInd w:val="0"/>
              <w:spacing w:before="125" w:line="226" w:lineRule="exact"/>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w:t>
            </w:r>
            <w:proofErr w:type="spellStart"/>
            <w:r w:rsidRPr="00083448">
              <w:rPr>
                <w:rFonts w:ascii="Times New Roman" w:eastAsia="Times New Roman" w:hAnsi="Times New Roman" w:cs="Times New Roman"/>
                <w:color w:val="000000"/>
                <w:spacing w:val="2"/>
                <w:sz w:val="24"/>
                <w:szCs w:val="24"/>
                <w:lang w:eastAsia="ru-RU"/>
              </w:rPr>
              <w:t>Суляйманова</w:t>
            </w:r>
            <w:proofErr w:type="spellEnd"/>
            <w:r w:rsidRPr="00083448">
              <w:rPr>
                <w:rFonts w:ascii="Times New Roman" w:eastAsia="Times New Roman" w:hAnsi="Times New Roman" w:cs="Times New Roman"/>
                <w:color w:val="000000"/>
                <w:spacing w:val="2"/>
                <w:sz w:val="24"/>
                <w:szCs w:val="24"/>
                <w:lang w:eastAsia="ru-RU"/>
              </w:rPr>
              <w:t xml:space="preserve"> Н.М./</w:t>
            </w:r>
          </w:p>
          <w:p w:rsidR="00083448" w:rsidRPr="00083448" w:rsidRDefault="00083448" w:rsidP="00083448">
            <w:pPr>
              <w:widowControl w:val="0"/>
              <w:shd w:val="clear" w:color="auto" w:fill="FFFFFF"/>
              <w:tabs>
                <w:tab w:val="left" w:pos="1109"/>
              </w:tabs>
              <w:autoSpaceDE w:val="0"/>
              <w:autoSpaceDN w:val="0"/>
              <w:adjustRightInd w:val="0"/>
              <w:spacing w:before="125"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line="226" w:lineRule="exact"/>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М.П.</w:t>
            </w:r>
          </w:p>
        </w:tc>
      </w:tr>
    </w:tbl>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ind w:left="4956" w:hanging="4956"/>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Принято на собрании </w:t>
      </w: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трудового коллектива</w:t>
      </w: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 xml:space="preserve">Протокол №     </w:t>
      </w:r>
      <w:proofErr w:type="gramStart"/>
      <w:r w:rsidRPr="00083448">
        <w:rPr>
          <w:rFonts w:ascii="Times New Roman" w:eastAsia="Times New Roman" w:hAnsi="Times New Roman" w:cs="Times New Roman"/>
          <w:color w:val="000000"/>
          <w:spacing w:val="2"/>
          <w:sz w:val="24"/>
          <w:szCs w:val="24"/>
          <w:lang w:eastAsia="ru-RU"/>
        </w:rPr>
        <w:t>от</w:t>
      </w:r>
      <w:proofErr w:type="gramEnd"/>
      <w:r w:rsidRPr="00083448">
        <w:rPr>
          <w:rFonts w:ascii="Times New Roman" w:eastAsia="Times New Roman" w:hAnsi="Times New Roman" w:cs="Times New Roman"/>
          <w:color w:val="000000"/>
          <w:spacing w:val="2"/>
          <w:sz w:val="24"/>
          <w:szCs w:val="24"/>
          <w:lang w:eastAsia="ru-RU"/>
        </w:rPr>
        <w:t xml:space="preserve"> ____</w:t>
      </w: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r w:rsidRPr="00083448">
        <w:rPr>
          <w:rFonts w:ascii="Times New Roman" w:eastAsia="Times New Roman" w:hAnsi="Times New Roman" w:cs="Times New Roman"/>
          <w:color w:val="000000"/>
          <w:spacing w:val="2"/>
          <w:sz w:val="24"/>
          <w:szCs w:val="24"/>
          <w:lang w:eastAsia="ru-RU"/>
        </w:rPr>
        <w:t>Председатель собрания</w:t>
      </w: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roofErr w:type="spellStart"/>
      <w:r w:rsidRPr="00083448">
        <w:rPr>
          <w:rFonts w:ascii="Times New Roman" w:eastAsia="Times New Roman" w:hAnsi="Times New Roman" w:cs="Times New Roman"/>
          <w:color w:val="000000"/>
          <w:spacing w:val="2"/>
          <w:sz w:val="24"/>
          <w:szCs w:val="24"/>
          <w:lang w:eastAsia="ru-RU"/>
        </w:rPr>
        <w:t>Суляйманова</w:t>
      </w:r>
      <w:proofErr w:type="spellEnd"/>
      <w:r w:rsidRPr="00083448">
        <w:rPr>
          <w:rFonts w:ascii="Times New Roman" w:eastAsia="Times New Roman" w:hAnsi="Times New Roman" w:cs="Times New Roman"/>
          <w:color w:val="000000"/>
          <w:spacing w:val="2"/>
          <w:sz w:val="24"/>
          <w:szCs w:val="24"/>
          <w:lang w:eastAsia="ru-RU"/>
        </w:rPr>
        <w:t xml:space="preserve"> Н.М______________________ </w:t>
      </w: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tabs>
          <w:tab w:val="left" w:pos="1109"/>
        </w:tabs>
        <w:autoSpaceDE w:val="0"/>
        <w:autoSpaceDN w:val="0"/>
        <w:adjustRightInd w:val="0"/>
        <w:spacing w:before="125" w:after="0" w:line="226" w:lineRule="exact"/>
        <w:rPr>
          <w:rFonts w:ascii="Times New Roman" w:eastAsia="Times New Roman" w:hAnsi="Times New Roman" w:cs="Times New Roman"/>
          <w:color w:val="000000"/>
          <w:spacing w:val="2"/>
          <w:sz w:val="24"/>
          <w:szCs w:val="24"/>
          <w:lang w:eastAsia="ru-RU"/>
        </w:rPr>
      </w:pPr>
    </w:p>
    <w:p w:rsidR="00083448" w:rsidRPr="00083448" w:rsidRDefault="00083448" w:rsidP="00083448">
      <w:pPr>
        <w:widowControl w:val="0"/>
        <w:shd w:val="clear" w:color="auto" w:fill="FFFFFF"/>
        <w:autoSpaceDE w:val="0"/>
        <w:autoSpaceDN w:val="0"/>
        <w:adjustRightInd w:val="0"/>
        <w:spacing w:before="154" w:after="0" w:line="240" w:lineRule="auto"/>
        <w:ind w:right="355"/>
        <w:jc w:val="center"/>
        <w:rPr>
          <w:rFonts w:ascii="Times New Roman" w:eastAsia="Times New Roman" w:hAnsi="Times New Roman" w:cs="Times New Roman"/>
          <w:b/>
          <w:color w:val="000000"/>
          <w:sz w:val="24"/>
          <w:szCs w:val="24"/>
          <w:lang w:eastAsia="ru-RU"/>
        </w:rPr>
      </w:pPr>
      <w:r w:rsidRPr="00083448">
        <w:rPr>
          <w:rFonts w:ascii="Times New Roman" w:eastAsia="Times New Roman" w:hAnsi="Times New Roman" w:cs="Times New Roman"/>
          <w:b/>
          <w:color w:val="000000"/>
          <w:sz w:val="24"/>
          <w:szCs w:val="24"/>
          <w:lang w:eastAsia="ru-RU"/>
        </w:rPr>
        <w:lastRenderedPageBreak/>
        <w:t>Перечень приложений к коллективному договору.</w:t>
      </w:r>
    </w:p>
    <w:p w:rsidR="00083448" w:rsidRPr="00083448" w:rsidRDefault="00083448" w:rsidP="00083448">
      <w:pPr>
        <w:widowControl w:val="0"/>
        <w:shd w:val="clear" w:color="auto" w:fill="FFFFFF"/>
        <w:autoSpaceDE w:val="0"/>
        <w:autoSpaceDN w:val="0"/>
        <w:adjustRightInd w:val="0"/>
        <w:spacing w:before="154" w:after="0" w:line="240" w:lineRule="auto"/>
        <w:ind w:right="355"/>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autoSpaceDE w:val="0"/>
        <w:autoSpaceDN w:val="0"/>
        <w:adjustRightInd w:val="0"/>
        <w:spacing w:before="154" w:after="0" w:line="240" w:lineRule="auto"/>
        <w:ind w:right="355"/>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1. Права и льготы, предоставляемые педагогическим работникам при подготовке и проведении аттестации</w:t>
      </w:r>
    </w:p>
    <w:p w:rsidR="00083448" w:rsidRPr="00083448" w:rsidRDefault="00083448" w:rsidP="00083448">
      <w:pPr>
        <w:widowControl w:val="0"/>
        <w:shd w:val="clear" w:color="auto" w:fill="FFFFFF"/>
        <w:autoSpaceDE w:val="0"/>
        <w:autoSpaceDN w:val="0"/>
        <w:adjustRightInd w:val="0"/>
        <w:spacing w:before="154" w:after="0" w:line="240" w:lineRule="auto"/>
        <w:ind w:right="355"/>
        <w:rPr>
          <w:rFonts w:ascii="Times New Roman" w:eastAsia="Times New Roman" w:hAnsi="Times New Roman" w:cs="Times New Roman"/>
          <w:b/>
          <w:bCs/>
          <w:color w:val="000000"/>
          <w:spacing w:val="2"/>
          <w:sz w:val="24"/>
          <w:szCs w:val="24"/>
          <w:lang w:eastAsia="ru-RU"/>
        </w:rPr>
      </w:pPr>
    </w:p>
    <w:p w:rsidR="00083448" w:rsidRPr="00083448" w:rsidRDefault="00083448" w:rsidP="00083448">
      <w:pPr>
        <w:widowControl w:val="0"/>
        <w:shd w:val="clear" w:color="auto" w:fill="FFFFFF"/>
        <w:tabs>
          <w:tab w:val="left" w:pos="926"/>
        </w:tabs>
        <w:autoSpaceDE w:val="0"/>
        <w:autoSpaceDN w:val="0"/>
        <w:adjustRightInd w:val="0"/>
        <w:spacing w:after="0" w:line="370" w:lineRule="exact"/>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2. Правила внутреннего трудового распорядка.</w:t>
      </w:r>
    </w:p>
    <w:p w:rsidR="00083448" w:rsidRPr="00083448" w:rsidRDefault="00083448" w:rsidP="00083448">
      <w:pPr>
        <w:widowControl w:val="0"/>
        <w:shd w:val="clear" w:color="auto" w:fill="FFFFFF"/>
        <w:tabs>
          <w:tab w:val="left" w:pos="926"/>
        </w:tabs>
        <w:autoSpaceDE w:val="0"/>
        <w:autoSpaceDN w:val="0"/>
        <w:adjustRightInd w:val="0"/>
        <w:spacing w:after="0" w:line="370" w:lineRule="exact"/>
        <w:jc w:val="both"/>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s>
        <w:autoSpaceDE w:val="0"/>
        <w:autoSpaceDN w:val="0"/>
        <w:adjustRightInd w:val="0"/>
        <w:spacing w:after="0" w:line="370" w:lineRule="exact"/>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3.Перечень профессий работников, получающих бесплатно мою</w:t>
      </w:r>
      <w:r w:rsidRPr="00083448">
        <w:rPr>
          <w:rFonts w:ascii="Times New Roman" w:eastAsia="Times New Roman" w:hAnsi="Times New Roman" w:cs="Times New Roman"/>
          <w:color w:val="000000"/>
          <w:sz w:val="24"/>
          <w:szCs w:val="24"/>
          <w:lang w:eastAsia="ru-RU"/>
        </w:rPr>
        <w:softHyphen/>
        <w:t>щие средства.</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bCs/>
          <w:color w:val="000000"/>
          <w:spacing w:val="2"/>
          <w:sz w:val="24"/>
          <w:szCs w:val="24"/>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bCs/>
          <w:color w:val="000000"/>
          <w:spacing w:val="2"/>
          <w:sz w:val="24"/>
          <w:szCs w:val="24"/>
          <w:lang w:eastAsia="ru-RU"/>
        </w:rPr>
      </w:pPr>
      <w:r w:rsidRPr="00083448">
        <w:rPr>
          <w:rFonts w:ascii="Times New Roman" w:eastAsia="Times New Roman" w:hAnsi="Times New Roman" w:cs="Times New Roman"/>
          <w:bCs/>
          <w:color w:val="000000"/>
          <w:spacing w:val="2"/>
          <w:sz w:val="24"/>
          <w:szCs w:val="24"/>
          <w:lang w:eastAsia="ru-RU"/>
        </w:rPr>
        <w:t>4.</w:t>
      </w:r>
      <w:r w:rsidRPr="00083448">
        <w:rPr>
          <w:rFonts w:ascii="Times New Roman" w:eastAsia="Times New Roman" w:hAnsi="Times New Roman" w:cs="Times New Roman"/>
          <w:b/>
          <w:bCs/>
          <w:color w:val="000000"/>
          <w:spacing w:val="2"/>
          <w:sz w:val="24"/>
          <w:szCs w:val="24"/>
          <w:lang w:eastAsia="ru-RU"/>
        </w:rPr>
        <w:t xml:space="preserve"> </w:t>
      </w:r>
      <w:r w:rsidRPr="00083448">
        <w:rPr>
          <w:rFonts w:ascii="Times New Roman" w:eastAsia="Times New Roman" w:hAnsi="Times New Roman" w:cs="Times New Roman"/>
          <w:color w:val="000000"/>
          <w:sz w:val="24"/>
          <w:szCs w:val="24"/>
          <w:lang w:eastAsia="ru-RU"/>
        </w:rPr>
        <w:t>Перечень должностей работников, которым предоставляется дополнительный отпуск за ненормированный рабочий день.</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bCs/>
          <w:color w:val="000000"/>
          <w:spacing w:val="2"/>
          <w:sz w:val="24"/>
          <w:szCs w:val="24"/>
          <w:lang w:eastAsia="ru-RU"/>
        </w:rPr>
      </w:pPr>
      <w:r w:rsidRPr="00083448">
        <w:rPr>
          <w:rFonts w:ascii="Times New Roman" w:eastAsia="Times New Roman" w:hAnsi="Times New Roman" w:cs="Times New Roman"/>
          <w:b/>
          <w:bCs/>
          <w:color w:val="000000"/>
          <w:spacing w:val="2"/>
          <w:sz w:val="24"/>
          <w:szCs w:val="24"/>
          <w:lang w:eastAsia="ru-RU"/>
        </w:rPr>
        <w:t xml:space="preserve">            </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bCs/>
          <w:color w:val="000000"/>
          <w:spacing w:val="2"/>
          <w:sz w:val="24"/>
          <w:szCs w:val="24"/>
          <w:lang w:eastAsia="ru-RU"/>
        </w:rPr>
      </w:pPr>
      <w:r w:rsidRPr="00083448">
        <w:rPr>
          <w:rFonts w:ascii="Times New Roman" w:eastAsia="Times New Roman" w:hAnsi="Times New Roman" w:cs="Times New Roman"/>
          <w:bCs/>
          <w:color w:val="000000"/>
          <w:spacing w:val="2"/>
          <w:sz w:val="24"/>
          <w:szCs w:val="24"/>
          <w:lang w:eastAsia="ru-RU"/>
        </w:rPr>
        <w:t>5.</w:t>
      </w:r>
      <w:r w:rsidRPr="00083448">
        <w:rPr>
          <w:rFonts w:ascii="Times New Roman" w:eastAsia="Times New Roman" w:hAnsi="Times New Roman" w:cs="Times New Roman"/>
          <w:b/>
          <w:bCs/>
          <w:color w:val="000000"/>
          <w:spacing w:val="2"/>
          <w:sz w:val="24"/>
          <w:szCs w:val="24"/>
          <w:lang w:eastAsia="ru-RU"/>
        </w:rPr>
        <w:t xml:space="preserve"> </w:t>
      </w:r>
      <w:r w:rsidRPr="00083448">
        <w:rPr>
          <w:rFonts w:ascii="Times New Roman" w:eastAsia="Times New Roman" w:hAnsi="Times New Roman" w:cs="Times New Roman"/>
          <w:color w:val="000000"/>
          <w:sz w:val="24"/>
          <w:szCs w:val="24"/>
          <w:lang w:eastAsia="ru-RU"/>
        </w:rPr>
        <w:t>Перечень производств (работ) с тяжелыми и вредными усло</w:t>
      </w:r>
      <w:r w:rsidRPr="00083448">
        <w:rPr>
          <w:rFonts w:ascii="Times New Roman" w:eastAsia="Times New Roman" w:hAnsi="Times New Roman" w:cs="Times New Roman"/>
          <w:color w:val="000000"/>
          <w:sz w:val="24"/>
          <w:szCs w:val="24"/>
          <w:lang w:eastAsia="ru-RU"/>
        </w:rPr>
        <w:softHyphen/>
        <w:t>виями труда, за работу в которых работники имеют право на доплаты за условия труда</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Cs/>
          <w:color w:val="000000"/>
          <w:spacing w:val="2"/>
          <w:sz w:val="24"/>
          <w:szCs w:val="24"/>
          <w:lang w:eastAsia="ru-RU"/>
        </w:rPr>
      </w:pPr>
    </w:p>
    <w:p w:rsidR="00083448" w:rsidRPr="00083448" w:rsidRDefault="00083448" w:rsidP="00083448">
      <w:pPr>
        <w:widowControl w:val="0"/>
        <w:shd w:val="clear" w:color="auto" w:fill="FFFFFF"/>
        <w:tabs>
          <w:tab w:val="left" w:pos="926"/>
        </w:tabs>
        <w:autoSpaceDE w:val="0"/>
        <w:autoSpaceDN w:val="0"/>
        <w:adjustRightInd w:val="0"/>
        <w:spacing w:after="0" w:line="370" w:lineRule="exact"/>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b/>
          <w:bCs/>
          <w:color w:val="000000"/>
          <w:spacing w:val="2"/>
          <w:sz w:val="24"/>
          <w:szCs w:val="24"/>
          <w:lang w:eastAsia="ru-RU"/>
        </w:rPr>
        <w:t>6.</w:t>
      </w:r>
      <w:r w:rsidRPr="00083448">
        <w:rPr>
          <w:rFonts w:ascii="Times New Roman" w:eastAsia="Times New Roman" w:hAnsi="Times New Roman" w:cs="Times New Roman"/>
          <w:color w:val="000000"/>
          <w:sz w:val="24"/>
          <w:szCs w:val="24"/>
          <w:lang w:eastAsia="ru-RU"/>
        </w:rPr>
        <w:t>Перечень профессий работников, получающих бесплатно спец</w:t>
      </w:r>
      <w:r w:rsidRPr="00083448">
        <w:rPr>
          <w:rFonts w:ascii="Times New Roman" w:eastAsia="Times New Roman" w:hAnsi="Times New Roman" w:cs="Times New Roman"/>
          <w:color w:val="000000"/>
          <w:sz w:val="24"/>
          <w:szCs w:val="24"/>
          <w:lang w:eastAsia="ru-RU"/>
        </w:rPr>
        <w:softHyphen/>
        <w:t xml:space="preserve">одежду, </w:t>
      </w:r>
      <w:proofErr w:type="spellStart"/>
      <w:r w:rsidRPr="00083448">
        <w:rPr>
          <w:rFonts w:ascii="Times New Roman" w:eastAsia="Times New Roman" w:hAnsi="Times New Roman" w:cs="Times New Roman"/>
          <w:color w:val="000000"/>
          <w:sz w:val="24"/>
          <w:szCs w:val="24"/>
          <w:lang w:eastAsia="ru-RU"/>
        </w:rPr>
        <w:t>спецобувь</w:t>
      </w:r>
      <w:proofErr w:type="spellEnd"/>
      <w:r w:rsidRPr="00083448">
        <w:rPr>
          <w:rFonts w:ascii="Times New Roman" w:eastAsia="Times New Roman" w:hAnsi="Times New Roman" w:cs="Times New Roman"/>
          <w:color w:val="000000"/>
          <w:sz w:val="24"/>
          <w:szCs w:val="24"/>
          <w:lang w:eastAsia="ru-RU"/>
        </w:rPr>
        <w:t xml:space="preserve"> и другие средства индивидуальной защиты.</w:t>
      </w:r>
    </w:p>
    <w:p w:rsidR="00083448" w:rsidRPr="00083448" w:rsidRDefault="00083448" w:rsidP="00083448">
      <w:pPr>
        <w:widowControl w:val="0"/>
        <w:shd w:val="clear" w:color="auto" w:fill="FFFFFF"/>
        <w:tabs>
          <w:tab w:val="left" w:pos="926"/>
        </w:tabs>
        <w:autoSpaceDE w:val="0"/>
        <w:autoSpaceDN w:val="0"/>
        <w:adjustRightInd w:val="0"/>
        <w:spacing w:after="0" w:line="370" w:lineRule="exact"/>
        <w:jc w:val="both"/>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s>
        <w:autoSpaceDE w:val="0"/>
        <w:autoSpaceDN w:val="0"/>
        <w:adjustRightInd w:val="0"/>
        <w:spacing w:after="0" w:line="370" w:lineRule="exact"/>
        <w:jc w:val="both"/>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 xml:space="preserve"> </w:t>
      </w: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rPr>
          <w:rFonts w:ascii="Times New Roman" w:eastAsia="Times New Roman" w:hAnsi="Times New Roman" w:cs="Times New Roman"/>
          <w:color w:val="000000"/>
          <w:sz w:val="24"/>
          <w:szCs w:val="24"/>
          <w:lang w:eastAsia="ru-RU"/>
        </w:rPr>
      </w:pP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jc w:val="center"/>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Коллективный договор с Приложениями принят на собрании работников Муниципального бюджетного общеобразовательного учреждения                           «</w:t>
      </w:r>
      <w:proofErr w:type="spellStart"/>
      <w:r w:rsidRPr="00083448">
        <w:rPr>
          <w:rFonts w:ascii="Times New Roman" w:eastAsia="Times New Roman" w:hAnsi="Times New Roman" w:cs="Times New Roman"/>
          <w:color w:val="000000"/>
          <w:sz w:val="24"/>
          <w:szCs w:val="24"/>
          <w:lang w:eastAsia="ru-RU"/>
        </w:rPr>
        <w:t>Изминская</w:t>
      </w:r>
      <w:proofErr w:type="spellEnd"/>
      <w:r w:rsidRPr="00083448">
        <w:rPr>
          <w:rFonts w:ascii="Times New Roman" w:eastAsia="Times New Roman" w:hAnsi="Times New Roman" w:cs="Times New Roman"/>
          <w:color w:val="000000"/>
          <w:sz w:val="24"/>
          <w:szCs w:val="24"/>
          <w:lang w:eastAsia="ru-RU"/>
        </w:rPr>
        <w:t xml:space="preserve"> средняя школа общеобразовательная школа                                           Сабинского муниципального  района Республики Татарстан»</w:t>
      </w:r>
    </w:p>
    <w:p w:rsidR="00083448" w:rsidRPr="00083448" w:rsidRDefault="00083448" w:rsidP="00083448">
      <w:pPr>
        <w:widowControl w:val="0"/>
        <w:shd w:val="clear" w:color="auto" w:fill="FFFFFF"/>
        <w:tabs>
          <w:tab w:val="left" w:pos="926"/>
          <w:tab w:val="left" w:leader="underscore" w:pos="4464"/>
        </w:tabs>
        <w:autoSpaceDE w:val="0"/>
        <w:autoSpaceDN w:val="0"/>
        <w:adjustRightInd w:val="0"/>
        <w:spacing w:after="0" w:line="365" w:lineRule="exact"/>
        <w:jc w:val="center"/>
        <w:rPr>
          <w:rFonts w:ascii="Times New Roman" w:eastAsia="Times New Roman" w:hAnsi="Times New Roman" w:cs="Times New Roman"/>
          <w:color w:val="000000"/>
          <w:sz w:val="24"/>
          <w:szCs w:val="24"/>
          <w:lang w:eastAsia="ru-RU"/>
        </w:rPr>
      </w:pPr>
      <w:r w:rsidRPr="00083448">
        <w:rPr>
          <w:rFonts w:ascii="Times New Roman" w:eastAsia="Times New Roman" w:hAnsi="Times New Roman" w:cs="Times New Roman"/>
          <w:color w:val="000000"/>
          <w:sz w:val="24"/>
          <w:szCs w:val="24"/>
          <w:lang w:eastAsia="ru-RU"/>
        </w:rPr>
        <w:t>_____________________________________________________________________________</w:t>
      </w:r>
    </w:p>
    <w:p w:rsidR="00083448" w:rsidRPr="00083448" w:rsidRDefault="00083448" w:rsidP="0008344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Работодатель:                                                     Представитель работников:</w:t>
      </w:r>
    </w:p>
    <w:p w:rsidR="00083448" w:rsidRPr="00083448" w:rsidRDefault="00083448" w:rsidP="00083448">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Директор школы:                                                Председатель</w:t>
      </w:r>
    </w:p>
    <w:p w:rsidR="00083448" w:rsidRPr="00083448" w:rsidRDefault="00083448" w:rsidP="00083448">
      <w:pPr>
        <w:widowControl w:val="0"/>
        <w:autoSpaceDE w:val="0"/>
        <w:autoSpaceDN w:val="0"/>
        <w:adjustRightInd w:val="0"/>
        <w:spacing w:after="0" w:line="240" w:lineRule="auto"/>
        <w:ind w:left="1416" w:hanging="849"/>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профсоюзного комитета</w:t>
      </w:r>
    </w:p>
    <w:p w:rsidR="00083448" w:rsidRPr="00083448" w:rsidRDefault="00083448" w:rsidP="00083448">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ab/>
      </w:r>
      <w:r w:rsidRPr="00083448">
        <w:rPr>
          <w:rFonts w:ascii="Times New Roman" w:eastAsia="Times New Roman" w:hAnsi="Times New Roman" w:cs="Times New Roman"/>
          <w:sz w:val="24"/>
          <w:szCs w:val="24"/>
          <w:lang w:eastAsia="ru-RU"/>
        </w:rPr>
        <w:tab/>
      </w:r>
    </w:p>
    <w:p w:rsidR="00083448" w:rsidRPr="00083448" w:rsidRDefault="00083448" w:rsidP="00083448">
      <w:pPr>
        <w:widowControl w:val="0"/>
        <w:autoSpaceDE w:val="0"/>
        <w:autoSpaceDN w:val="0"/>
        <w:adjustRightInd w:val="0"/>
        <w:spacing w:after="0" w:line="240" w:lineRule="auto"/>
        <w:ind w:left="1416" w:firstLine="708"/>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w:t>
      </w:r>
    </w:p>
    <w:p w:rsidR="00083448" w:rsidRPr="00083448" w:rsidRDefault="00083448" w:rsidP="00083448">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_____________________</w:t>
      </w:r>
      <w:r w:rsidRPr="00083448">
        <w:rPr>
          <w:rFonts w:ascii="Times New Roman" w:eastAsia="Times New Roman" w:hAnsi="Times New Roman" w:cs="Times New Roman"/>
          <w:sz w:val="24"/>
          <w:szCs w:val="24"/>
          <w:lang w:eastAsia="ru-RU"/>
        </w:rPr>
        <w:tab/>
      </w:r>
      <w:r w:rsidRPr="00083448">
        <w:rPr>
          <w:rFonts w:ascii="Times New Roman" w:eastAsia="Times New Roman" w:hAnsi="Times New Roman" w:cs="Times New Roman"/>
          <w:sz w:val="24"/>
          <w:szCs w:val="24"/>
          <w:lang w:eastAsia="ru-RU"/>
        </w:rPr>
        <w:tab/>
      </w:r>
      <w:r w:rsidRPr="00083448">
        <w:rPr>
          <w:rFonts w:ascii="Times New Roman" w:eastAsia="Times New Roman" w:hAnsi="Times New Roman" w:cs="Times New Roman"/>
          <w:sz w:val="24"/>
          <w:szCs w:val="24"/>
          <w:lang w:eastAsia="ru-RU"/>
        </w:rPr>
        <w:tab/>
        <w:t xml:space="preserve">   _____________________</w:t>
      </w:r>
    </w:p>
    <w:p w:rsidR="00083448" w:rsidRPr="00083448" w:rsidRDefault="00083448" w:rsidP="00083448">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w:t>
      </w:r>
      <w:proofErr w:type="spellStart"/>
      <w:r w:rsidRPr="00083448">
        <w:rPr>
          <w:rFonts w:ascii="Times New Roman" w:eastAsia="Times New Roman" w:hAnsi="Times New Roman" w:cs="Times New Roman"/>
          <w:sz w:val="24"/>
          <w:szCs w:val="24"/>
          <w:lang w:eastAsia="ru-RU"/>
        </w:rPr>
        <w:t>Шаймарданов</w:t>
      </w:r>
      <w:proofErr w:type="spellEnd"/>
      <w:r w:rsidRPr="00083448">
        <w:rPr>
          <w:rFonts w:ascii="Times New Roman" w:eastAsia="Times New Roman" w:hAnsi="Times New Roman" w:cs="Times New Roman"/>
          <w:sz w:val="24"/>
          <w:szCs w:val="24"/>
          <w:lang w:eastAsia="ru-RU"/>
        </w:rPr>
        <w:t xml:space="preserve"> А.Н..</w:t>
      </w:r>
      <w:r w:rsidRPr="00083448">
        <w:rPr>
          <w:rFonts w:ascii="Times New Roman" w:eastAsia="Times New Roman" w:hAnsi="Times New Roman" w:cs="Times New Roman"/>
          <w:sz w:val="24"/>
          <w:szCs w:val="24"/>
          <w:lang w:eastAsia="ru-RU"/>
        </w:rPr>
        <w:tab/>
      </w:r>
      <w:r w:rsidRPr="00083448">
        <w:rPr>
          <w:rFonts w:ascii="Times New Roman" w:eastAsia="Times New Roman" w:hAnsi="Times New Roman" w:cs="Times New Roman"/>
          <w:sz w:val="24"/>
          <w:szCs w:val="24"/>
          <w:lang w:eastAsia="ru-RU"/>
        </w:rPr>
        <w:tab/>
      </w:r>
      <w:r w:rsidRPr="00083448">
        <w:rPr>
          <w:rFonts w:ascii="Times New Roman" w:eastAsia="Times New Roman" w:hAnsi="Times New Roman" w:cs="Times New Roman"/>
          <w:sz w:val="24"/>
          <w:szCs w:val="24"/>
          <w:lang w:eastAsia="ru-RU"/>
        </w:rPr>
        <w:tab/>
      </w:r>
      <w:r w:rsidRPr="00083448">
        <w:rPr>
          <w:rFonts w:ascii="Times New Roman" w:eastAsia="Times New Roman" w:hAnsi="Times New Roman" w:cs="Times New Roman"/>
          <w:sz w:val="24"/>
          <w:szCs w:val="24"/>
          <w:lang w:eastAsia="ru-RU"/>
        </w:rPr>
        <w:tab/>
        <w:t xml:space="preserve">        </w:t>
      </w:r>
      <w:proofErr w:type="spellStart"/>
      <w:r w:rsidRPr="00083448">
        <w:rPr>
          <w:rFonts w:ascii="Times New Roman" w:eastAsia="Times New Roman" w:hAnsi="Times New Roman" w:cs="Times New Roman"/>
          <w:sz w:val="24"/>
          <w:szCs w:val="24"/>
          <w:lang w:eastAsia="ru-RU"/>
        </w:rPr>
        <w:t>Суляйманова</w:t>
      </w:r>
      <w:proofErr w:type="spellEnd"/>
      <w:r w:rsidRPr="00083448">
        <w:rPr>
          <w:rFonts w:ascii="Times New Roman" w:eastAsia="Times New Roman" w:hAnsi="Times New Roman" w:cs="Times New Roman"/>
          <w:sz w:val="24"/>
          <w:szCs w:val="24"/>
          <w:lang w:eastAsia="ru-RU"/>
        </w:rPr>
        <w:t xml:space="preserve"> Н.М.</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83448">
        <w:rPr>
          <w:rFonts w:ascii="Times New Roman" w:eastAsia="Times New Roman" w:hAnsi="Times New Roman" w:cs="Times New Roman"/>
          <w:sz w:val="24"/>
          <w:szCs w:val="24"/>
          <w:lang w:eastAsia="ru-RU"/>
        </w:rPr>
        <w:t xml:space="preserve">    М </w:t>
      </w:r>
      <w:proofErr w:type="gramStart"/>
      <w:r w:rsidRPr="00083448">
        <w:rPr>
          <w:rFonts w:ascii="Times New Roman" w:eastAsia="Times New Roman" w:hAnsi="Times New Roman" w:cs="Times New Roman"/>
          <w:sz w:val="24"/>
          <w:szCs w:val="24"/>
          <w:lang w:eastAsia="ru-RU"/>
        </w:rPr>
        <w:t>П</w:t>
      </w:r>
      <w:proofErr w:type="gramEnd"/>
      <w:r w:rsidRPr="00083448">
        <w:rPr>
          <w:rFonts w:ascii="Times New Roman" w:eastAsia="Times New Roman" w:hAnsi="Times New Roman" w:cs="Times New Roman"/>
          <w:sz w:val="24"/>
          <w:szCs w:val="24"/>
          <w:lang w:eastAsia="ru-RU"/>
        </w:rPr>
        <w:t xml:space="preserve">                                                                        М П</w:t>
      </w: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caps/>
          <w:color w:val="000000"/>
          <w:spacing w:val="-12"/>
          <w:sz w:val="24"/>
          <w:szCs w:val="24"/>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caps/>
          <w:color w:val="000000"/>
          <w:spacing w:val="-12"/>
          <w:sz w:val="24"/>
          <w:szCs w:val="24"/>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caps/>
          <w:color w:val="000000"/>
          <w:spacing w:val="-12"/>
          <w:sz w:val="28"/>
          <w:szCs w:val="20"/>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caps/>
          <w:color w:val="000000"/>
          <w:spacing w:val="-12"/>
          <w:sz w:val="28"/>
          <w:szCs w:val="20"/>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caps/>
          <w:color w:val="000000"/>
          <w:spacing w:val="-12"/>
          <w:sz w:val="28"/>
          <w:szCs w:val="20"/>
          <w:lang w:eastAsia="ru-RU"/>
        </w:rPr>
      </w:pPr>
    </w:p>
    <w:p w:rsidR="00083448" w:rsidRPr="00083448" w:rsidRDefault="00083448" w:rsidP="00083448">
      <w:pPr>
        <w:widowControl w:val="0"/>
        <w:autoSpaceDE w:val="0"/>
        <w:autoSpaceDN w:val="0"/>
        <w:adjustRightInd w:val="0"/>
        <w:spacing w:after="0" w:line="240" w:lineRule="auto"/>
        <w:rPr>
          <w:rFonts w:ascii="Times New Roman" w:eastAsia="Times New Roman" w:hAnsi="Times New Roman" w:cs="Times New Roman"/>
          <w:b/>
          <w:caps/>
          <w:color w:val="000000"/>
          <w:spacing w:val="-12"/>
          <w:sz w:val="28"/>
          <w:szCs w:val="20"/>
          <w:lang w:eastAsia="ru-RU"/>
        </w:rPr>
      </w:pPr>
    </w:p>
    <w:p w:rsidR="00083448" w:rsidRPr="00083448" w:rsidRDefault="00083448" w:rsidP="00083448">
      <w:pPr>
        <w:rPr>
          <w:rFonts w:ascii="Calibri" w:eastAsia="Calibri" w:hAnsi="Calibri" w:cs="Times New Roman"/>
        </w:rPr>
      </w:pPr>
    </w:p>
    <w:p w:rsidR="000D0733" w:rsidRDefault="000D0733"/>
    <w:p w:rsidR="00C66D0A" w:rsidRDefault="00C66D0A"/>
    <w:p w:rsidR="00C66D0A" w:rsidRDefault="00C66D0A"/>
    <w:p w:rsidR="00C66D0A" w:rsidRDefault="00C66D0A"/>
    <w:p w:rsidR="00C66D0A" w:rsidRDefault="00C66D0A"/>
    <w:p w:rsidR="00C66D0A" w:rsidRDefault="00C66D0A"/>
    <w:p w:rsidR="00C66D0A" w:rsidRDefault="00C66D0A"/>
    <w:p w:rsidR="00C66D0A" w:rsidRDefault="00C66D0A"/>
    <w:p w:rsidR="00B72D53" w:rsidRDefault="00B72D53" w:rsidP="00C66D0A">
      <w:pPr>
        <w:ind w:left="6372" w:firstLine="708"/>
        <w:rPr>
          <w:rFonts w:ascii="Times New Roman" w:eastAsia="Times New Roman" w:hAnsi="Times New Roman" w:cs="Times New Roman"/>
          <w:b/>
          <w:bCs/>
          <w:sz w:val="24"/>
          <w:szCs w:val="24"/>
        </w:rPr>
      </w:pPr>
    </w:p>
    <w:p w:rsidR="00B72D53" w:rsidRDefault="00B72D53" w:rsidP="00C66D0A">
      <w:pPr>
        <w:ind w:left="6372" w:firstLine="708"/>
        <w:rPr>
          <w:rFonts w:ascii="Times New Roman" w:eastAsia="Times New Roman" w:hAnsi="Times New Roman" w:cs="Times New Roman"/>
          <w:b/>
          <w:bCs/>
          <w:sz w:val="24"/>
          <w:szCs w:val="24"/>
        </w:rPr>
      </w:pPr>
    </w:p>
    <w:p w:rsidR="00B72D53" w:rsidRDefault="00B72D53" w:rsidP="00C66D0A">
      <w:pPr>
        <w:ind w:left="6372" w:firstLine="708"/>
        <w:rPr>
          <w:rFonts w:ascii="Times New Roman" w:eastAsia="Times New Roman" w:hAnsi="Times New Roman" w:cs="Times New Roman"/>
          <w:b/>
          <w:bCs/>
          <w:sz w:val="24"/>
          <w:szCs w:val="24"/>
        </w:rPr>
      </w:pPr>
    </w:p>
    <w:p w:rsidR="00C66D0A" w:rsidRPr="00C66D0A" w:rsidRDefault="00C66D0A" w:rsidP="00C66D0A">
      <w:pPr>
        <w:ind w:left="6372" w:firstLine="708"/>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lastRenderedPageBreak/>
        <w:t>Приложение № 1</w:t>
      </w:r>
    </w:p>
    <w:p w:rsidR="00C66D0A" w:rsidRPr="00C66D0A" w:rsidRDefault="00C66D0A" w:rsidP="00C66D0A">
      <w:pPr>
        <w:spacing w:after="0" w:line="240" w:lineRule="auto"/>
        <w:jc w:val="center"/>
        <w:rPr>
          <w:rFonts w:ascii="Times New Roman" w:eastAsia="Calibri" w:hAnsi="Times New Roman" w:cs="Times New Roman"/>
          <w:b/>
          <w:bCs/>
          <w:w w:val="90"/>
          <w:sz w:val="27"/>
          <w:szCs w:val="27"/>
          <w:lang w:eastAsia="ru-RU"/>
        </w:rPr>
      </w:pPr>
    </w:p>
    <w:p w:rsidR="00C66D0A" w:rsidRPr="00C66D0A" w:rsidRDefault="00C66D0A" w:rsidP="00C66D0A">
      <w:pPr>
        <w:spacing w:after="0" w:line="240" w:lineRule="auto"/>
        <w:jc w:val="center"/>
        <w:rPr>
          <w:rFonts w:ascii="Times New Roman" w:eastAsia="Calibri" w:hAnsi="Times New Roman" w:cs="Times New Roman"/>
          <w:w w:val="90"/>
          <w:sz w:val="27"/>
          <w:szCs w:val="27"/>
          <w:lang w:eastAsia="ru-RU"/>
        </w:rPr>
      </w:pPr>
      <w:r w:rsidRPr="00C66D0A">
        <w:rPr>
          <w:rFonts w:ascii="Times New Roman" w:eastAsia="Calibri" w:hAnsi="Times New Roman" w:cs="Times New Roman"/>
          <w:b/>
          <w:bCs/>
          <w:w w:val="90"/>
          <w:sz w:val="27"/>
          <w:szCs w:val="27"/>
          <w:lang w:eastAsia="ru-RU"/>
        </w:rPr>
        <w:t>ПРАВА И ЛЬГОТЫ,</w:t>
      </w:r>
    </w:p>
    <w:p w:rsidR="00C66D0A" w:rsidRPr="00C66D0A" w:rsidRDefault="00C66D0A" w:rsidP="00C66D0A">
      <w:pPr>
        <w:spacing w:after="0" w:line="240" w:lineRule="auto"/>
        <w:jc w:val="center"/>
        <w:rPr>
          <w:rFonts w:ascii="Times New Roman" w:eastAsia="Calibri" w:hAnsi="Times New Roman" w:cs="Times New Roman"/>
          <w:b/>
          <w:bCs/>
          <w:w w:val="90"/>
          <w:sz w:val="27"/>
          <w:szCs w:val="27"/>
          <w:lang w:eastAsia="ru-RU"/>
        </w:rPr>
      </w:pPr>
      <w:r w:rsidRPr="00C66D0A">
        <w:rPr>
          <w:rFonts w:ascii="Times New Roman" w:eastAsia="Calibri" w:hAnsi="Times New Roman" w:cs="Times New Roman"/>
          <w:b/>
          <w:bCs/>
          <w:w w:val="90"/>
          <w:sz w:val="27"/>
          <w:szCs w:val="27"/>
          <w:lang w:eastAsia="ru-RU"/>
        </w:rPr>
        <w:t>предоставляемые работникам образования Республики Татарстан</w:t>
      </w:r>
    </w:p>
    <w:p w:rsidR="00C66D0A" w:rsidRPr="00C66D0A" w:rsidRDefault="00C66D0A" w:rsidP="00C66D0A">
      <w:pPr>
        <w:spacing w:after="0" w:line="240" w:lineRule="auto"/>
        <w:jc w:val="center"/>
        <w:rPr>
          <w:rFonts w:ascii="Times New Roman" w:eastAsia="Calibri" w:hAnsi="Times New Roman" w:cs="Times New Roman"/>
          <w:b/>
          <w:bCs/>
          <w:w w:val="90"/>
          <w:sz w:val="27"/>
          <w:szCs w:val="27"/>
          <w:lang w:eastAsia="ru-RU"/>
        </w:rPr>
      </w:pPr>
      <w:r w:rsidRPr="00C66D0A">
        <w:rPr>
          <w:rFonts w:ascii="Times New Roman" w:eastAsia="Calibri" w:hAnsi="Times New Roman" w:cs="Times New Roman"/>
          <w:b/>
          <w:bCs/>
          <w:w w:val="90"/>
          <w:sz w:val="27"/>
          <w:szCs w:val="27"/>
          <w:lang w:eastAsia="ru-RU"/>
        </w:rPr>
        <w:t>при подготовке и проведении аттестации</w:t>
      </w:r>
    </w:p>
    <w:p w:rsidR="00C66D0A" w:rsidRPr="00C66D0A" w:rsidRDefault="00C66D0A" w:rsidP="00C66D0A">
      <w:pPr>
        <w:spacing w:after="0" w:line="240" w:lineRule="auto"/>
        <w:jc w:val="center"/>
        <w:rPr>
          <w:rFonts w:ascii="Times New Roman" w:eastAsia="Calibri" w:hAnsi="Times New Roman" w:cs="Times New Roman"/>
          <w:w w:val="90"/>
          <w:sz w:val="27"/>
          <w:szCs w:val="27"/>
          <w:lang w:eastAsia="ru-RU"/>
        </w:rPr>
      </w:pPr>
    </w:p>
    <w:p w:rsidR="00C66D0A" w:rsidRPr="00C66D0A" w:rsidRDefault="00C66D0A" w:rsidP="00C66D0A">
      <w:pPr>
        <w:numPr>
          <w:ilvl w:val="0"/>
          <w:numId w:val="8"/>
        </w:numPr>
        <w:spacing w:after="0" w:line="240" w:lineRule="auto"/>
        <w:ind w:left="-540" w:firstLine="540"/>
        <w:jc w:val="both"/>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Права аттестуемых работников.</w:t>
      </w:r>
    </w:p>
    <w:p w:rsidR="00C66D0A" w:rsidRPr="00C66D0A" w:rsidRDefault="00C66D0A" w:rsidP="00C66D0A">
      <w:pPr>
        <w:tabs>
          <w:tab w:val="left" w:pos="1064"/>
        </w:tabs>
        <w:ind w:left="-540"/>
        <w:jc w:val="both"/>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ab/>
      </w:r>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 Педагогический работник имеет право:</w:t>
      </w:r>
    </w:p>
    <w:p w:rsidR="00C66D0A" w:rsidRPr="00C66D0A" w:rsidRDefault="00C66D0A" w:rsidP="00C66D0A">
      <w:pPr>
        <w:numPr>
          <w:ilvl w:val="0"/>
          <w:numId w:val="10"/>
        </w:numPr>
        <w:spacing w:after="0" w:line="240" w:lineRule="auto"/>
        <w:jc w:val="both"/>
        <w:rPr>
          <w:rFonts w:ascii="Times New Roman" w:eastAsia="Times New Roman" w:hAnsi="Times New Roman" w:cs="Times New Roman"/>
          <w:sz w:val="24"/>
          <w:szCs w:val="24"/>
        </w:rPr>
      </w:pPr>
      <w:proofErr w:type="gramStart"/>
      <w:r w:rsidRPr="00C66D0A">
        <w:rPr>
          <w:rFonts w:ascii="Times New Roman" w:eastAsia="Times New Roman" w:hAnsi="Times New Roman" w:cs="Times New Roman"/>
          <w:sz w:val="24"/>
          <w:szCs w:val="24"/>
        </w:rPr>
        <w:t>заявиться</w:t>
      </w:r>
      <w:proofErr w:type="gramEnd"/>
      <w:r w:rsidRPr="00C66D0A">
        <w:rPr>
          <w:rFonts w:ascii="Times New Roman" w:eastAsia="Times New Roman" w:hAnsi="Times New Roman" w:cs="Times New Roman"/>
          <w:sz w:val="24"/>
          <w:szCs w:val="24"/>
        </w:rPr>
        <w:t xml:space="preserve">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C66D0A" w:rsidRPr="00C66D0A" w:rsidRDefault="00C66D0A" w:rsidP="00C66D0A">
      <w:pPr>
        <w:jc w:val="both"/>
        <w:rPr>
          <w:rFonts w:ascii="Times New Roman" w:eastAsia="Times New Roman" w:hAnsi="Times New Roman" w:cs="Times New Roman"/>
          <w:sz w:val="24"/>
          <w:szCs w:val="24"/>
        </w:rPr>
      </w:pPr>
    </w:p>
    <w:p w:rsidR="00C66D0A" w:rsidRPr="00C66D0A" w:rsidRDefault="00C66D0A" w:rsidP="00C66D0A">
      <w:pPr>
        <w:numPr>
          <w:ilvl w:val="0"/>
          <w:numId w:val="10"/>
        </w:numPr>
        <w:spacing w:after="0" w:line="240" w:lineRule="auto"/>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C66D0A" w:rsidRPr="00C66D0A" w:rsidRDefault="00C66D0A" w:rsidP="00C66D0A">
      <w:pPr>
        <w:jc w:val="both"/>
        <w:rPr>
          <w:rFonts w:ascii="Times New Roman" w:eastAsia="Times New Roman" w:hAnsi="Times New Roman" w:cs="Times New Roman"/>
          <w:sz w:val="24"/>
          <w:szCs w:val="24"/>
        </w:rPr>
      </w:pPr>
    </w:p>
    <w:p w:rsidR="00C66D0A" w:rsidRPr="00C66D0A" w:rsidRDefault="00C66D0A" w:rsidP="00C66D0A">
      <w:pPr>
        <w:numPr>
          <w:ilvl w:val="0"/>
          <w:numId w:val="10"/>
        </w:numPr>
        <w:spacing w:after="0" w:line="240" w:lineRule="auto"/>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представить в аттестационную комиссию собственные сведения, характеризующие его трудовую деятельность за период </w:t>
      </w:r>
      <w:proofErr w:type="gramStart"/>
      <w:r w:rsidRPr="00C66D0A">
        <w:rPr>
          <w:rFonts w:ascii="Times New Roman" w:eastAsia="Times New Roman" w:hAnsi="Times New Roman" w:cs="Times New Roman"/>
          <w:sz w:val="24"/>
          <w:szCs w:val="24"/>
        </w:rPr>
        <w:t>с даты</w:t>
      </w:r>
      <w:proofErr w:type="gramEnd"/>
      <w:r w:rsidRPr="00C66D0A">
        <w:rPr>
          <w:rFonts w:ascii="Times New Roman" w:eastAsia="Times New Roman" w:hAnsi="Times New Roman" w:cs="Times New Roman"/>
          <w:sz w:val="24"/>
          <w:szCs w:val="24"/>
        </w:rPr>
        <w:t xml:space="preserve"> предыдущей аттестации (при первичной аттестации - с даты поступления на работу;</w:t>
      </w:r>
    </w:p>
    <w:p w:rsidR="00C66D0A" w:rsidRPr="00C66D0A" w:rsidRDefault="00C66D0A" w:rsidP="00C66D0A">
      <w:pPr>
        <w:jc w:val="both"/>
        <w:rPr>
          <w:rFonts w:ascii="Times New Roman" w:eastAsia="Times New Roman" w:hAnsi="Times New Roman" w:cs="Times New Roman"/>
          <w:sz w:val="24"/>
          <w:szCs w:val="24"/>
        </w:rPr>
      </w:pPr>
    </w:p>
    <w:p w:rsidR="00C66D0A" w:rsidRPr="00C66D0A" w:rsidRDefault="00C66D0A" w:rsidP="00C66D0A">
      <w:pPr>
        <w:numPr>
          <w:ilvl w:val="0"/>
          <w:numId w:val="10"/>
        </w:numPr>
        <w:spacing w:after="0" w:line="240" w:lineRule="auto"/>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обжаловать результаты аттестации в соответствии с законодательством Российской Федерации; </w:t>
      </w:r>
    </w:p>
    <w:p w:rsidR="00C66D0A" w:rsidRPr="00C66D0A" w:rsidRDefault="00C66D0A" w:rsidP="00C66D0A">
      <w:pPr>
        <w:jc w:val="both"/>
        <w:rPr>
          <w:rFonts w:ascii="Times New Roman" w:eastAsia="Times New Roman" w:hAnsi="Times New Roman" w:cs="Times New Roman"/>
          <w:sz w:val="24"/>
          <w:szCs w:val="24"/>
        </w:rPr>
      </w:pPr>
    </w:p>
    <w:p w:rsidR="00C66D0A" w:rsidRPr="00C66D0A" w:rsidRDefault="00C66D0A" w:rsidP="00C66D0A">
      <w:pPr>
        <w:numPr>
          <w:ilvl w:val="0"/>
          <w:numId w:val="10"/>
        </w:numPr>
        <w:spacing w:after="0" w:line="240" w:lineRule="auto"/>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C66D0A" w:rsidRPr="00C66D0A" w:rsidRDefault="00C66D0A" w:rsidP="00C66D0A">
      <w:pPr>
        <w:jc w:val="both"/>
        <w:rPr>
          <w:rFonts w:ascii="Times New Roman" w:eastAsia="Times New Roman" w:hAnsi="Times New Roman" w:cs="Times New Roman"/>
          <w:sz w:val="24"/>
          <w:szCs w:val="24"/>
        </w:rPr>
      </w:pPr>
    </w:p>
    <w:p w:rsidR="00C66D0A" w:rsidRPr="00C66D0A" w:rsidRDefault="00C66D0A" w:rsidP="00C66D0A">
      <w:pPr>
        <w:numPr>
          <w:ilvl w:val="0"/>
          <w:numId w:val="10"/>
        </w:numPr>
        <w:spacing w:after="0" w:line="240" w:lineRule="auto"/>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bookmarkStart w:id="7" w:name="sub_1029"/>
    </w:p>
    <w:p w:rsidR="00C66D0A" w:rsidRPr="00C66D0A" w:rsidRDefault="00C66D0A" w:rsidP="00C66D0A">
      <w:pPr>
        <w:ind w:left="720"/>
        <w:rPr>
          <w:rFonts w:ascii="Times New Roman" w:eastAsia="Times New Roman" w:hAnsi="Times New Roman" w:cs="Times New Roman"/>
          <w:sz w:val="24"/>
          <w:szCs w:val="24"/>
        </w:rPr>
      </w:pPr>
    </w:p>
    <w:p w:rsidR="00C66D0A" w:rsidRPr="00C66D0A" w:rsidRDefault="00C66D0A" w:rsidP="00C66D0A">
      <w:pPr>
        <w:numPr>
          <w:ilvl w:val="0"/>
          <w:numId w:val="10"/>
        </w:numPr>
        <w:spacing w:after="0" w:line="240" w:lineRule="auto"/>
        <w:jc w:val="both"/>
        <w:rPr>
          <w:rFonts w:ascii="Times New Roman" w:eastAsia="Times New Roman" w:hAnsi="Times New Roman" w:cs="Times New Roman"/>
          <w:sz w:val="24"/>
          <w:szCs w:val="24"/>
        </w:rPr>
      </w:pPr>
      <w:proofErr w:type="gramStart"/>
      <w:r w:rsidRPr="00C66D0A">
        <w:rPr>
          <w:rFonts w:ascii="Times New Roman" w:eastAsia="Times New Roman" w:hAnsi="Times New Roman" w:cs="Times New Roman"/>
          <w:sz w:val="24"/>
          <w:szCs w:val="24"/>
        </w:rPr>
        <w:t>заявиться</w:t>
      </w:r>
      <w:proofErr w:type="gramEnd"/>
      <w:r w:rsidRPr="00C66D0A">
        <w:rPr>
          <w:rFonts w:ascii="Times New Roman" w:eastAsia="Times New Roman" w:hAnsi="Times New Roman" w:cs="Times New Roman"/>
          <w:sz w:val="24"/>
          <w:szCs w:val="24"/>
        </w:rPr>
        <w:t xml:space="preserve"> на проведение аттестации с целью установления квалификационной категории независимо от продолжительности работы в организации, в том числе в период нахождения в отпуске по уходу за ребенком.</w:t>
      </w:r>
      <w:bookmarkEnd w:id="7"/>
    </w:p>
    <w:p w:rsidR="00C66D0A" w:rsidRPr="00C66D0A" w:rsidRDefault="00C66D0A" w:rsidP="00C66D0A">
      <w:pPr>
        <w:ind w:left="720"/>
        <w:rPr>
          <w:rFonts w:ascii="Times New Roman" w:eastAsia="Times New Roman" w:hAnsi="Times New Roman" w:cs="Times New Roman"/>
          <w:sz w:val="24"/>
          <w:szCs w:val="24"/>
        </w:rPr>
      </w:pPr>
    </w:p>
    <w:p w:rsidR="00C66D0A" w:rsidRPr="00C66D0A" w:rsidRDefault="00C66D0A" w:rsidP="00C66D0A">
      <w:pPr>
        <w:numPr>
          <w:ilvl w:val="0"/>
          <w:numId w:val="10"/>
        </w:numPr>
        <w:spacing w:after="0" w:line="240" w:lineRule="auto"/>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w:t>
      </w:r>
      <w:r w:rsidRPr="00C66D0A">
        <w:rPr>
          <w:rFonts w:ascii="Times New Roman" w:eastAsia="Times New Roman" w:hAnsi="Times New Roman" w:cs="Times New Roman"/>
          <w:sz w:val="24"/>
          <w:szCs w:val="24"/>
        </w:rPr>
        <w:lastRenderedPageBreak/>
        <w:t>целях установления высшей квалификационной категории по той же должности.</w:t>
      </w:r>
    </w:p>
    <w:p w:rsidR="00C66D0A" w:rsidRPr="00C66D0A" w:rsidRDefault="00C66D0A" w:rsidP="00C66D0A">
      <w:pPr>
        <w:spacing w:after="0" w:line="240" w:lineRule="auto"/>
        <w:jc w:val="both"/>
        <w:rPr>
          <w:rFonts w:ascii="Times New Roman" w:eastAsia="Times New Roman" w:hAnsi="Times New Roman" w:cs="Times New Roman"/>
          <w:sz w:val="24"/>
          <w:szCs w:val="24"/>
        </w:rPr>
      </w:pPr>
    </w:p>
    <w:p w:rsidR="00C66D0A" w:rsidRPr="00C66D0A" w:rsidRDefault="00C66D0A" w:rsidP="00C66D0A">
      <w:pPr>
        <w:jc w:val="both"/>
        <w:rPr>
          <w:rFonts w:ascii="Times New Roman" w:eastAsia="Times New Roman" w:hAnsi="Times New Roman" w:cs="Times New Roman"/>
          <w:b/>
          <w:bCs/>
          <w:sz w:val="24"/>
          <w:szCs w:val="24"/>
          <w:lang w:val="tt-RU"/>
        </w:rPr>
      </w:pPr>
      <w:r w:rsidRPr="00C66D0A">
        <w:rPr>
          <w:rFonts w:ascii="Times New Roman" w:eastAsia="Times New Roman" w:hAnsi="Times New Roman" w:cs="Times New Roman"/>
          <w:b/>
          <w:bCs/>
          <w:sz w:val="24"/>
          <w:szCs w:val="24"/>
          <w:lang w:val="en-US"/>
        </w:rPr>
        <w:t>II</w:t>
      </w:r>
      <w:r w:rsidRPr="00C66D0A">
        <w:rPr>
          <w:rFonts w:ascii="Times New Roman" w:eastAsia="Times New Roman" w:hAnsi="Times New Roman" w:cs="Times New Roman"/>
          <w:b/>
          <w:bCs/>
          <w:sz w:val="24"/>
          <w:szCs w:val="24"/>
          <w:lang w:val="tt-RU"/>
        </w:rPr>
        <w:t xml:space="preserve">. Применение упрощенных форм профессиональной экспертизы при прохождении аттестации </w:t>
      </w:r>
      <w:r w:rsidRPr="00C66D0A">
        <w:rPr>
          <w:rFonts w:ascii="Times New Roman" w:eastAsia="Times New Roman" w:hAnsi="Times New Roman" w:cs="Times New Roman"/>
          <w:b/>
          <w:bCs/>
          <w:sz w:val="24"/>
          <w:szCs w:val="24"/>
        </w:rPr>
        <w:t xml:space="preserve">с целью установления </w:t>
      </w:r>
      <w:proofErr w:type="gramStart"/>
      <w:r w:rsidRPr="00C66D0A">
        <w:rPr>
          <w:rFonts w:ascii="Times New Roman" w:eastAsia="Times New Roman" w:hAnsi="Times New Roman" w:cs="Times New Roman"/>
          <w:b/>
          <w:bCs/>
          <w:sz w:val="24"/>
          <w:szCs w:val="24"/>
        </w:rPr>
        <w:t>соответствия  уровня</w:t>
      </w:r>
      <w:proofErr w:type="gramEnd"/>
      <w:r w:rsidRPr="00C66D0A">
        <w:rPr>
          <w:rFonts w:ascii="Times New Roman" w:eastAsia="Times New Roman" w:hAnsi="Times New Roman" w:cs="Times New Roman"/>
          <w:b/>
          <w:bCs/>
          <w:sz w:val="24"/>
          <w:szCs w:val="24"/>
        </w:rPr>
        <w:t xml:space="preserve"> квалификации педагогических работников требованиям, предъявляемым к квалификационным категориям (первой или высшей)</w:t>
      </w:r>
    </w:p>
    <w:p w:rsidR="00C66D0A" w:rsidRPr="00C66D0A" w:rsidRDefault="00C66D0A" w:rsidP="00C66D0A">
      <w:pPr>
        <w:spacing w:after="0"/>
        <w:rPr>
          <w:rFonts w:ascii="Times New Roman" w:eastAsia="Times New Roman" w:hAnsi="Times New Roman" w:cs="Times New Roman"/>
          <w:sz w:val="24"/>
          <w:szCs w:val="24"/>
        </w:rPr>
      </w:pPr>
    </w:p>
    <w:p w:rsidR="00C66D0A" w:rsidRPr="00C66D0A" w:rsidRDefault="00C66D0A" w:rsidP="00C66D0A">
      <w:pPr>
        <w:jc w:val="both"/>
        <w:rPr>
          <w:rFonts w:ascii="Times New Roman" w:eastAsia="Times New Roman" w:hAnsi="Times New Roman" w:cs="Times New Roman"/>
          <w:sz w:val="24"/>
          <w:szCs w:val="24"/>
          <w:lang w:val="tt-RU"/>
        </w:rPr>
      </w:pPr>
      <w:r w:rsidRPr="00C66D0A">
        <w:rPr>
          <w:rFonts w:ascii="Times New Roman" w:eastAsia="Times New Roman" w:hAnsi="Times New Roman" w:cs="Times New Roman"/>
          <w:sz w:val="24"/>
          <w:szCs w:val="24"/>
        </w:rPr>
        <w:t xml:space="preserve">      2.1. П</w:t>
      </w:r>
      <w:r w:rsidRPr="00C66D0A">
        <w:rPr>
          <w:rFonts w:ascii="Times New Roman" w:eastAsia="Times New Roman" w:hAnsi="Times New Roman" w:cs="Times New Roman"/>
          <w:sz w:val="24"/>
          <w:szCs w:val="24"/>
          <w:lang w:val="tt-RU"/>
        </w:rPr>
        <w:t xml:space="preserve">ри прохождении педагогическими работниками аттестации </w:t>
      </w:r>
      <w:r w:rsidRPr="00C66D0A">
        <w:rPr>
          <w:rFonts w:ascii="Times New Roman" w:eastAsia="Times New Roman" w:hAnsi="Times New Roman" w:cs="Times New Roman"/>
          <w:sz w:val="24"/>
          <w:szCs w:val="24"/>
        </w:rPr>
        <w:t xml:space="preserve">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w:t>
      </w:r>
      <w:proofErr w:type="spellStart"/>
      <w:r w:rsidRPr="00C66D0A">
        <w:rPr>
          <w:rFonts w:ascii="Times New Roman" w:eastAsia="Times New Roman" w:hAnsi="Times New Roman" w:cs="Times New Roman"/>
          <w:sz w:val="24"/>
          <w:szCs w:val="24"/>
        </w:rPr>
        <w:t>аттестующихся</w:t>
      </w:r>
      <w:proofErr w:type="spellEnd"/>
      <w:r w:rsidRPr="00C66D0A">
        <w:rPr>
          <w:rFonts w:ascii="Times New Roman" w:eastAsia="Times New Roman" w:hAnsi="Times New Roman" w:cs="Times New Roman"/>
          <w:sz w:val="24"/>
          <w:szCs w:val="24"/>
        </w:rPr>
        <w:t xml:space="preserve"> на высшую или первую квалификационную категорию:</w:t>
      </w:r>
    </w:p>
    <w:p w:rsidR="00C66D0A" w:rsidRPr="00C66D0A" w:rsidRDefault="00C66D0A" w:rsidP="00C66D0A">
      <w:pPr>
        <w:spacing w:after="120"/>
        <w:ind w:firstLine="708"/>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 работники образования, имеющие государственные награды по профилю педагогической  деятельности  (включая почетные звания «Заслуженный учитель» и </w:t>
      </w:r>
      <w:proofErr w:type="spellStart"/>
      <w:r w:rsidRPr="00C66D0A">
        <w:rPr>
          <w:rFonts w:ascii="Times New Roman" w:eastAsia="Times New Roman" w:hAnsi="Times New Roman" w:cs="Times New Roman"/>
          <w:sz w:val="24"/>
          <w:szCs w:val="24"/>
        </w:rPr>
        <w:t>др</w:t>
      </w:r>
      <w:proofErr w:type="gramStart"/>
      <w:r w:rsidRPr="00C66D0A">
        <w:rPr>
          <w:rFonts w:ascii="Times New Roman" w:eastAsia="Times New Roman" w:hAnsi="Times New Roman" w:cs="Times New Roman"/>
          <w:sz w:val="24"/>
          <w:szCs w:val="24"/>
        </w:rPr>
        <w:t>.п</w:t>
      </w:r>
      <w:proofErr w:type="gramEnd"/>
      <w:r w:rsidRPr="00C66D0A">
        <w:rPr>
          <w:rFonts w:ascii="Times New Roman" w:eastAsia="Times New Roman" w:hAnsi="Times New Roman" w:cs="Times New Roman"/>
          <w:sz w:val="24"/>
          <w:szCs w:val="24"/>
        </w:rPr>
        <w:t>очетные</w:t>
      </w:r>
      <w:proofErr w:type="spellEnd"/>
      <w:r w:rsidRPr="00C66D0A">
        <w:rPr>
          <w:rFonts w:ascii="Times New Roman" w:eastAsia="Times New Roman" w:hAnsi="Times New Roman" w:cs="Times New Roman"/>
          <w:sz w:val="24"/>
          <w:szCs w:val="24"/>
        </w:rPr>
        <w:t xml:space="preserve"> звания, Почетные грамоты, нагрудные знаки), независимо от года награждения;</w:t>
      </w:r>
    </w:p>
    <w:p w:rsidR="00C66D0A" w:rsidRPr="00C66D0A" w:rsidRDefault="00C66D0A" w:rsidP="00C66D0A">
      <w:pPr>
        <w:spacing w:after="120"/>
        <w:ind w:firstLine="708"/>
        <w:jc w:val="both"/>
        <w:rPr>
          <w:rFonts w:ascii="Times New Roman" w:eastAsia="Times New Roman" w:hAnsi="Times New Roman" w:cs="Times New Roman"/>
          <w:sz w:val="24"/>
          <w:szCs w:val="24"/>
        </w:rPr>
      </w:pPr>
      <w:proofErr w:type="gramStart"/>
      <w:r w:rsidRPr="00C66D0A">
        <w:rPr>
          <w:rFonts w:ascii="Times New Roman" w:eastAsia="Times New Roman" w:hAnsi="Times New Roman" w:cs="Times New Roman"/>
          <w:sz w:val="24"/>
          <w:szCs w:val="24"/>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независимо от года проведения конкурса;</w:t>
      </w:r>
      <w:proofErr w:type="gramEnd"/>
    </w:p>
    <w:p w:rsidR="00C66D0A" w:rsidRPr="00C66D0A" w:rsidRDefault="00C66D0A" w:rsidP="00C66D0A">
      <w:pPr>
        <w:spacing w:after="120"/>
        <w:ind w:firstLine="708"/>
        <w:jc w:val="both"/>
        <w:rPr>
          <w:rFonts w:ascii="Times New Roman" w:eastAsia="Times New Roman" w:hAnsi="Times New Roman" w:cs="Times New Roman"/>
          <w:sz w:val="24"/>
          <w:szCs w:val="24"/>
        </w:rPr>
      </w:pPr>
      <w:proofErr w:type="gramStart"/>
      <w:r w:rsidRPr="00C66D0A">
        <w:rPr>
          <w:rFonts w:ascii="Times New Roman" w:eastAsia="Times New Roman" w:hAnsi="Times New Roman" w:cs="Times New Roman"/>
          <w:sz w:val="24"/>
          <w:szCs w:val="24"/>
        </w:rPr>
        <w:t>- 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roofErr w:type="gramEnd"/>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     2.2.Упрощенные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C66D0A" w:rsidRPr="00C66D0A" w:rsidRDefault="00C66D0A" w:rsidP="00C66D0A">
      <w:pPr>
        <w:spacing w:after="120"/>
        <w:ind w:firstLine="708"/>
        <w:jc w:val="both"/>
        <w:rPr>
          <w:rFonts w:ascii="Times New Roman" w:eastAsia="Times New Roman" w:hAnsi="Times New Roman" w:cs="Times New Roman"/>
          <w:color w:val="000000"/>
          <w:sz w:val="24"/>
          <w:szCs w:val="24"/>
        </w:rPr>
      </w:pPr>
      <w:proofErr w:type="gramStart"/>
      <w:r w:rsidRPr="00C66D0A">
        <w:rPr>
          <w:rFonts w:ascii="Times New Roman" w:eastAsia="Times New Roman" w:hAnsi="Times New Roman" w:cs="Times New Roman"/>
          <w:sz w:val="24"/>
          <w:szCs w:val="24"/>
        </w:rPr>
        <w:t>- при наличии у них статуса (диплома) победителя конкурса в рамках реализации приоритетного национального проекта «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 образования.);</w:t>
      </w:r>
      <w:proofErr w:type="gramEnd"/>
      <w:r w:rsidRPr="00C66D0A">
        <w:rPr>
          <w:rFonts w:ascii="Times New Roman" w:eastAsia="Times New Roman" w:hAnsi="Times New Roman" w:cs="Times New Roman"/>
          <w:sz w:val="24"/>
          <w:szCs w:val="24"/>
        </w:rPr>
        <w:t xml:space="preserve"> </w:t>
      </w:r>
      <w:r w:rsidRPr="00C66D0A">
        <w:rPr>
          <w:rFonts w:ascii="Times New Roman" w:eastAsia="Times New Roman" w:hAnsi="Times New Roman" w:cs="Times New Roman"/>
          <w:color w:val="000000"/>
          <w:sz w:val="24"/>
          <w:szCs w:val="24"/>
        </w:rPr>
        <w:t>либо подготовивших в 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C66D0A" w:rsidRPr="00C66D0A" w:rsidRDefault="00C66D0A" w:rsidP="00C66D0A">
      <w:pPr>
        <w:spacing w:after="120"/>
        <w:ind w:firstLine="708"/>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C66D0A" w:rsidRPr="00C66D0A" w:rsidRDefault="00C66D0A" w:rsidP="00C66D0A">
      <w:pPr>
        <w:spacing w:after="120"/>
        <w:ind w:firstLine="708"/>
        <w:jc w:val="both"/>
        <w:rPr>
          <w:rFonts w:ascii="Times New Roman" w:eastAsia="Times New Roman" w:hAnsi="Times New Roman" w:cs="Times New Roman"/>
          <w:sz w:val="24"/>
          <w:szCs w:val="24"/>
        </w:rPr>
      </w:pPr>
    </w:p>
    <w:p w:rsidR="00C66D0A" w:rsidRPr="00C66D0A" w:rsidRDefault="00C66D0A" w:rsidP="00C66D0A">
      <w:pPr>
        <w:tabs>
          <w:tab w:val="num" w:pos="240"/>
        </w:tabs>
        <w:jc w:val="cente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lang w:val="en-US"/>
        </w:rPr>
        <w:t>III</w:t>
      </w:r>
      <w:proofErr w:type="gramStart"/>
      <w:r w:rsidRPr="00C66D0A">
        <w:rPr>
          <w:rFonts w:ascii="Times New Roman" w:eastAsia="Times New Roman" w:hAnsi="Times New Roman" w:cs="Times New Roman"/>
          <w:b/>
          <w:bCs/>
          <w:sz w:val="24"/>
          <w:szCs w:val="24"/>
        </w:rPr>
        <w:t>.  Льготы</w:t>
      </w:r>
      <w:proofErr w:type="gramEnd"/>
      <w:r w:rsidRPr="00C66D0A">
        <w:rPr>
          <w:rFonts w:ascii="Times New Roman" w:eastAsia="Times New Roman" w:hAnsi="Times New Roman" w:cs="Times New Roman"/>
          <w:b/>
          <w:bCs/>
          <w:sz w:val="24"/>
          <w:szCs w:val="24"/>
        </w:rPr>
        <w:t xml:space="preserve"> по установлению уровня оплаты труда работника  во взаимосвязи  с  имеющейся квалификационной категорией </w:t>
      </w:r>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      3.1. </w:t>
      </w:r>
      <w:proofErr w:type="gramStart"/>
      <w:r w:rsidRPr="00C66D0A">
        <w:rPr>
          <w:rFonts w:ascii="Times New Roman" w:eastAsia="Times New Roman" w:hAnsi="Times New Roman" w:cs="Times New Roman"/>
          <w:sz w:val="24"/>
          <w:szCs w:val="24"/>
        </w:rPr>
        <w:t xml:space="preserve">В соответствии с пунктом 42 письма Министерства образования  и науки Российской Федерации и Профсоюза работников народного образования и науки Российской Федерации от 18 августа </w:t>
      </w:r>
      <w:smartTag w:uri="urn:schemas-microsoft-com:office:smarttags" w:element="metricconverter">
        <w:smartTagPr>
          <w:attr w:name="ProductID" w:val="2010 г"/>
        </w:smartTagPr>
        <w:r w:rsidRPr="00C66D0A">
          <w:rPr>
            <w:rFonts w:ascii="Times New Roman" w:eastAsia="Times New Roman" w:hAnsi="Times New Roman" w:cs="Times New Roman"/>
            <w:sz w:val="24"/>
            <w:szCs w:val="24"/>
          </w:rPr>
          <w:t>2010 г</w:t>
        </w:r>
      </w:smartTag>
      <w:r w:rsidRPr="00C66D0A">
        <w:rPr>
          <w:rFonts w:ascii="Times New Roman" w:eastAsia="Times New Roman" w:hAnsi="Times New Roman" w:cs="Times New Roman"/>
          <w:sz w:val="24"/>
          <w:szCs w:val="24"/>
        </w:rPr>
        <w:t xml:space="preserve">. № 03-52/46, квалификационные категории, присвоенные педагогическим в  соответствии с Порядком аттестации педагогических работников, утвержденном  приказом Министерства образования и науки Российской Федерации от 24 марта </w:t>
      </w:r>
      <w:smartTag w:uri="urn:schemas-microsoft-com:office:smarttags" w:element="metricconverter">
        <w:smartTagPr>
          <w:attr w:name="ProductID" w:val="2010 г"/>
        </w:smartTagPr>
        <w:r w:rsidRPr="00C66D0A">
          <w:rPr>
            <w:rFonts w:ascii="Times New Roman" w:eastAsia="Times New Roman" w:hAnsi="Times New Roman" w:cs="Times New Roman"/>
            <w:sz w:val="24"/>
            <w:szCs w:val="24"/>
          </w:rPr>
          <w:t>2010 г</w:t>
        </w:r>
      </w:smartTag>
      <w:r w:rsidRPr="00C66D0A">
        <w:rPr>
          <w:rFonts w:ascii="Times New Roman" w:eastAsia="Times New Roman" w:hAnsi="Times New Roman" w:cs="Times New Roman"/>
          <w:sz w:val="24"/>
          <w:szCs w:val="24"/>
        </w:rPr>
        <w:t>. № 209 (далее - Порядок), учитываются в течение срока их</w:t>
      </w:r>
      <w:proofErr w:type="gramEnd"/>
      <w:r w:rsidRPr="00C66D0A">
        <w:rPr>
          <w:rFonts w:ascii="Times New Roman" w:eastAsia="Times New Roman" w:hAnsi="Times New Roman" w:cs="Times New Roman"/>
          <w:sz w:val="24"/>
          <w:szCs w:val="24"/>
        </w:rPr>
        <w:t xml:space="preserve"> действия в следующих случаях: </w:t>
      </w:r>
    </w:p>
    <w:p w:rsidR="00C66D0A" w:rsidRPr="00C66D0A" w:rsidRDefault="00C66D0A" w:rsidP="00C66D0A">
      <w:pPr>
        <w:ind w:firstLine="708"/>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C66D0A" w:rsidRPr="00C66D0A" w:rsidRDefault="00C66D0A" w:rsidP="00C66D0A">
      <w:pPr>
        <w:ind w:firstLine="708"/>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при возобновлении работы в должности, по которой присвоена категория, независимо от перерывов  в работе;</w:t>
      </w:r>
    </w:p>
    <w:p w:rsidR="00C66D0A" w:rsidRPr="00C66D0A" w:rsidRDefault="00C66D0A" w:rsidP="00C66D0A">
      <w:pPr>
        <w:ind w:firstLine="708"/>
        <w:jc w:val="both"/>
        <w:rPr>
          <w:rFonts w:ascii="Times New Roman" w:eastAsia="Times New Roman" w:hAnsi="Times New Roman" w:cs="Times New Roman"/>
          <w:sz w:val="24"/>
          <w:szCs w:val="24"/>
        </w:rPr>
      </w:pPr>
      <w:proofErr w:type="gramStart"/>
      <w:r w:rsidRPr="00C66D0A">
        <w:rPr>
          <w:rFonts w:ascii="Times New Roman" w:eastAsia="Times New Roman" w:hAnsi="Times New Roman" w:cs="Times New Roman"/>
          <w:sz w:val="24"/>
          <w:szCs w:val="24"/>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roofErr w:type="gramEnd"/>
    </w:p>
    <w:p w:rsidR="00C66D0A" w:rsidRPr="00C66D0A" w:rsidRDefault="00C66D0A" w:rsidP="00C66D0A">
      <w:pPr>
        <w:ind w:firstLine="708"/>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w:t>
      </w:r>
      <w:proofErr w:type="gramStart"/>
      <w:r w:rsidRPr="00C66D0A">
        <w:rPr>
          <w:rFonts w:ascii="Times New Roman" w:eastAsia="Times New Roman" w:hAnsi="Times New Roman" w:cs="Times New Roman"/>
          <w:sz w:val="24"/>
          <w:szCs w:val="24"/>
        </w:rPr>
        <w:t>т-</w:t>
      </w:r>
      <w:proofErr w:type="gramEnd"/>
      <w:r w:rsidRPr="00C66D0A">
        <w:rPr>
          <w:rFonts w:ascii="Times New Roman" w:eastAsia="Times New Roman" w:hAnsi="Times New Roman" w:cs="Times New Roman"/>
          <w:sz w:val="24"/>
          <w:szCs w:val="24"/>
        </w:rPr>
        <w:t xml:space="preserve">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C66D0A" w:rsidRPr="00C66D0A" w:rsidRDefault="00C66D0A" w:rsidP="00C66D0A">
      <w:pPr>
        <w:tabs>
          <w:tab w:val="num" w:pos="240"/>
        </w:tabs>
        <w:ind w:firstLine="708"/>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при выполнении педагогической работы на разных должностях, по которым совпадают профили работы (деятельности) в следующих случаях:</w:t>
      </w:r>
    </w:p>
    <w:p w:rsidR="00C66D0A" w:rsidRPr="00C66D0A" w:rsidRDefault="00C66D0A" w:rsidP="00C66D0A">
      <w:pPr>
        <w:tabs>
          <w:tab w:val="num" w:pos="240"/>
        </w:tabs>
        <w:ind w:firstLine="708"/>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743"/>
      </w:tblGrid>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Должность, по которой присвоена квалификационная категория</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Должность, по которой может учитываться категория, присвоенная по должности, указанной в графе № 1</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p>
          <w:p w:rsidR="00C66D0A" w:rsidRPr="00C66D0A" w:rsidRDefault="00C66D0A" w:rsidP="00C66D0A">
            <w:pPr>
              <w:tabs>
                <w:tab w:val="num" w:pos="240"/>
              </w:tabs>
              <w:jc w:val="both"/>
              <w:rPr>
                <w:rFonts w:ascii="Times New Roman" w:eastAsia="Times New Roman" w:hAnsi="Times New Roman" w:cs="Times New Roman"/>
                <w:sz w:val="24"/>
                <w:szCs w:val="24"/>
              </w:rPr>
            </w:pPr>
          </w:p>
          <w:p w:rsidR="00C66D0A" w:rsidRPr="00C66D0A" w:rsidRDefault="00C66D0A" w:rsidP="00C66D0A">
            <w:pPr>
              <w:tabs>
                <w:tab w:val="num" w:pos="240"/>
              </w:tabs>
              <w:jc w:val="both"/>
              <w:rPr>
                <w:rFonts w:ascii="Times New Roman" w:eastAsia="Times New Roman" w:hAnsi="Times New Roman" w:cs="Times New Roman"/>
                <w:sz w:val="24"/>
                <w:szCs w:val="24"/>
              </w:rPr>
            </w:pPr>
          </w:p>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преподаватель</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w:t>
            </w:r>
            <w:proofErr w:type="spellStart"/>
            <w:r w:rsidRPr="00C66D0A">
              <w:rPr>
                <w:rFonts w:ascii="Times New Roman" w:eastAsia="Times New Roman" w:hAnsi="Times New Roman" w:cs="Times New Roman"/>
                <w:sz w:val="24"/>
                <w:szCs w:val="24"/>
              </w:rPr>
              <w:t>валеология</w:t>
            </w:r>
            <w:proofErr w:type="spellEnd"/>
            <w:r w:rsidRPr="00C66D0A">
              <w:rPr>
                <w:rFonts w:ascii="Times New Roman" w:eastAsia="Times New Roman" w:hAnsi="Times New Roman" w:cs="Times New Roman"/>
                <w:sz w:val="24"/>
                <w:szCs w:val="24"/>
              </w:rPr>
              <w:t xml:space="preserve"> как часть курса биологии, или профильные темы по медицинской подготовке из </w:t>
            </w:r>
            <w:r w:rsidRPr="00C66D0A">
              <w:rPr>
                <w:rFonts w:ascii="Times New Roman" w:eastAsia="Times New Roman" w:hAnsi="Times New Roman" w:cs="Times New Roman"/>
                <w:sz w:val="24"/>
                <w:szCs w:val="24"/>
              </w:rPr>
              <w:lastRenderedPageBreak/>
              <w:t>курса «Основы безопасности жизнедеятельности».)</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p>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Преподаватель – организатор основ безопасности жизнедеятельности, допризывной подготовки</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Учитель, преподаватель, ведущий занятия с </w:t>
            </w:r>
            <w:proofErr w:type="gramStart"/>
            <w:r w:rsidRPr="00C66D0A">
              <w:rPr>
                <w:rFonts w:ascii="Times New Roman" w:eastAsia="Times New Roman" w:hAnsi="Times New Roman" w:cs="Times New Roman"/>
                <w:sz w:val="24"/>
                <w:szCs w:val="24"/>
              </w:rPr>
              <w:t>обучающимися</w:t>
            </w:r>
            <w:proofErr w:type="gramEnd"/>
            <w:r w:rsidRPr="00C66D0A">
              <w:rPr>
                <w:rFonts w:ascii="Times New Roman" w:eastAsia="Times New Roman" w:hAnsi="Times New Roman" w:cs="Times New Roman"/>
                <w:sz w:val="24"/>
                <w:szCs w:val="24"/>
              </w:rPr>
              <w:t xml:space="preserve"> по курсу «Основы безопасности жизнедеятельности», «Допризывной подготовка» сверх учебной нагрузки, входящей в основные должностные обязанности;</w:t>
            </w:r>
          </w:p>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преподаватель физкультуры (физического воспитания), руководитель физического воспитания</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Учитель, преподаватель, ведущий занятия с </w:t>
            </w:r>
            <w:proofErr w:type="gramStart"/>
            <w:r w:rsidRPr="00C66D0A">
              <w:rPr>
                <w:rFonts w:ascii="Times New Roman" w:eastAsia="Times New Roman" w:hAnsi="Times New Roman" w:cs="Times New Roman"/>
                <w:sz w:val="24"/>
                <w:szCs w:val="24"/>
              </w:rPr>
              <w:t>обучающимися</w:t>
            </w:r>
            <w:proofErr w:type="gramEnd"/>
            <w:r w:rsidRPr="00C66D0A">
              <w:rPr>
                <w:rFonts w:ascii="Times New Roman" w:eastAsia="Times New Roman" w:hAnsi="Times New Roman" w:cs="Times New Roman"/>
                <w:sz w:val="24"/>
                <w:szCs w:val="24"/>
              </w:rPr>
              <w:t xml:space="preserve"> по курсу «Основы безопасности жизнедеятельности», «Допризывной подготовка» сверх учебной нагрузки, входящей в основные должностные обязанности;</w:t>
            </w:r>
          </w:p>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преподаватель физкультуры (физического воспитания), руководитель физического воспитания</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p>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Преподаватель – организатор основ безопасности жизнедеятельности, допризывной подготовки</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Руководитель физического воспитания</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proofErr w:type="gramStart"/>
            <w:r w:rsidRPr="00C66D0A">
              <w:rPr>
                <w:rFonts w:ascii="Times New Roman" w:eastAsia="Times New Roman" w:hAnsi="Times New Roman" w:cs="Times New Roman"/>
                <w:sz w:val="24"/>
                <w:szCs w:val="24"/>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roofErr w:type="gramEnd"/>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p>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Мастер производственного обучения</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трудового обучения (технологии)</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Мастер производственного обучения, инструктор по труду</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p>
          <w:p w:rsidR="00C66D0A" w:rsidRPr="00C66D0A" w:rsidRDefault="00C66D0A" w:rsidP="00C66D0A">
            <w:pPr>
              <w:tabs>
                <w:tab w:val="num" w:pos="240"/>
              </w:tabs>
              <w:jc w:val="both"/>
              <w:rPr>
                <w:rFonts w:ascii="Times New Roman" w:eastAsia="Times New Roman" w:hAnsi="Times New Roman" w:cs="Times New Roman"/>
                <w:sz w:val="24"/>
                <w:szCs w:val="24"/>
              </w:rPr>
            </w:pPr>
          </w:p>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 дефектолог, учитель - логопед</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осуществляющий образовательную деятельность в специальном (коррекционном) образовательном учреждении для обучающихся (воспитанников) с ограниченными возможностями здоровья (независимо от преподаваемого предмета либо в начальных классах);</w:t>
            </w:r>
          </w:p>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 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Учитель музыки </w:t>
            </w:r>
            <w:r w:rsidRPr="00C66D0A">
              <w:rPr>
                <w:rFonts w:ascii="Times New Roman" w:eastAsia="Times New Roman" w:hAnsi="Times New Roman" w:cs="Times New Roman"/>
                <w:sz w:val="24"/>
                <w:szCs w:val="24"/>
              </w:rPr>
              <w:lastRenderedPageBreak/>
              <w:t xml:space="preserve">общеобразовательного учреждения, преподаватель учреждения  среднего профессионального образования музыкального профиля </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lastRenderedPageBreak/>
              <w:t xml:space="preserve"> Преподаватель детской музыкальной школы (школы </w:t>
            </w:r>
            <w:r w:rsidRPr="00C66D0A">
              <w:rPr>
                <w:rFonts w:ascii="Times New Roman" w:eastAsia="Times New Roman" w:hAnsi="Times New Roman" w:cs="Times New Roman"/>
                <w:sz w:val="24"/>
                <w:szCs w:val="24"/>
              </w:rPr>
              <w:lastRenderedPageBreak/>
              <w:t>искусств, учреждений культуры), музыкальный руководитель, концертмейстер</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lastRenderedPageBreak/>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музыки общеобразовательного учреждения, преподаватель  музыкальных дисциплин среднего профессионального образования</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Старший тренер-преподаватель, тренер-преподаватель, в </w:t>
            </w:r>
            <w:proofErr w:type="spellStart"/>
            <w:r w:rsidRPr="00C66D0A">
              <w:rPr>
                <w:rFonts w:ascii="Times New Roman" w:eastAsia="Times New Roman" w:hAnsi="Times New Roman" w:cs="Times New Roman"/>
                <w:sz w:val="24"/>
                <w:szCs w:val="24"/>
              </w:rPr>
              <w:t>т.ч</w:t>
            </w:r>
            <w:proofErr w:type="spellEnd"/>
            <w:r w:rsidRPr="00C66D0A">
              <w:rPr>
                <w:rFonts w:ascii="Times New Roman" w:eastAsia="Times New Roman" w:hAnsi="Times New Roman" w:cs="Times New Roman"/>
                <w:sz w:val="24"/>
                <w:szCs w:val="24"/>
              </w:rPr>
              <w:t>. ДЮСШ, СДЮШОР, ДЮКПФ</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преподаватель физкультуры, инструктор по физкультуре, руководитель физического воспитания</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преподаватель физкультуры, инструктор по физкультуре, руководитель физического воспитания</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Старший тренер-преподаватель, тренер-преподаватель, в </w:t>
            </w:r>
            <w:proofErr w:type="spellStart"/>
            <w:r w:rsidRPr="00C66D0A">
              <w:rPr>
                <w:rFonts w:ascii="Times New Roman" w:eastAsia="Times New Roman" w:hAnsi="Times New Roman" w:cs="Times New Roman"/>
                <w:sz w:val="24"/>
                <w:szCs w:val="24"/>
              </w:rPr>
              <w:t>т.ч</w:t>
            </w:r>
            <w:proofErr w:type="spellEnd"/>
            <w:r w:rsidRPr="00C66D0A">
              <w:rPr>
                <w:rFonts w:ascii="Times New Roman" w:eastAsia="Times New Roman" w:hAnsi="Times New Roman" w:cs="Times New Roman"/>
                <w:sz w:val="24"/>
                <w:szCs w:val="24"/>
              </w:rPr>
              <w:t>. ДЮСШ, СДЮШОР, ДЮКПФ</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Преподаватель учреждения начального или среднего профессионального образования</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того же предмета в общеобразовательном учреждении</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общеобразовательного учреждения</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Преподаватель того же предмета в учреждении начального и среднего профессионального образования</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Воспитатель</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воспитатель</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воспитатель</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Воспитатель</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Педагог дополнительного образования</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педагог дополнительного образования</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педагог дополнительного образования</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Педагог дополнительного образования</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Методист</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методист</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методист</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Методист</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Инструктор-методист</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инструктор-методист</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инструктор-методист</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Инструктор-методист</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Тренер-преподаватель</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тренер-преподаватель</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Старший тренер-преподаватель</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Тренер-преподаватель</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lastRenderedPageBreak/>
              <w:t>Учитель-дефектолог</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Учитель специального (коррекционного) образовательного учреждения для обучающихся, воспитанников с ограниченными возможностями здоровья, независимо от преподаваемого предмета.</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Концертмейстер</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w:t>
            </w:r>
            <w:proofErr w:type="gramStart"/>
            <w:r w:rsidRPr="00C66D0A">
              <w:rPr>
                <w:rFonts w:ascii="Times New Roman" w:eastAsia="Times New Roman" w:hAnsi="Times New Roman" w:cs="Times New Roman"/>
                <w:sz w:val="24"/>
                <w:szCs w:val="24"/>
              </w:rPr>
              <w:t xml:space="preserve">( </w:t>
            </w:r>
            <w:proofErr w:type="gramEnd"/>
            <w:r w:rsidRPr="00C66D0A">
              <w:rPr>
                <w:rFonts w:ascii="Times New Roman" w:eastAsia="Times New Roman" w:hAnsi="Times New Roman" w:cs="Times New Roman"/>
                <w:sz w:val="24"/>
                <w:szCs w:val="24"/>
              </w:rPr>
              <w:t>при совпадении профиля кружка, направления дополнительной работы с профилем основной работы)</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w:t>
            </w:r>
            <w:proofErr w:type="gramStart"/>
            <w:r w:rsidRPr="00C66D0A">
              <w:rPr>
                <w:rFonts w:ascii="Times New Roman" w:eastAsia="Times New Roman" w:hAnsi="Times New Roman" w:cs="Times New Roman"/>
                <w:sz w:val="24"/>
                <w:szCs w:val="24"/>
              </w:rPr>
              <w:t xml:space="preserve">( </w:t>
            </w:r>
            <w:proofErr w:type="gramEnd"/>
            <w:r w:rsidRPr="00C66D0A">
              <w:rPr>
                <w:rFonts w:ascii="Times New Roman" w:eastAsia="Times New Roman" w:hAnsi="Times New Roman" w:cs="Times New Roman"/>
                <w:sz w:val="24"/>
                <w:szCs w:val="24"/>
              </w:rPr>
              <w:t>при совпадении профиля кружка, направления дополнительной работы с профилем основной работы)</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Концертмейстер</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Библиотекарь</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Педагог-библиотекарь</w:t>
            </w:r>
          </w:p>
        </w:tc>
      </w:tr>
      <w:tr w:rsidR="00C66D0A" w:rsidRPr="00C66D0A" w:rsidTr="008861AA">
        <w:tc>
          <w:tcPr>
            <w:tcW w:w="398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Педагог-библиотекарь</w:t>
            </w:r>
          </w:p>
        </w:tc>
        <w:tc>
          <w:tcPr>
            <w:tcW w:w="6148"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tabs>
                <w:tab w:val="num" w:pos="240"/>
              </w:tabs>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Библиотекарь</w:t>
            </w:r>
          </w:p>
        </w:tc>
      </w:tr>
    </w:tbl>
    <w:p w:rsidR="00C66D0A" w:rsidRPr="00C66D0A" w:rsidRDefault="00C66D0A" w:rsidP="00C66D0A">
      <w:pPr>
        <w:tabs>
          <w:tab w:val="num" w:pos="240"/>
        </w:tabs>
        <w:ind w:firstLine="708"/>
        <w:jc w:val="both"/>
        <w:rPr>
          <w:rFonts w:ascii="Times New Roman" w:eastAsia="Times New Roman" w:hAnsi="Times New Roman" w:cs="Times New Roman"/>
          <w:sz w:val="24"/>
          <w:szCs w:val="24"/>
        </w:rPr>
      </w:pPr>
    </w:p>
    <w:p w:rsidR="00C66D0A" w:rsidRPr="00C66D0A" w:rsidRDefault="00C66D0A" w:rsidP="00C66D0A">
      <w:pPr>
        <w:tabs>
          <w:tab w:val="num" w:pos="240"/>
        </w:tabs>
        <w:ind w:firstLine="708"/>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присвоение квалификационной категории, на основании письменного заявления.</w:t>
      </w:r>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C66D0A" w:rsidRPr="00C66D0A" w:rsidRDefault="00C66D0A" w:rsidP="00C66D0A">
      <w:pPr>
        <w:ind w:firstLine="708"/>
        <w:jc w:val="both"/>
        <w:rPr>
          <w:rFonts w:ascii="Times New Roman" w:eastAsia="Times New Roman" w:hAnsi="Times New Roman" w:cs="Times New Roman"/>
          <w:color w:val="000000"/>
          <w:sz w:val="24"/>
          <w:szCs w:val="24"/>
        </w:rPr>
      </w:pPr>
      <w:r w:rsidRPr="00C66D0A">
        <w:rPr>
          <w:rFonts w:ascii="Times New Roman" w:eastAsia="Times New Roman" w:hAnsi="Times New Roman" w:cs="Times New Roman"/>
          <w:sz w:val="24"/>
          <w:szCs w:val="24"/>
        </w:rPr>
        <w:t xml:space="preserve">- в период нахождения педагогического работника в отпуске по беременности и родам и уходу за ребенком до достижения им трех лет, </w:t>
      </w:r>
      <w:r w:rsidRPr="00C66D0A">
        <w:rPr>
          <w:rFonts w:ascii="Times New Roman" w:eastAsia="Times New Roman" w:hAnsi="Times New Roman" w:cs="Times New Roman"/>
          <w:color w:val="000000"/>
          <w:sz w:val="24"/>
          <w:szCs w:val="24"/>
        </w:rPr>
        <w:t>либо срок ее действия заканчивается в текущем году;</w:t>
      </w:r>
    </w:p>
    <w:p w:rsidR="00C66D0A" w:rsidRPr="00C66D0A" w:rsidRDefault="00C66D0A" w:rsidP="00C66D0A">
      <w:pPr>
        <w:ind w:firstLine="708"/>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в период длительной потери трудоспособности (2 месяца и более</w:t>
      </w:r>
      <w:proofErr w:type="gramStart"/>
      <w:r w:rsidRPr="00C66D0A">
        <w:rPr>
          <w:rFonts w:ascii="Times New Roman" w:eastAsia="Times New Roman" w:hAnsi="Times New Roman" w:cs="Times New Roman"/>
          <w:sz w:val="24"/>
          <w:szCs w:val="24"/>
        </w:rPr>
        <w:t xml:space="preserve"> )</w:t>
      </w:r>
      <w:proofErr w:type="gramEnd"/>
      <w:r w:rsidRPr="00C66D0A">
        <w:rPr>
          <w:rFonts w:ascii="Times New Roman" w:eastAsia="Times New Roman" w:hAnsi="Times New Roman" w:cs="Times New Roman"/>
          <w:sz w:val="24"/>
          <w:szCs w:val="24"/>
        </w:rPr>
        <w:t xml:space="preserve"> в связи с тяжелым заболеванием при наличии у работника листа нетрудоспособности или </w:t>
      </w:r>
      <w:r w:rsidRPr="00C66D0A">
        <w:rPr>
          <w:rFonts w:ascii="Times New Roman" w:eastAsia="Times New Roman" w:hAnsi="Times New Roman" w:cs="Times New Roman"/>
          <w:sz w:val="24"/>
          <w:szCs w:val="24"/>
        </w:rPr>
        <w:lastRenderedPageBreak/>
        <w:t>медицинского заключения (справки) о наличии заболевания, вызвавшего длительную потерю трудоспособности;</w:t>
      </w:r>
    </w:p>
    <w:p w:rsidR="00C66D0A" w:rsidRPr="00C66D0A" w:rsidRDefault="00C66D0A" w:rsidP="00C66D0A">
      <w:pPr>
        <w:ind w:firstLine="708"/>
        <w:jc w:val="both"/>
        <w:rPr>
          <w:rFonts w:ascii="Times New Roman" w:eastAsia="Times New Roman" w:hAnsi="Times New Roman" w:cs="Times New Roman"/>
          <w:color w:val="000000"/>
          <w:sz w:val="24"/>
          <w:szCs w:val="24"/>
        </w:rPr>
      </w:pPr>
      <w:r w:rsidRPr="00C66D0A">
        <w:rPr>
          <w:rFonts w:ascii="Times New Roman" w:eastAsia="Times New Roman" w:hAnsi="Times New Roman" w:cs="Times New Roman"/>
          <w:color w:val="000000"/>
          <w:sz w:val="24"/>
          <w:szCs w:val="24"/>
        </w:rPr>
        <w:t xml:space="preserve">- в </w:t>
      </w:r>
      <w:proofErr w:type="gramStart"/>
      <w:r w:rsidRPr="00C66D0A">
        <w:rPr>
          <w:rFonts w:ascii="Times New Roman" w:eastAsia="Times New Roman" w:hAnsi="Times New Roman" w:cs="Times New Roman"/>
          <w:color w:val="000000"/>
          <w:sz w:val="24"/>
          <w:szCs w:val="24"/>
        </w:rPr>
        <w:t>период</w:t>
      </w:r>
      <w:proofErr w:type="gramEnd"/>
      <w:r w:rsidRPr="00C66D0A">
        <w:rPr>
          <w:rFonts w:ascii="Times New Roman" w:eastAsia="Times New Roman" w:hAnsi="Times New Roman" w:cs="Times New Roman"/>
          <w:color w:val="000000"/>
          <w:sz w:val="24"/>
          <w:szCs w:val="24"/>
        </w:rPr>
        <w:t xml:space="preserve">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C66D0A" w:rsidRPr="00C66D0A" w:rsidRDefault="00C66D0A" w:rsidP="00C66D0A">
      <w:pPr>
        <w:jc w:val="both"/>
        <w:rPr>
          <w:rFonts w:ascii="Times New Roman" w:eastAsia="Times New Roman" w:hAnsi="Times New Roman" w:cs="Times New Roman"/>
          <w:color w:val="000000"/>
          <w:sz w:val="24"/>
          <w:szCs w:val="24"/>
        </w:rPr>
      </w:pPr>
      <w:r w:rsidRPr="00C66D0A">
        <w:rPr>
          <w:rFonts w:ascii="Times New Roman" w:eastAsia="Times New Roman" w:hAnsi="Times New Roman" w:cs="Times New Roman"/>
          <w:color w:val="000000"/>
          <w:sz w:val="24"/>
          <w:szCs w:val="24"/>
        </w:rPr>
        <w:tab/>
        <w:t>-в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C66D0A" w:rsidRPr="00C66D0A" w:rsidRDefault="00C66D0A" w:rsidP="00C66D0A">
      <w:pPr>
        <w:jc w:val="right"/>
        <w:rPr>
          <w:rFonts w:ascii="Times New Roman" w:eastAsia="Times New Roman" w:hAnsi="Times New Roman" w:cs="Times New Roman"/>
          <w:bCs/>
          <w:sz w:val="20"/>
          <w:szCs w:val="20"/>
        </w:rPr>
      </w:pPr>
    </w:p>
    <w:p w:rsidR="00C66D0A" w:rsidRPr="00C66D0A" w:rsidRDefault="00C66D0A" w:rsidP="00C66D0A">
      <w:pPr>
        <w:ind w:left="-284"/>
        <w:jc w:val="right"/>
        <w:rPr>
          <w:rFonts w:ascii="Times New Roman" w:eastAsia="Times New Roman" w:hAnsi="Times New Roman" w:cs="Times New Roman"/>
          <w:bCs/>
          <w:sz w:val="20"/>
          <w:szCs w:val="20"/>
        </w:rPr>
      </w:pPr>
    </w:p>
    <w:p w:rsidR="00C66D0A" w:rsidRPr="00C66D0A" w:rsidRDefault="00C66D0A" w:rsidP="00C66D0A">
      <w:pPr>
        <w:ind w:left="-284"/>
        <w:jc w:val="right"/>
        <w:rPr>
          <w:rFonts w:ascii="Times New Roman" w:eastAsia="Times New Roman" w:hAnsi="Times New Roman" w:cs="Times New Roman"/>
          <w:b/>
          <w:bCs/>
          <w:sz w:val="24"/>
          <w:szCs w:val="24"/>
        </w:rPr>
      </w:pPr>
    </w:p>
    <w:p w:rsidR="00C66D0A" w:rsidRPr="00C66D0A" w:rsidRDefault="00C66D0A" w:rsidP="00C66D0A">
      <w:pPr>
        <w:ind w:left="-142"/>
        <w:jc w:val="right"/>
        <w:rPr>
          <w:rFonts w:ascii="Times New Roman" w:eastAsia="Times New Roman" w:hAnsi="Times New Roman" w:cs="Times New Roman"/>
          <w:b/>
          <w:bCs/>
          <w:sz w:val="24"/>
          <w:szCs w:val="24"/>
        </w:rPr>
      </w:pPr>
    </w:p>
    <w:p w:rsidR="00C66D0A" w:rsidRPr="00C66D0A" w:rsidRDefault="00C66D0A" w:rsidP="00C66D0A">
      <w:pPr>
        <w:jc w:val="center"/>
        <w:rPr>
          <w:rFonts w:ascii="Times New Roman" w:eastAsia="Times New Roman" w:hAnsi="Times New Roman" w:cs="Times New Roman"/>
          <w:b/>
          <w:bCs/>
          <w:sz w:val="24"/>
          <w:szCs w:val="24"/>
        </w:rPr>
      </w:pPr>
    </w:p>
    <w:p w:rsidR="00C66D0A" w:rsidRPr="00C66D0A" w:rsidRDefault="00C66D0A" w:rsidP="00C66D0A">
      <w:pPr>
        <w:ind w:left="-142"/>
        <w:jc w:val="right"/>
        <w:rPr>
          <w:rFonts w:ascii="Times New Roman" w:eastAsia="Times New Roman" w:hAnsi="Times New Roman" w:cs="Times New Roman"/>
          <w:b/>
          <w:bCs/>
          <w:sz w:val="24"/>
          <w:szCs w:val="24"/>
        </w:rPr>
      </w:pPr>
    </w:p>
    <w:p w:rsidR="00C66D0A" w:rsidRPr="00C66D0A" w:rsidRDefault="00C66D0A" w:rsidP="00C66D0A">
      <w:pPr>
        <w:ind w:left="-142"/>
        <w:jc w:val="right"/>
        <w:rPr>
          <w:rFonts w:ascii="Times New Roman" w:eastAsia="Times New Roman" w:hAnsi="Times New Roman" w:cs="Times New Roman"/>
          <w:b/>
          <w:bCs/>
          <w:sz w:val="24"/>
          <w:szCs w:val="24"/>
        </w:rPr>
      </w:pPr>
    </w:p>
    <w:p w:rsidR="00C66D0A" w:rsidRPr="00C66D0A" w:rsidRDefault="00C66D0A" w:rsidP="00C66D0A">
      <w:pPr>
        <w:jc w:val="right"/>
        <w:rPr>
          <w:rFonts w:ascii="Times New Roman" w:eastAsia="Times New Roman" w:hAnsi="Times New Roman" w:cs="Times New Roman"/>
          <w:b/>
          <w:bCs/>
          <w:sz w:val="24"/>
          <w:szCs w:val="24"/>
        </w:rPr>
      </w:pPr>
    </w:p>
    <w:p w:rsidR="00C66D0A" w:rsidRPr="00C66D0A" w:rsidRDefault="00C66D0A" w:rsidP="00C66D0A">
      <w:pPr>
        <w:jc w:val="right"/>
        <w:rPr>
          <w:rFonts w:ascii="Times New Roman" w:eastAsia="Times New Roman" w:hAnsi="Times New Roman" w:cs="Times New Roman"/>
          <w:b/>
          <w:bCs/>
          <w:sz w:val="24"/>
          <w:szCs w:val="24"/>
        </w:rPr>
      </w:pPr>
    </w:p>
    <w:p w:rsidR="00C66D0A" w:rsidRPr="00C66D0A" w:rsidRDefault="00C66D0A" w:rsidP="00C66D0A">
      <w:pPr>
        <w:ind w:left="-142"/>
        <w:jc w:val="right"/>
        <w:rPr>
          <w:rFonts w:ascii="Times New Roman" w:eastAsia="Times New Roman" w:hAnsi="Times New Roman" w:cs="Times New Roman"/>
          <w:b/>
          <w:bCs/>
          <w:sz w:val="24"/>
          <w:szCs w:val="24"/>
        </w:rPr>
      </w:pPr>
    </w:p>
    <w:p w:rsidR="00C66D0A" w:rsidRPr="00C66D0A" w:rsidRDefault="00C66D0A" w:rsidP="00C66D0A">
      <w:pPr>
        <w:jc w:val="right"/>
        <w:rPr>
          <w:rFonts w:ascii="Times New Roman" w:eastAsia="Times New Roman" w:hAnsi="Times New Roman" w:cs="Times New Roman"/>
          <w:b/>
          <w:bCs/>
          <w:sz w:val="24"/>
          <w:szCs w:val="24"/>
        </w:rPr>
      </w:pPr>
    </w:p>
    <w:p w:rsidR="00C66D0A" w:rsidRDefault="00C66D0A" w:rsidP="00C66D0A">
      <w:pPr>
        <w:ind w:left="5664" w:firstLine="708"/>
        <w:jc w:val="right"/>
        <w:rPr>
          <w:rFonts w:ascii="Times New Roman" w:eastAsia="Times New Roman" w:hAnsi="Times New Roman" w:cs="Times New Roman"/>
          <w:b/>
          <w:bCs/>
          <w:sz w:val="24"/>
          <w:szCs w:val="24"/>
        </w:rPr>
      </w:pPr>
    </w:p>
    <w:p w:rsidR="00C66D0A" w:rsidRDefault="00C66D0A" w:rsidP="00C66D0A">
      <w:pPr>
        <w:ind w:left="5664" w:firstLine="708"/>
        <w:jc w:val="right"/>
        <w:rPr>
          <w:rFonts w:ascii="Times New Roman" w:eastAsia="Times New Roman" w:hAnsi="Times New Roman" w:cs="Times New Roman"/>
          <w:b/>
          <w:bCs/>
          <w:sz w:val="24"/>
          <w:szCs w:val="24"/>
        </w:rPr>
      </w:pPr>
    </w:p>
    <w:p w:rsidR="00C66D0A" w:rsidRDefault="00C66D0A" w:rsidP="00C66D0A">
      <w:pPr>
        <w:ind w:left="5664" w:firstLine="708"/>
        <w:jc w:val="right"/>
        <w:rPr>
          <w:rFonts w:ascii="Times New Roman" w:eastAsia="Times New Roman" w:hAnsi="Times New Roman" w:cs="Times New Roman"/>
          <w:b/>
          <w:bCs/>
          <w:sz w:val="24"/>
          <w:szCs w:val="24"/>
        </w:rPr>
      </w:pPr>
    </w:p>
    <w:p w:rsidR="00C66D0A" w:rsidRDefault="00C66D0A" w:rsidP="00C66D0A">
      <w:pPr>
        <w:ind w:left="5664" w:firstLine="708"/>
        <w:jc w:val="right"/>
        <w:rPr>
          <w:rFonts w:ascii="Times New Roman" w:eastAsia="Times New Roman" w:hAnsi="Times New Roman" w:cs="Times New Roman"/>
          <w:b/>
          <w:bCs/>
          <w:sz w:val="24"/>
          <w:szCs w:val="24"/>
        </w:rPr>
      </w:pPr>
    </w:p>
    <w:p w:rsidR="00C66D0A" w:rsidRPr="00C66D0A" w:rsidRDefault="00C66D0A" w:rsidP="00C66D0A">
      <w:pPr>
        <w:ind w:left="5664" w:firstLine="708"/>
        <w:jc w:val="right"/>
        <w:rPr>
          <w:rFonts w:ascii="Times New Roman" w:eastAsia="Times New Roman" w:hAnsi="Times New Roman" w:cs="Times New Roman"/>
          <w:b/>
          <w:bCs/>
          <w:sz w:val="24"/>
          <w:szCs w:val="24"/>
        </w:rPr>
      </w:pPr>
    </w:p>
    <w:p w:rsidR="00B72D53" w:rsidRDefault="00B72D53" w:rsidP="00C66D0A">
      <w:pPr>
        <w:ind w:left="5664" w:firstLine="708"/>
        <w:jc w:val="right"/>
        <w:rPr>
          <w:rFonts w:ascii="Times New Roman" w:eastAsia="Times New Roman" w:hAnsi="Times New Roman" w:cs="Times New Roman"/>
          <w:b/>
          <w:bCs/>
          <w:sz w:val="24"/>
          <w:szCs w:val="24"/>
        </w:rPr>
      </w:pPr>
    </w:p>
    <w:p w:rsidR="00B72D53" w:rsidRDefault="00B72D53" w:rsidP="00C66D0A">
      <w:pPr>
        <w:ind w:left="5664" w:firstLine="708"/>
        <w:jc w:val="right"/>
        <w:rPr>
          <w:rFonts w:ascii="Times New Roman" w:eastAsia="Times New Roman" w:hAnsi="Times New Roman" w:cs="Times New Roman"/>
          <w:b/>
          <w:bCs/>
          <w:sz w:val="24"/>
          <w:szCs w:val="24"/>
        </w:rPr>
      </w:pPr>
    </w:p>
    <w:p w:rsidR="00B72D53" w:rsidRDefault="00B72D53" w:rsidP="00C66D0A">
      <w:pPr>
        <w:ind w:left="5664" w:firstLine="708"/>
        <w:jc w:val="right"/>
        <w:rPr>
          <w:rFonts w:ascii="Times New Roman" w:eastAsia="Times New Roman" w:hAnsi="Times New Roman" w:cs="Times New Roman"/>
          <w:b/>
          <w:bCs/>
          <w:sz w:val="24"/>
          <w:szCs w:val="24"/>
        </w:rPr>
      </w:pPr>
    </w:p>
    <w:p w:rsidR="00B72D53" w:rsidRDefault="00B72D53" w:rsidP="00C66D0A">
      <w:pPr>
        <w:ind w:left="5664" w:firstLine="708"/>
        <w:jc w:val="right"/>
        <w:rPr>
          <w:rFonts w:ascii="Times New Roman" w:eastAsia="Times New Roman" w:hAnsi="Times New Roman" w:cs="Times New Roman"/>
          <w:b/>
          <w:bCs/>
          <w:sz w:val="24"/>
          <w:szCs w:val="24"/>
        </w:rPr>
      </w:pPr>
    </w:p>
    <w:p w:rsidR="00B72D53" w:rsidRDefault="00B72D53" w:rsidP="00C66D0A">
      <w:pPr>
        <w:ind w:left="5664" w:firstLine="708"/>
        <w:jc w:val="right"/>
        <w:rPr>
          <w:rFonts w:ascii="Times New Roman" w:eastAsia="Times New Roman" w:hAnsi="Times New Roman" w:cs="Times New Roman"/>
          <w:b/>
          <w:bCs/>
          <w:sz w:val="24"/>
          <w:szCs w:val="24"/>
        </w:rPr>
      </w:pPr>
    </w:p>
    <w:p w:rsidR="00B72D53" w:rsidRDefault="00B72D53" w:rsidP="00C66D0A">
      <w:pPr>
        <w:ind w:left="5664" w:firstLine="708"/>
        <w:jc w:val="right"/>
        <w:rPr>
          <w:rFonts w:ascii="Times New Roman" w:eastAsia="Times New Roman" w:hAnsi="Times New Roman" w:cs="Times New Roman"/>
          <w:b/>
          <w:bCs/>
          <w:sz w:val="24"/>
          <w:szCs w:val="24"/>
        </w:rPr>
      </w:pPr>
    </w:p>
    <w:p w:rsidR="00B72D53" w:rsidRDefault="00B72D53" w:rsidP="00C66D0A">
      <w:pPr>
        <w:ind w:left="5664" w:firstLine="708"/>
        <w:jc w:val="right"/>
        <w:rPr>
          <w:rFonts w:ascii="Times New Roman" w:eastAsia="Times New Roman" w:hAnsi="Times New Roman" w:cs="Times New Roman"/>
          <w:b/>
          <w:bCs/>
          <w:sz w:val="24"/>
          <w:szCs w:val="24"/>
        </w:rPr>
      </w:pPr>
    </w:p>
    <w:p w:rsidR="00C66D0A" w:rsidRPr="00C66D0A" w:rsidRDefault="00C66D0A" w:rsidP="00C66D0A">
      <w:pPr>
        <w:ind w:left="5664" w:firstLine="708"/>
        <w:jc w:val="right"/>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 xml:space="preserve">Приложение №3 </w:t>
      </w: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r w:rsidRPr="00C66D0A">
        <w:rPr>
          <w:rFonts w:ascii="Times New Roman" w:eastAsia="Calibri" w:hAnsi="Times New Roman" w:cs="Times New Roman"/>
          <w:b/>
          <w:bCs/>
          <w:color w:val="000000"/>
          <w:lang w:eastAsia="ru-RU"/>
        </w:rPr>
        <w:t>РЕКОМЕНДАЦИИ</w:t>
      </w: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r w:rsidRPr="00C66D0A">
        <w:rPr>
          <w:rFonts w:ascii="Times New Roman" w:eastAsia="Calibri" w:hAnsi="Times New Roman" w:cs="Times New Roman"/>
          <w:b/>
          <w:bCs/>
          <w:color w:val="000000"/>
          <w:lang w:eastAsia="ru-RU"/>
        </w:rPr>
        <w:t>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 ОСУЩЕСТВЛЯЮЩИХ</w:t>
      </w: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r w:rsidRPr="00C66D0A">
        <w:rPr>
          <w:rFonts w:ascii="Times New Roman" w:eastAsia="Calibri" w:hAnsi="Times New Roman" w:cs="Times New Roman"/>
          <w:b/>
          <w:bCs/>
          <w:color w:val="000000"/>
          <w:lang w:eastAsia="ru-RU"/>
        </w:rPr>
        <w:t xml:space="preserve">ОБРАЗОВАТЕЛЬНУЮ ДЕЯТЕЛЬНОСТЬ </w:t>
      </w: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p>
    <w:p w:rsidR="00C66D0A" w:rsidRPr="00C66D0A" w:rsidRDefault="00C66D0A" w:rsidP="00C66D0A">
      <w:pPr>
        <w:shd w:val="clear" w:color="auto" w:fill="FFFFFF"/>
        <w:spacing w:after="0" w:line="240" w:lineRule="auto"/>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(письмо Департамента государственной службы, кадров и управления делами Министерства образования и науки Российской Федерации от 25.08.2015г. № 12-1077)</w:t>
      </w:r>
    </w:p>
    <w:p w:rsidR="00C66D0A" w:rsidRPr="00C66D0A" w:rsidRDefault="00C66D0A" w:rsidP="00C66D0A">
      <w:pPr>
        <w:shd w:val="clear" w:color="auto" w:fill="FFFFFF"/>
        <w:spacing w:after="0" w:line="240" w:lineRule="auto"/>
        <w:jc w:val="center"/>
        <w:rPr>
          <w:rFonts w:ascii="Times New Roman" w:eastAsia="Calibri" w:hAnsi="Times New Roman" w:cs="Times New Roman"/>
          <w:color w:val="000000"/>
          <w:lang w:eastAsia="ru-RU"/>
        </w:rPr>
      </w:pP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bookmarkStart w:id="8" w:name="Par28"/>
      <w:bookmarkEnd w:id="8"/>
      <w:r w:rsidRPr="00C66D0A">
        <w:rPr>
          <w:rFonts w:ascii="Times New Roman" w:eastAsia="Calibri" w:hAnsi="Times New Roman" w:cs="Times New Roman"/>
          <w:b/>
          <w:bCs/>
          <w:color w:val="000000"/>
          <w:lang w:eastAsia="ru-RU"/>
        </w:rPr>
        <w:t>I. ОБЩИЕ ПОЛОЖЕНИЯ</w:t>
      </w: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 Рекомендации по созданию и функционированию системы управления охраной труда и обеспечением безопасности образовательного процесса в организациях, осуществляющих образовательную деятельность (далее - Рекомендации), разработаны в целях оказания содействия совершенствованию деятельности работодателей, органов, осуществляющих управление в сфере образования, по созданию безопасных условий образовательного процесса, обеспечивающих охрану и укрепление здоровья работников и обучающихся.</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xml:space="preserve">2. Рекомендации разработаны в соответствии с Трудовым кодексом Российской Федерации, Федеральным законом от 29 декабря </w:t>
      </w:r>
      <w:smartTag w:uri="urn:schemas-microsoft-com:office:smarttags" w:element="metricconverter">
        <w:smartTagPr>
          <w:attr w:name="ProductID" w:val="2012 г"/>
        </w:smartTagPr>
        <w:r w:rsidRPr="00C66D0A">
          <w:rPr>
            <w:rFonts w:ascii="Times New Roman" w:eastAsia="Calibri" w:hAnsi="Times New Roman" w:cs="Times New Roman"/>
            <w:color w:val="000000"/>
            <w:sz w:val="24"/>
            <w:szCs w:val="24"/>
            <w:lang w:eastAsia="ru-RU"/>
          </w:rPr>
          <w:t>2012 г</w:t>
        </w:r>
      </w:smartTag>
      <w:r w:rsidRPr="00C66D0A">
        <w:rPr>
          <w:rFonts w:ascii="Times New Roman" w:eastAsia="Calibri" w:hAnsi="Times New Roman" w:cs="Times New Roman"/>
          <w:color w:val="000000"/>
          <w:sz w:val="24"/>
          <w:szCs w:val="24"/>
          <w:lang w:eastAsia="ru-RU"/>
        </w:rPr>
        <w:t xml:space="preserve">. N 273-ФЗ "Об образовании в Российской Федерации", Национальным стандартом Российской Федерации ГОСТ </w:t>
      </w:r>
      <w:proofErr w:type="gramStart"/>
      <w:r w:rsidRPr="00C66D0A">
        <w:rPr>
          <w:rFonts w:ascii="Times New Roman" w:eastAsia="Calibri" w:hAnsi="Times New Roman" w:cs="Times New Roman"/>
          <w:color w:val="000000"/>
          <w:sz w:val="24"/>
          <w:szCs w:val="24"/>
          <w:lang w:eastAsia="ru-RU"/>
        </w:rPr>
        <w:t>Р</w:t>
      </w:r>
      <w:proofErr w:type="gramEnd"/>
      <w:r w:rsidRPr="00C66D0A">
        <w:rPr>
          <w:rFonts w:ascii="Times New Roman" w:eastAsia="Calibri" w:hAnsi="Times New Roman" w:cs="Times New Roman"/>
          <w:color w:val="000000"/>
          <w:sz w:val="24"/>
          <w:szCs w:val="24"/>
          <w:lang w:eastAsia="ru-RU"/>
        </w:rPr>
        <w:t xml:space="preserve">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межгосударственным стандартом ГОСТ 12.0.230-2007 "Система стандартов безопасности труда. Системы управления охраной труда. Общие требования", Отраслевым соглашением по организациям, находящимся в ведении Министерства образования и науки Российской Федерации, на 2015 - 2017 годы и иными законодательными и нормативными правовыми актами по охране труда и здоровья.</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3. Система управления охраной труда и обеспечением безопасности образовательного процесса в организациях, осуществляющих образовательную деятельность (далее - СУОТ), является неотъемлемой частью общей системы управления организацией и устанавливает:</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общие требования к созданию и функционированию системы управления охраной труда в организациях, осуществляющих образовательную деятельность (далее - организация);</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единый порядок подготовки, принятия и реализации решений по осуществлению организационно-технических, санитарно-гигиенических и лечебно-профилактических мероприятий, направленных на обеспечение безопасных условий труда и сохранение здоровья работников и обучающихся;</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основные направления деятельности по охране труда и здоровья;</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обязанности и ответственность в области охраны труда и безопасности образовательного процесса.</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4. Основные понятия и определения, применяемые в Рекомендациях, приведены в Трудовом кодексе Российской Федерации и в иных нормативных правовых актах по охране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lang w:eastAsia="ru-RU"/>
        </w:rPr>
      </w:pP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bookmarkStart w:id="9" w:name="Par39"/>
      <w:bookmarkEnd w:id="9"/>
      <w:r w:rsidRPr="00C66D0A">
        <w:rPr>
          <w:rFonts w:ascii="Times New Roman" w:eastAsia="Calibri" w:hAnsi="Times New Roman" w:cs="Times New Roman"/>
          <w:b/>
          <w:bCs/>
          <w:color w:val="000000"/>
          <w:lang w:eastAsia="ru-RU"/>
        </w:rPr>
        <w:t>II. УПРАВЛЕНИЕ ОХРАНОЙ ТРУДА В СИСТЕМЕ ОБРАЗОВАНИЯ</w:t>
      </w: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5. Общее управление охраной труда в системе образования осуществляет федеральный орган исполнительной власти, реализующий функции по выработке государственной политики и нормативно-правовому регулированию в сфере образования, который обеспечивает:</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lastRenderedPageBreak/>
        <w:t>- разработку основных направлений государственной политики в области охраны труда в сфере образования;</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участие в разработке и реализации целевых программ улучшения условий и охраны труда;</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разработку нормативных правовых актов по охране труда для системы образования;</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разработку профилактических мер, направленных на создание безопасных условий образовательного процесса, охрану и укрепление здоровья работников и обучающихся;</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участие в расследовании несчастных случаев на производстве (групповых, с тяжелым и смертельным исходом), профессиональных заболеваний, произошедших в организациях;</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иные полномочия, предусмотренные трудовым законодательством (включая законодательство об охране труда), состоящим: Трудового кодекса Российской Федерации, иных федеральных законов и законов субъектов Российской Федерации, содержащих нормы трудового права, с учетом региональных особенностей.</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6. Реализация основных направлений государственной политики в области охраны труда осуществляется согласованными действиями органов государственной власти субъектов Российской Федерации и органов местного самоуправления, осуществляющих управление в сфере образования, которые обеспечивают:</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исполнение законов и иных нормативных правовых актов в области охраны труда на территории субъекта Российской Федерации;</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управление охраной труда;</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xml:space="preserve">- содействие общественному </w:t>
      </w:r>
      <w:proofErr w:type="gramStart"/>
      <w:r w:rsidRPr="00C66D0A">
        <w:rPr>
          <w:rFonts w:ascii="Times New Roman" w:eastAsia="Calibri" w:hAnsi="Times New Roman" w:cs="Times New Roman"/>
          <w:color w:val="000000"/>
          <w:sz w:val="24"/>
          <w:szCs w:val="24"/>
          <w:lang w:eastAsia="ru-RU"/>
        </w:rPr>
        <w:t>контролю за</w:t>
      </w:r>
      <w:proofErr w:type="gramEnd"/>
      <w:r w:rsidRPr="00C66D0A">
        <w:rPr>
          <w:rFonts w:ascii="Times New Roman" w:eastAsia="Calibri" w:hAnsi="Times New Roman" w:cs="Times New Roman"/>
          <w:color w:val="000000"/>
          <w:sz w:val="24"/>
          <w:szCs w:val="24"/>
          <w:lang w:eastAsia="ru-RU"/>
        </w:rPr>
        <w:t xml:space="preserve"> соблюдением прав и законных интересов работников в области охраны труда;</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xml:space="preserve">- координацию деятельности в области охраны труда, в том числе по организации проведения на территории субъекта Российской Федерации в установленном порядке </w:t>
      </w:r>
      <w:proofErr w:type="gramStart"/>
      <w:r w:rsidRPr="00C66D0A">
        <w:rPr>
          <w:rFonts w:ascii="Times New Roman" w:eastAsia="Calibri" w:hAnsi="Times New Roman" w:cs="Times New Roman"/>
          <w:color w:val="000000"/>
          <w:sz w:val="24"/>
          <w:szCs w:val="24"/>
          <w:lang w:eastAsia="ru-RU"/>
        </w:rPr>
        <w:t>обучения по охране</w:t>
      </w:r>
      <w:proofErr w:type="gramEnd"/>
      <w:r w:rsidRPr="00C66D0A">
        <w:rPr>
          <w:rFonts w:ascii="Times New Roman" w:eastAsia="Calibri" w:hAnsi="Times New Roman" w:cs="Times New Roman"/>
          <w:color w:val="000000"/>
          <w:sz w:val="24"/>
          <w:szCs w:val="24"/>
          <w:lang w:eastAsia="ru-RU"/>
        </w:rPr>
        <w:t xml:space="preserve"> труда работников, в том числе руководителей организаций, проверки знаний ими требований охраны труда;</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участие в финансировании мероприятий по охране труда;</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иные полномочия в сфере управления охраной труда в соответствии с законами и иными нормативными правовыми актами субъектов Российской Федерации.</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7. Учредители (работодатели) государственных, муниципальных или частных организаций осуществляют управление в организации (включая управление охраной труда) в соответствии с трудовым законодательством и иными нормативными правовыми актами, содержащими нормы трудового права, а также в соответствии с настоящими Рекомендациями, стандартами безопасности труда по СУОТ.</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bookmarkStart w:id="10" w:name="Par57"/>
      <w:bookmarkEnd w:id="10"/>
      <w:r w:rsidRPr="00C66D0A">
        <w:rPr>
          <w:rFonts w:ascii="Times New Roman" w:eastAsia="Calibri" w:hAnsi="Times New Roman" w:cs="Times New Roman"/>
          <w:b/>
          <w:bCs/>
          <w:color w:val="000000"/>
          <w:lang w:eastAsia="ru-RU"/>
        </w:rPr>
        <w:t>III. ОСНОВНЫЕ ЭЛЕМЕНТЫ УПРАВЛЕНИЯ ОХРАНОЙ ТРУДА</w:t>
      </w: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8. Система управления охраной труда в организации характеризуется наличием основных элементов концепции, целей и задач в области охраны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9. Концепция охраны труда (далее - концепция) является самостоятельным документом (разделом документа) организации, содержащим основные направления деятельности и обязательства работодателя (руководителя организации).</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Концепция включает в себя следующие принципы и обязательства: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соответствие основным направлениям государственной политики в области охраны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обеспечение безопасности и охраны здоровья работников и обучающихся;</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определение превентивных мер по защите работников и обучающихся от опасностей, предупреждению несчастных случаев и профессиональных заболеваний работников на производстве;</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соблюдение трудового законодательства и иных актов, содержащих нормы трудового права;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lastRenderedPageBreak/>
        <w:t>- реализацию мероприятий по улучшению условий, охраны труда, коллективных договоров и соглашений по охране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совершенствование функционирования СУОТ;</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осуществление мер поощрения работников за активное участие в управлении охраной труда и обеспечением безопасности образовательного процесса.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Проект концепции доводится до сведения работников и после согласования с выборным органом профсоюзной организации утверждается работодателем (руководителем) организации либо уполномоченным им лицом.</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Концепция, как правило, включается в раздел "Условия и охрана труда" коллективного договора, соглашения.</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10. Цели и задачи в области охраны труда устанавливаются в соответствии с концепцией с учетом типа, специфики и характера деятельности организации, уровня управления и степени обеспеченности необходимыми ресурсами.</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Работодатель совместно с профсоюзным комитетом постоянно актуализирует цели и задачи в области охраны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11. Организация работ по охране труда в организации предусматривает:</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распределение обязанностей и ответственности в сфере охраны труда и безопасности образовательного процесса;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создание службы охраны труда или введение должности специалиста по охране труда в штат организации;</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участие работников и их представителей в управлении охраной труда в части привлечения работников, а также их представителей по охране труда к консультациям, информированию и повышению их квалификации, предоставления условий для совершенствования СУОТ и создания, формирования и функционирования комитета (комиссии) по охране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наличие нормативных правовых актов, содержащих требования охраны труда в соответствии со спецификой деятельности организации;</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передачу и обмен информацией по охране труда, включающие получение и рассмотрение внешних и внутренних обращений (сообщений), их документальное оформление и подготовку ответов, а также рассмотрение предложений работников (их представителей).</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12. В целях разработки мероприятий по улучшению условий и охраны труда, определения ресурсов, необходимых для реализации мероприятий, в организации осуществляется планирование деятельности по управлению охраной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Планирование основано на информации, содержащей:</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требования законодательных и иных нормативных правовых актов;</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результаты специальной оценки условий труда, анализа производственного травматизма, травматизма обучающихся и профессиональной заболеваемости;</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предписания представителей органов государственного контроля и надзора, представления технических инспекторов труда Профсоюза.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Одним из основных документов в организации является план функционирования СУОТ, который включает:</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перечень мероприятий, направленных на улучшение условий, охраны труда и здоровья, снижение уровней профессиональных рисков;</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сроки реализации мероприятий и ответственных лиц;</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xml:space="preserve">- источник финансирования мероприятий. </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proofErr w:type="gramStart"/>
      <w:r w:rsidRPr="00C66D0A">
        <w:rPr>
          <w:rFonts w:ascii="Times New Roman" w:eastAsia="Calibri" w:hAnsi="Times New Roman" w:cs="Times New Roman"/>
          <w:color w:val="000000"/>
          <w:sz w:val="24"/>
          <w:szCs w:val="24"/>
          <w:lang w:eastAsia="ru-RU"/>
        </w:rPr>
        <w:t xml:space="preserve">Финансирование мероприятий по улучшению условий и охраны труда осуществляется в соответствии со статьей 226 Трудового кодекса Российской Федерации, в том числе из средств Фонда социального страхования Российской Федерации, и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утвержденными федеральным органом </w:t>
      </w:r>
      <w:r w:rsidRPr="00C66D0A">
        <w:rPr>
          <w:rFonts w:ascii="Times New Roman" w:eastAsia="Calibri" w:hAnsi="Times New Roman" w:cs="Times New Roman"/>
          <w:color w:val="000000"/>
          <w:sz w:val="24"/>
          <w:szCs w:val="24"/>
          <w:lang w:eastAsia="ru-RU"/>
        </w:rPr>
        <w:lastRenderedPageBreak/>
        <w:t>исполнительной</w:t>
      </w:r>
      <w:proofErr w:type="gramEnd"/>
      <w:r w:rsidRPr="00C66D0A">
        <w:rPr>
          <w:rFonts w:ascii="Times New Roman" w:eastAsia="Calibri" w:hAnsi="Times New Roman" w:cs="Times New Roman"/>
          <w:color w:val="000000"/>
          <w:sz w:val="24"/>
          <w:szCs w:val="24"/>
          <w:lang w:eastAsia="ru-RU"/>
        </w:rPr>
        <w:t xml:space="preserve"> власти, </w:t>
      </w:r>
      <w:proofErr w:type="gramStart"/>
      <w:r w:rsidRPr="00C66D0A">
        <w:rPr>
          <w:rFonts w:ascii="Times New Roman" w:eastAsia="Calibri" w:hAnsi="Times New Roman" w:cs="Times New Roman"/>
          <w:color w:val="000000"/>
          <w:sz w:val="24"/>
          <w:szCs w:val="24"/>
          <w:lang w:eastAsia="ru-RU"/>
        </w:rPr>
        <w:t>осуществляющим</w:t>
      </w:r>
      <w:proofErr w:type="gramEnd"/>
      <w:r w:rsidRPr="00C66D0A">
        <w:rPr>
          <w:rFonts w:ascii="Times New Roman" w:eastAsia="Calibri" w:hAnsi="Times New Roman" w:cs="Times New Roman"/>
          <w:color w:val="000000"/>
          <w:sz w:val="24"/>
          <w:szCs w:val="24"/>
          <w:lang w:eastAsia="ru-RU"/>
        </w:rPr>
        <w:t xml:space="preserve"> функции по выработке государственной политики и нормативно-правовому регулированию в сфере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План функционирования СУОТ формируется с учетом типового перечня ежегодно реализуемых работодателем мероприятий по улучшению условий и охраны труда и снижению уровней профессиональных рисков,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13. Система мер ответственности и стимулирования работников, участвующих в разработке и реализации СУОТ, при осуществлении образовательного процесса предполагает:</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разработку, утверждение и согласование должностных инструкций по охране труда для руководителей и специалистов;</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установление ответственности, материального и морального стимулирования работников за активные действия по реализации СУОТ;</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формирование у работников мотивационного механизма безопасного поведения, развитие навыков предвидеть и предупреждать возникновение инцидентов.</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14. В целях создания здоровых и безопасных условий труда работников и обучающихся в организации планируются и реализуются действия, процедуры, процессы, которые предусматривают:</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обеспечение безопасных условий труда на рабочих местах, в том числе при эксплуатации зданий, сооружений, а также оборудования и инструментов;</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финансирование мероприятий по охране труда и здоровья;</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идентификацию опасностей (выявление и установление потенциальных рисков, связанных с производственным травматизмом, профессиональными заболеваниями, аварийными ситуациями и т.д.);</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проведение специальной оценки условий труда в целых выявления вредных и опасных производственных факторов, предоставления гарантий и компенсаций работникам, занятым во вредных и (или) опасных условиях труда, по результатам СУОТ;</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xml:space="preserve">- организацию и проведение обучения безопасным методам и приемам работ, оказанию первой помощи пострадавшим на производстве, проведение инструктажей по охране труда и проверки </w:t>
      </w:r>
      <w:proofErr w:type="gramStart"/>
      <w:r w:rsidRPr="00C66D0A">
        <w:rPr>
          <w:rFonts w:ascii="Times New Roman" w:eastAsia="Calibri" w:hAnsi="Times New Roman" w:cs="Times New Roman"/>
          <w:color w:val="000000"/>
          <w:sz w:val="24"/>
          <w:szCs w:val="24"/>
          <w:lang w:eastAsia="ru-RU"/>
        </w:rPr>
        <w:t>знаний требований охраны труда работников</w:t>
      </w:r>
      <w:proofErr w:type="gramEnd"/>
      <w:r w:rsidRPr="00C66D0A">
        <w:rPr>
          <w:rFonts w:ascii="Times New Roman" w:eastAsia="Calibri" w:hAnsi="Times New Roman" w:cs="Times New Roman"/>
          <w:color w:val="000000"/>
          <w:sz w:val="24"/>
          <w:szCs w:val="24"/>
          <w:lang w:eastAsia="ru-RU"/>
        </w:rPr>
        <w:t>;</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проведение обязательных предварительных и периодических медицинских осмотров работников образования;</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обеспечение сертифицированной специальной одеждой и другими средствами индивидуальной защиты работников, занятых на работах с вредными и опасными условиями труда, а также на работах, выполняемых в особых температурных условиях или связанных с загрязнением;</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лечебно-профилактическое обслуживание работников, организацию режима труда и отдыха;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расследование и анализ причин несчастных случаев на производстве, профессиональных заболеваний;</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обязательное социальное страхование работников от несчастных случаев на производстве и профессиональных заболеваний;</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нормативно-правовое и информационное обеспечение по охране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xml:space="preserve">- другие функции, предусмотренные трудовым законодательством (включая законодательство об охране труда) и иными нормативными </w:t>
      </w:r>
      <w:proofErr w:type="gramStart"/>
      <w:r w:rsidRPr="00C66D0A">
        <w:rPr>
          <w:rFonts w:ascii="Times New Roman" w:eastAsia="Calibri" w:hAnsi="Times New Roman" w:cs="Times New Roman"/>
          <w:color w:val="000000"/>
          <w:sz w:val="24"/>
          <w:szCs w:val="24"/>
          <w:lang w:eastAsia="ru-RU"/>
        </w:rPr>
        <w:t>правовых</w:t>
      </w:r>
      <w:proofErr w:type="gramEnd"/>
      <w:r w:rsidRPr="00C66D0A">
        <w:rPr>
          <w:rFonts w:ascii="Times New Roman" w:eastAsia="Calibri" w:hAnsi="Times New Roman" w:cs="Times New Roman"/>
          <w:color w:val="000000"/>
          <w:sz w:val="24"/>
          <w:szCs w:val="24"/>
          <w:lang w:eastAsia="ru-RU"/>
        </w:rPr>
        <w:t xml:space="preserve"> актами, содержащими нормы трудового права.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xml:space="preserve">15. Осуществление контроля за соблюдением требований охраны труда на рабочих местах, мониторинга условий и охраны труда, внутреннего и внешнего аудитов по вопросам охраны труда и безопасности образовательного процесса являются одними из главных элементов СУОТ, направленных </w:t>
      </w:r>
      <w:proofErr w:type="gramStart"/>
      <w:r w:rsidRPr="00C66D0A">
        <w:rPr>
          <w:rFonts w:ascii="Times New Roman" w:eastAsia="Calibri" w:hAnsi="Times New Roman" w:cs="Times New Roman"/>
          <w:color w:val="000000"/>
          <w:sz w:val="24"/>
          <w:szCs w:val="24"/>
          <w:lang w:eastAsia="ru-RU"/>
        </w:rPr>
        <w:t>на</w:t>
      </w:r>
      <w:proofErr w:type="gramEnd"/>
      <w:r w:rsidRPr="00C66D0A">
        <w:rPr>
          <w:rFonts w:ascii="Times New Roman" w:eastAsia="Calibri" w:hAnsi="Times New Roman" w:cs="Times New Roman"/>
          <w:color w:val="000000"/>
          <w:sz w:val="24"/>
          <w:szCs w:val="24"/>
          <w:lang w:eastAsia="ru-RU"/>
        </w:rPr>
        <w:t>:</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проверку (обследование) состояния охраны труда в организации и соответствие условий труда на рабочих местах требованиям охраны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lastRenderedPageBreak/>
        <w:t>- выполнение руководителями и специалистами должностных обязанностей по охране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выявление и предупреждение нарушений требований охраны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принятие мер по устранению выявленных недостатков.</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16. Одним из основных свойств СУОТ является ее совершенствование и повышение эффективности функционирования, направленное на создание безопасных условий труда, предупреждение несчастных случаев на производстве, профессиональных заболеваний путем выявления, оценки и снижения уровней профессиональных рисков.</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Совершенствование СУОТ обеспечивается своевременной реализацией мероприятий, предусматривающих:</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определение опасных и вредных производственных факторов и оценки рисков;</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анализ причин несчастных случаев, профессиональных заболеваний и инцидентов на производстве;</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проведение проверок (обследований) по охране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внесение предложения работников организации, уполномоченных по охране труда, и комитетов (комиссий) по охране труда по улучшению условий труда на рабочих местах;</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представление предложений по внесению изменений в трудовое законодательство (включая законодательство об охране труда) и иные акты, содержащие нормы трудового права, программы по охране труда, а также коллективные договоры (соглашения по охране труда).</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17. Повышение эффективности функционирования СУОТ определяется актуальностью и результативностью мероприятий по улучшению условий и охраны труда, корректирующими действиями, а также обеспечением необходимыми средствами и ресурсами.</w:t>
      </w: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sz w:val="24"/>
          <w:szCs w:val="24"/>
          <w:lang w:eastAsia="ru-RU"/>
        </w:rPr>
      </w:pPr>
    </w:p>
    <w:p w:rsidR="00C66D0A" w:rsidRPr="00C66D0A" w:rsidRDefault="00C66D0A" w:rsidP="00C66D0A">
      <w:pPr>
        <w:shd w:val="clear" w:color="auto" w:fill="FFFFFF"/>
        <w:spacing w:after="0" w:line="240" w:lineRule="auto"/>
        <w:ind w:firstLine="540"/>
        <w:jc w:val="both"/>
        <w:rPr>
          <w:rFonts w:ascii="Times New Roman" w:eastAsia="Calibri" w:hAnsi="Times New Roman" w:cs="Times New Roman"/>
          <w:color w:val="000000"/>
          <w:lang w:eastAsia="ru-RU"/>
        </w:rPr>
      </w:pP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bookmarkStart w:id="11" w:name="Par123"/>
      <w:bookmarkEnd w:id="11"/>
      <w:r w:rsidRPr="00C66D0A">
        <w:rPr>
          <w:rFonts w:ascii="Times New Roman" w:eastAsia="Calibri" w:hAnsi="Times New Roman" w:cs="Times New Roman"/>
          <w:b/>
          <w:bCs/>
          <w:color w:val="000000"/>
          <w:lang w:eastAsia="ru-RU"/>
        </w:rPr>
        <w:t>IV. НОРМАТИВНО-ПРАВОВОЕ ОБЕСПЕЧЕНИЕ И ИНФОРМАЦИОННОЕ</w:t>
      </w: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r w:rsidRPr="00C66D0A">
        <w:rPr>
          <w:rFonts w:ascii="Times New Roman" w:eastAsia="Calibri" w:hAnsi="Times New Roman" w:cs="Times New Roman"/>
          <w:b/>
          <w:bCs/>
          <w:color w:val="000000"/>
          <w:lang w:eastAsia="ru-RU"/>
        </w:rPr>
        <w:t>СОПРОВОЖДЕНИЕ СИСТЕМЫ УПРАВЛЕНИЯ ОХРАНОЙ ТРУДА</w:t>
      </w:r>
    </w:p>
    <w:p w:rsidR="00C66D0A" w:rsidRPr="00C66D0A" w:rsidRDefault="00C66D0A" w:rsidP="00C66D0A">
      <w:pPr>
        <w:shd w:val="clear" w:color="auto" w:fill="FFFFFF"/>
        <w:spacing w:after="0" w:line="240" w:lineRule="auto"/>
        <w:jc w:val="center"/>
        <w:rPr>
          <w:rFonts w:ascii="Times New Roman" w:eastAsia="Calibri" w:hAnsi="Times New Roman" w:cs="Times New Roman"/>
          <w:b/>
          <w:bCs/>
          <w:color w:val="000000"/>
          <w:lang w:eastAsia="ru-RU"/>
        </w:rPr>
      </w:pP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18. В целях эффективного управления охраной труда работодатель (руководитель организации) по согласованию с выборным профсоюзным органом обеспечивает формирование:</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перечня законодательных и иных нормативных правовых актов по охране труда, необходимых для создания и функционирования СУОТ в организации, с учетом типа, специфики и характера ее деятельности;</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условий для информационного сопровождения действий, процедур, процессов и обеспечения ресурсов, иных технических и организационно-методических мероприятий по внедрению и реализации СУОТ в организации.</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lang w:eastAsia="ru-RU"/>
        </w:rPr>
      </w:pPr>
    </w:p>
    <w:p w:rsidR="00C66D0A" w:rsidRPr="00C66D0A" w:rsidRDefault="00C66D0A" w:rsidP="00C66D0A">
      <w:pPr>
        <w:shd w:val="clear" w:color="auto" w:fill="FFFFFF"/>
        <w:spacing w:after="0" w:line="240" w:lineRule="auto"/>
        <w:jc w:val="center"/>
        <w:rPr>
          <w:rFonts w:ascii="Times New Roman" w:eastAsia="Calibri" w:hAnsi="Times New Roman" w:cs="Times New Roman"/>
          <w:b/>
          <w:bCs/>
          <w:lang w:eastAsia="ru-RU"/>
        </w:rPr>
      </w:pPr>
      <w:bookmarkStart w:id="12" w:name="Par130"/>
      <w:bookmarkEnd w:id="12"/>
      <w:r w:rsidRPr="00C66D0A">
        <w:rPr>
          <w:rFonts w:ascii="Times New Roman" w:eastAsia="Calibri" w:hAnsi="Times New Roman" w:cs="Times New Roman"/>
          <w:b/>
          <w:bCs/>
          <w:lang w:eastAsia="ru-RU"/>
        </w:rPr>
        <w:t>V. ЗАКЛЮЧИТЕЛЬНЫЕ ПОЛОЖЕНИЯ</w:t>
      </w:r>
    </w:p>
    <w:p w:rsidR="00C66D0A" w:rsidRPr="00C66D0A" w:rsidRDefault="00C66D0A" w:rsidP="00C66D0A">
      <w:pPr>
        <w:shd w:val="clear" w:color="auto" w:fill="FFFFFF"/>
        <w:spacing w:after="0" w:line="240" w:lineRule="auto"/>
        <w:jc w:val="center"/>
        <w:rPr>
          <w:rFonts w:ascii="Times New Roman" w:eastAsia="Calibri" w:hAnsi="Times New Roman" w:cs="Times New Roman"/>
          <w:color w:val="000000"/>
          <w:lang w:eastAsia="ru-RU"/>
        </w:rPr>
      </w:pP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19. Настоящие Рекомендации являются методическим документом, включающим основные элементы системы управления охраной труда в сфере образования.</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20. Органам государственной власти субъектов Российской Федерации и органам местного самоуправления, осуществляющим управление в сфере образования, а также образовательным организациям предлагается использовать данные Рекомендации при разработке аналогичных документов по управлению охраной труда и обеспечению безопасности образовательного процесса с учетом особенностей региона, а также типа, специфики и характера деятельности организации.</w:t>
      </w:r>
    </w:p>
    <w:p w:rsidR="00C66D0A" w:rsidRPr="00C66D0A" w:rsidRDefault="00C66D0A" w:rsidP="00C66D0A">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C66D0A">
        <w:rPr>
          <w:rFonts w:ascii="Times New Roman" w:eastAsia="Calibri" w:hAnsi="Times New Roman" w:cs="Times New Roman"/>
          <w:color w:val="000000"/>
          <w:sz w:val="24"/>
          <w:szCs w:val="24"/>
          <w:lang w:eastAsia="ru-RU"/>
        </w:rPr>
        <w:t xml:space="preserve">21. </w:t>
      </w:r>
      <w:proofErr w:type="gramStart"/>
      <w:r w:rsidRPr="00C66D0A">
        <w:rPr>
          <w:rFonts w:ascii="Times New Roman" w:eastAsia="Calibri" w:hAnsi="Times New Roman" w:cs="Times New Roman"/>
          <w:color w:val="000000"/>
          <w:sz w:val="24"/>
          <w:szCs w:val="24"/>
          <w:lang w:eastAsia="ru-RU"/>
        </w:rPr>
        <w:t>Контроль за</w:t>
      </w:r>
      <w:proofErr w:type="gramEnd"/>
      <w:r w:rsidRPr="00C66D0A">
        <w:rPr>
          <w:rFonts w:ascii="Times New Roman" w:eastAsia="Calibri" w:hAnsi="Times New Roman" w:cs="Times New Roman"/>
          <w:color w:val="000000"/>
          <w:sz w:val="24"/>
          <w:szCs w:val="24"/>
          <w:lang w:eastAsia="ru-RU"/>
        </w:rPr>
        <w:t xml:space="preserve">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осуществляется федеральными органами исполнительной власти, органами исполнительной власти субъектов Российской Федерации, органами местного самоуправления, профсоюзами в порядке и на условиях, определяемых законами Российской Федерации и законами субъектов Российской Федерации.</w:t>
      </w:r>
    </w:p>
    <w:p w:rsidR="00C66D0A" w:rsidRPr="00C66D0A" w:rsidRDefault="00C66D0A" w:rsidP="00C66D0A">
      <w:pPr>
        <w:rPr>
          <w:rFonts w:ascii="Times New Roman" w:eastAsia="Times New Roman" w:hAnsi="Times New Roman" w:cs="Times New Roman"/>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8861AA" w:rsidRDefault="008861AA" w:rsidP="00C66D0A">
      <w:pPr>
        <w:ind w:left="5664" w:firstLine="708"/>
        <w:jc w:val="center"/>
        <w:rPr>
          <w:rFonts w:ascii="Times New Roman" w:eastAsia="Times New Roman" w:hAnsi="Times New Roman" w:cs="Times New Roman"/>
          <w:b/>
          <w:bCs/>
          <w:sz w:val="24"/>
          <w:szCs w:val="24"/>
        </w:rPr>
      </w:pPr>
    </w:p>
    <w:p w:rsidR="00C66D0A" w:rsidRPr="00C66D0A" w:rsidRDefault="00C66D0A" w:rsidP="00C66D0A">
      <w:pPr>
        <w:ind w:left="5664" w:firstLine="708"/>
        <w:jc w:val="cente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lastRenderedPageBreak/>
        <w:t>Приложение № 4</w:t>
      </w:r>
    </w:p>
    <w:p w:rsidR="00C66D0A" w:rsidRPr="00C66D0A" w:rsidRDefault="00C66D0A" w:rsidP="00C66D0A">
      <w:pPr>
        <w:keepNext/>
        <w:spacing w:after="0" w:line="240" w:lineRule="auto"/>
        <w:jc w:val="center"/>
        <w:outlineLvl w:val="0"/>
        <w:rPr>
          <w:rFonts w:ascii="Times New Roman" w:eastAsia="Calibri" w:hAnsi="Times New Roman" w:cs="Times New Roman"/>
          <w:b/>
          <w:bCs/>
          <w:kern w:val="32"/>
          <w:sz w:val="28"/>
          <w:szCs w:val="28"/>
          <w:effect w:val="antsBlack"/>
          <w:lang w:eastAsia="ru-RU"/>
        </w:rPr>
      </w:pPr>
      <w:r w:rsidRPr="00C66D0A">
        <w:rPr>
          <w:rFonts w:ascii="Times New Roman" w:eastAsia="Calibri" w:hAnsi="Times New Roman" w:cs="Times New Roman"/>
          <w:b/>
          <w:bCs/>
          <w:kern w:val="32"/>
          <w:sz w:val="28"/>
          <w:szCs w:val="28"/>
          <w:effect w:val="antsBlack"/>
          <w:lang w:eastAsia="ru-RU"/>
        </w:rPr>
        <w:t xml:space="preserve">С </w:t>
      </w:r>
      <w:proofErr w:type="gramStart"/>
      <w:r w:rsidRPr="00C66D0A">
        <w:rPr>
          <w:rFonts w:ascii="Times New Roman" w:eastAsia="Calibri" w:hAnsi="Times New Roman" w:cs="Times New Roman"/>
          <w:b/>
          <w:bCs/>
          <w:kern w:val="32"/>
          <w:sz w:val="28"/>
          <w:szCs w:val="28"/>
          <w:effect w:val="antsBlack"/>
          <w:lang w:eastAsia="ru-RU"/>
        </w:rPr>
        <w:t>П</w:t>
      </w:r>
      <w:proofErr w:type="gramEnd"/>
      <w:r w:rsidRPr="00C66D0A">
        <w:rPr>
          <w:rFonts w:ascii="Times New Roman" w:eastAsia="Calibri" w:hAnsi="Times New Roman" w:cs="Times New Roman"/>
          <w:b/>
          <w:bCs/>
          <w:kern w:val="32"/>
          <w:sz w:val="28"/>
          <w:szCs w:val="28"/>
          <w:effect w:val="antsBlack"/>
          <w:lang w:eastAsia="ru-RU"/>
        </w:rPr>
        <w:t xml:space="preserve"> И С О К</w:t>
      </w:r>
    </w:p>
    <w:p w:rsidR="00C66D0A" w:rsidRPr="00C66D0A" w:rsidRDefault="00C66D0A" w:rsidP="00C66D0A">
      <w:pPr>
        <w:spacing w:after="0" w:line="240" w:lineRule="auto"/>
        <w:jc w:val="cente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производств, цехов, профессий и должностей с вредными условиями</w:t>
      </w:r>
    </w:p>
    <w:p w:rsidR="00C66D0A" w:rsidRPr="00C66D0A" w:rsidRDefault="00C66D0A" w:rsidP="00C66D0A">
      <w:pPr>
        <w:spacing w:after="0" w:line="240" w:lineRule="auto"/>
        <w:jc w:val="cente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 xml:space="preserve">труда, работа в </w:t>
      </w:r>
      <w:proofErr w:type="gramStart"/>
      <w:r w:rsidRPr="00C66D0A">
        <w:rPr>
          <w:rFonts w:ascii="Times New Roman" w:eastAsia="Times New Roman" w:hAnsi="Times New Roman" w:cs="Times New Roman"/>
          <w:b/>
          <w:bCs/>
          <w:sz w:val="24"/>
          <w:szCs w:val="24"/>
        </w:rPr>
        <w:t>которых</w:t>
      </w:r>
      <w:proofErr w:type="gramEnd"/>
      <w:r w:rsidRPr="00C66D0A">
        <w:rPr>
          <w:rFonts w:ascii="Times New Roman" w:eastAsia="Times New Roman" w:hAnsi="Times New Roman" w:cs="Times New Roman"/>
          <w:b/>
          <w:bCs/>
          <w:sz w:val="24"/>
          <w:szCs w:val="24"/>
        </w:rPr>
        <w:t xml:space="preserve"> дает право на дополнительный отпуск</w:t>
      </w:r>
    </w:p>
    <w:p w:rsidR="00C66D0A" w:rsidRPr="00C66D0A" w:rsidRDefault="00C66D0A" w:rsidP="00C66D0A">
      <w:pPr>
        <w:spacing w:after="0" w:line="240" w:lineRule="auto"/>
        <w:jc w:val="cente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и сокращенный рабочий день</w:t>
      </w:r>
    </w:p>
    <w:p w:rsidR="00C66D0A" w:rsidRPr="00C66D0A" w:rsidRDefault="00C66D0A" w:rsidP="00C66D0A">
      <w:pPr>
        <w:spacing w:after="0" w:line="240" w:lineRule="auto"/>
        <w:jc w:val="cente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(извлечение)</w:t>
      </w:r>
    </w:p>
    <w:p w:rsidR="00C66D0A" w:rsidRPr="00C66D0A" w:rsidRDefault="00C66D0A" w:rsidP="00C66D0A">
      <w:pPr>
        <w:jc w:val="center"/>
        <w:rPr>
          <w:rFonts w:ascii="Times New Roman" w:eastAsia="Times New Roman" w:hAnsi="Times New Roman" w:cs="Times New Roman"/>
          <w:b/>
          <w:bCs/>
        </w:rPr>
      </w:pPr>
      <w:r w:rsidRPr="00C66D0A">
        <w:rPr>
          <w:rFonts w:ascii="Times New Roman" w:eastAsia="Times New Roman" w:hAnsi="Times New Roman" w:cs="Times New Roman"/>
          <w:b/>
          <w:bCs/>
          <w:lang w:val="en-US"/>
        </w:rPr>
        <w:t>XI</w:t>
      </w:r>
      <w:r w:rsidRPr="00C66D0A">
        <w:rPr>
          <w:rFonts w:ascii="Times New Roman" w:eastAsia="Times New Roman" w:hAnsi="Times New Roman" w:cs="Times New Roman"/>
          <w:b/>
          <w:bCs/>
        </w:rPr>
        <w:t>. ЗДРАВООХРАНЕНИЕ</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521"/>
        <w:gridCol w:w="1134"/>
        <w:gridCol w:w="1276"/>
      </w:tblGrid>
      <w:tr w:rsidR="00C66D0A" w:rsidRPr="00C66D0A" w:rsidTr="008861AA">
        <w:trPr>
          <w:cantSplit/>
          <w:trHeight w:val="2727"/>
        </w:trPr>
        <w:tc>
          <w:tcPr>
            <w:tcW w:w="709" w:type="dxa"/>
            <w:tcBorders>
              <w:top w:val="single" w:sz="4" w:space="0" w:color="auto"/>
              <w:left w:val="single" w:sz="4" w:space="0" w:color="auto"/>
              <w:bottom w:val="single" w:sz="4" w:space="0" w:color="auto"/>
              <w:right w:val="single" w:sz="4" w:space="0" w:color="auto"/>
            </w:tcBorders>
            <w:textDirection w:val="btLr"/>
          </w:tcPr>
          <w:p w:rsidR="00C66D0A" w:rsidRPr="00C66D0A" w:rsidRDefault="00C66D0A" w:rsidP="00C66D0A">
            <w:pPr>
              <w:ind w:left="113" w:right="113"/>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w:t>
            </w:r>
          </w:p>
          <w:p w:rsidR="00C66D0A" w:rsidRPr="00C66D0A" w:rsidRDefault="00C66D0A" w:rsidP="00C66D0A">
            <w:pPr>
              <w:ind w:left="113" w:right="113"/>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По «Списку»</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Наименование производств, цехов, профессий и должностей</w:t>
            </w:r>
          </w:p>
        </w:tc>
        <w:tc>
          <w:tcPr>
            <w:tcW w:w="1134" w:type="dxa"/>
            <w:tcBorders>
              <w:top w:val="single" w:sz="4" w:space="0" w:color="auto"/>
              <w:left w:val="single" w:sz="4" w:space="0" w:color="auto"/>
              <w:bottom w:val="single" w:sz="4" w:space="0" w:color="auto"/>
              <w:right w:val="single" w:sz="4" w:space="0" w:color="auto"/>
            </w:tcBorders>
            <w:textDirection w:val="btLr"/>
          </w:tcPr>
          <w:p w:rsidR="00C66D0A" w:rsidRPr="00C66D0A" w:rsidRDefault="00C66D0A" w:rsidP="00C66D0A">
            <w:pPr>
              <w:spacing w:after="0" w:line="240" w:lineRule="auto"/>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Продолжительность </w:t>
            </w:r>
            <w:proofErr w:type="spellStart"/>
            <w:r w:rsidRPr="00C66D0A">
              <w:rPr>
                <w:rFonts w:ascii="Times New Roman" w:eastAsia="Times New Roman" w:hAnsi="Times New Roman" w:cs="Times New Roman"/>
                <w:sz w:val="24"/>
                <w:szCs w:val="24"/>
              </w:rPr>
              <w:t>доп</w:t>
            </w:r>
            <w:proofErr w:type="gramStart"/>
            <w:r w:rsidRPr="00C66D0A">
              <w:rPr>
                <w:rFonts w:ascii="Times New Roman" w:eastAsia="Times New Roman" w:hAnsi="Times New Roman" w:cs="Times New Roman"/>
                <w:sz w:val="24"/>
                <w:szCs w:val="24"/>
              </w:rPr>
              <w:t>.о</w:t>
            </w:r>
            <w:proofErr w:type="gramEnd"/>
            <w:r w:rsidRPr="00C66D0A">
              <w:rPr>
                <w:rFonts w:ascii="Times New Roman" w:eastAsia="Times New Roman" w:hAnsi="Times New Roman" w:cs="Times New Roman"/>
                <w:sz w:val="24"/>
                <w:szCs w:val="24"/>
              </w:rPr>
              <w:t>тпуск</w:t>
            </w:r>
            <w:proofErr w:type="spellEnd"/>
            <w:r w:rsidRPr="00C66D0A">
              <w:rPr>
                <w:rFonts w:ascii="Times New Roman" w:eastAsia="Times New Roman" w:hAnsi="Times New Roman" w:cs="Times New Roman"/>
                <w:sz w:val="24"/>
                <w:szCs w:val="24"/>
              </w:rPr>
              <w:t xml:space="preserve"> </w:t>
            </w:r>
          </w:p>
          <w:p w:rsidR="00C66D0A" w:rsidRPr="00C66D0A" w:rsidRDefault="00C66D0A" w:rsidP="00C66D0A">
            <w:pPr>
              <w:spacing w:after="0" w:line="240" w:lineRule="auto"/>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(в раб</w:t>
            </w:r>
            <w:proofErr w:type="gramStart"/>
            <w:r w:rsidRPr="00C66D0A">
              <w:rPr>
                <w:rFonts w:ascii="Times New Roman" w:eastAsia="Times New Roman" w:hAnsi="Times New Roman" w:cs="Times New Roman"/>
                <w:sz w:val="24"/>
                <w:szCs w:val="24"/>
              </w:rPr>
              <w:t>.</w:t>
            </w:r>
            <w:proofErr w:type="gramEnd"/>
            <w:r w:rsidRPr="00C66D0A">
              <w:rPr>
                <w:rFonts w:ascii="Times New Roman" w:eastAsia="Times New Roman" w:hAnsi="Times New Roman" w:cs="Times New Roman"/>
                <w:sz w:val="24"/>
                <w:szCs w:val="24"/>
              </w:rPr>
              <w:t xml:space="preserve"> </w:t>
            </w:r>
            <w:proofErr w:type="gramStart"/>
            <w:r w:rsidRPr="00C66D0A">
              <w:rPr>
                <w:rFonts w:ascii="Times New Roman" w:eastAsia="Times New Roman" w:hAnsi="Times New Roman" w:cs="Times New Roman"/>
                <w:sz w:val="24"/>
                <w:szCs w:val="24"/>
              </w:rPr>
              <w:t>д</w:t>
            </w:r>
            <w:proofErr w:type="gramEnd"/>
            <w:r w:rsidRPr="00C66D0A">
              <w:rPr>
                <w:rFonts w:ascii="Times New Roman" w:eastAsia="Times New Roman" w:hAnsi="Times New Roman" w:cs="Times New Roman"/>
                <w:sz w:val="24"/>
                <w:szCs w:val="24"/>
              </w:rPr>
              <w:t>нях)</w:t>
            </w:r>
          </w:p>
        </w:tc>
        <w:tc>
          <w:tcPr>
            <w:tcW w:w="1276" w:type="dxa"/>
            <w:tcBorders>
              <w:top w:val="single" w:sz="4" w:space="0" w:color="auto"/>
              <w:left w:val="single" w:sz="4" w:space="0" w:color="auto"/>
              <w:bottom w:val="single" w:sz="4" w:space="0" w:color="auto"/>
              <w:right w:val="single" w:sz="4" w:space="0" w:color="auto"/>
            </w:tcBorders>
            <w:textDirection w:val="btLr"/>
          </w:tcPr>
          <w:p w:rsidR="00C66D0A" w:rsidRPr="00C66D0A" w:rsidRDefault="00C66D0A" w:rsidP="00C66D0A">
            <w:pPr>
              <w:spacing w:after="0" w:line="240" w:lineRule="auto"/>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Продолжительность</w:t>
            </w:r>
          </w:p>
          <w:p w:rsidR="00C66D0A" w:rsidRPr="00C66D0A" w:rsidRDefault="00C66D0A" w:rsidP="00C66D0A">
            <w:pPr>
              <w:spacing w:after="0" w:line="240" w:lineRule="auto"/>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сокращен</w:t>
            </w:r>
            <w:proofErr w:type="gramStart"/>
            <w:r w:rsidRPr="00C66D0A">
              <w:rPr>
                <w:rFonts w:ascii="Times New Roman" w:eastAsia="Times New Roman" w:hAnsi="Times New Roman" w:cs="Times New Roman"/>
                <w:sz w:val="24"/>
                <w:szCs w:val="24"/>
              </w:rPr>
              <w:t>.</w:t>
            </w:r>
            <w:proofErr w:type="gramEnd"/>
            <w:r w:rsidRPr="00C66D0A">
              <w:rPr>
                <w:rFonts w:ascii="Times New Roman" w:eastAsia="Times New Roman" w:hAnsi="Times New Roman" w:cs="Times New Roman"/>
                <w:sz w:val="24"/>
                <w:szCs w:val="24"/>
              </w:rPr>
              <w:t xml:space="preserve"> </w:t>
            </w:r>
            <w:proofErr w:type="gramStart"/>
            <w:r w:rsidRPr="00C66D0A">
              <w:rPr>
                <w:rFonts w:ascii="Times New Roman" w:eastAsia="Times New Roman" w:hAnsi="Times New Roman" w:cs="Times New Roman"/>
                <w:sz w:val="24"/>
                <w:szCs w:val="24"/>
              </w:rPr>
              <w:t>р</w:t>
            </w:r>
            <w:proofErr w:type="gramEnd"/>
            <w:r w:rsidRPr="00C66D0A">
              <w:rPr>
                <w:rFonts w:ascii="Times New Roman" w:eastAsia="Times New Roman" w:hAnsi="Times New Roman" w:cs="Times New Roman"/>
                <w:sz w:val="24"/>
                <w:szCs w:val="24"/>
              </w:rPr>
              <w:t>аб. дня</w:t>
            </w:r>
          </w:p>
          <w:p w:rsidR="00C66D0A" w:rsidRPr="00C66D0A" w:rsidRDefault="00C66D0A" w:rsidP="00C66D0A">
            <w:pPr>
              <w:spacing w:after="0" w:line="240" w:lineRule="auto"/>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 (в часах)</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4</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Санаторно-лесные школы и школы-интернаты, детские дома, детские сады и дома ребенка для детей, больных туберкулезом и хронической дизентерией; учебные заведения для больных туберкулезом.</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Работники, непосредственно обслуживающие больных в учреждениях и подразделениях</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Библиотекарь</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2</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Врач (в том числе врач-руководитель отделения, кабинета, лаборатории)</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4</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Гардеробщик, занятый в гардеробной для больных</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Заведующий педагогической или учебной частью</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7</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Инструктор по труду</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14</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proofErr w:type="gramStart"/>
            <w:r w:rsidRPr="00C66D0A">
              <w:rPr>
                <w:rFonts w:ascii="Times New Roman" w:eastAsia="Times New Roman" w:hAnsi="Times New Roman" w:cs="Times New Roman"/>
                <w:sz w:val="24"/>
                <w:szCs w:val="24"/>
              </w:rPr>
              <w:t>Младший медицинский и обслуживающий персонал (младшая медицинская сестра по уходу за больными (санитарка), буфетчик, официант, мойщик посуды, банщик, сестра-хозяйка, няня, уборщик производственных помещений)</w:t>
            </w:r>
            <w:proofErr w:type="gramEnd"/>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15</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Музыкальный руководитель учреждений социального обеспечения</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20</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Средний медицинский персонал</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 xml:space="preserve">Детские психиатрические лечебно-профилактические учреждения, отделения, палаты  и кабинеты; учреждения социального обеспечения, школы, школы-интернаты </w:t>
            </w:r>
            <w:r w:rsidRPr="00C66D0A">
              <w:rPr>
                <w:rFonts w:ascii="Times New Roman" w:eastAsia="Times New Roman" w:hAnsi="Times New Roman" w:cs="Times New Roman"/>
                <w:b/>
                <w:bCs/>
                <w:sz w:val="24"/>
                <w:szCs w:val="24"/>
              </w:rPr>
              <w:lastRenderedPageBreak/>
              <w:t>(классы), детские дома, детские сады, дома ребенка для умственно отсталых детей  и детей с поражением центральной нервной системы с нарушением психики.</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Работники, непосредственно обслуживающие больных в учреждениях и подразделениях</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44</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Врач-руководитель, его заместитель-врач (с ненормированным рабочим днем)</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24</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45</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Врач (в том числе врач-руководитель отделения, кабинета), кроме врача-лаборанта</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55</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proofErr w:type="gramStart"/>
            <w:r w:rsidRPr="00C66D0A">
              <w:rPr>
                <w:rFonts w:ascii="Times New Roman" w:eastAsia="Times New Roman" w:hAnsi="Times New Roman" w:cs="Times New Roman"/>
                <w:sz w:val="24"/>
                <w:szCs w:val="24"/>
              </w:rPr>
              <w:t>Младший медицинский и обслуживающий персонал (младшая медицинская сестра по уходу за больными, санитарка, буфетчик, официант, банщик, няня, уборщик производственных помещений</w:t>
            </w:r>
            <w:proofErr w:type="gramEnd"/>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59</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Сестра-хозяйка</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rPr>
          <w:trHeight w:val="455"/>
        </w:trPr>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60</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Средний медицинский персонал (кроме лаборанта)</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Общие профессии медицинских работников учреждений здравоохранения, социального обеспечения и просвещения</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169</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Врач учреждения здравоохранения, просвещения, социального обеспечения и дома отдыха. </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172</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Средний и младший персонал детских стационаров (отделений, палат и групп) учреждений здравоохранения и социального обеспечения и групповой медицинский персонал детских яслей и яслей-садов</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174</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Средний медицинский персонал учреждений здравоохранения, просвещения и социального обеспечения</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179</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Врач, средний и младший медицинский персонал лечебно-профилактических учреждений (отделений, групп), учреждений социального обеспечения, учреждений (групп) просвещения для детей с физическими дефектами или с поражением центральной нервной системы с нарушением опорно-двигательного аппарата без нарушения психики</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lang w:val="en-US"/>
              </w:rPr>
              <w:t>XLIII</w:t>
            </w:r>
            <w:r w:rsidRPr="00C66D0A">
              <w:rPr>
                <w:rFonts w:ascii="Times New Roman" w:eastAsia="Times New Roman" w:hAnsi="Times New Roman" w:cs="Times New Roman"/>
                <w:b/>
                <w:bCs/>
                <w:sz w:val="24"/>
                <w:szCs w:val="24"/>
              </w:rPr>
              <w:t>. Общие профессии всех отраслей народного хозяйства</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92</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Машинист (кочегар) котельной, занятый обслуживанием паровых и водогрейных котлов, работающих на твердом минеральном и торфяном топливе:</w:t>
            </w: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lastRenderedPageBreak/>
              <w:t>а) при загрузке вручную</w:t>
            </w: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б) при механизированной загрузке</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lastRenderedPageBreak/>
              <w:t>6</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lastRenderedPageBreak/>
              <w:t>109</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Оператор копировальных и множительных машин, </w:t>
            </w:r>
            <w:proofErr w:type="spellStart"/>
            <w:r w:rsidRPr="00C66D0A">
              <w:rPr>
                <w:rFonts w:ascii="Times New Roman" w:eastAsia="Times New Roman" w:hAnsi="Times New Roman" w:cs="Times New Roman"/>
                <w:sz w:val="24"/>
                <w:szCs w:val="24"/>
              </w:rPr>
              <w:t>электрофотограф</w:t>
            </w:r>
            <w:proofErr w:type="spellEnd"/>
            <w:r w:rsidRPr="00C66D0A">
              <w:rPr>
                <w:rFonts w:ascii="Times New Roman" w:eastAsia="Times New Roman" w:hAnsi="Times New Roman" w:cs="Times New Roman"/>
                <w:sz w:val="24"/>
                <w:szCs w:val="24"/>
              </w:rPr>
              <w:t>, непосредственно занятые на электрографических  репродукционных аппаратах типа ЭРА-1, ЭРА-Ф и «ксерокс»</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117</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Повар, постоянно работающий у плиты</w:t>
            </w: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tc>
      </w:tr>
      <w:tr w:rsidR="00C66D0A" w:rsidRPr="00C66D0A" w:rsidTr="008861AA">
        <w:tc>
          <w:tcPr>
            <w:tcW w:w="709"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170</w:t>
            </w:r>
          </w:p>
        </w:tc>
        <w:tc>
          <w:tcPr>
            <w:tcW w:w="6521"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Рабочие прачечных, занятые:</w:t>
            </w: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а) в отделении приемки и сортирования грязного белья (приемщик заказов, занятый приемкой грязного белья и спецодежды; сортировщик белья; маркировщик; комплектовщик белья, занятый составлением производственных партий грязного белья и учетом грязного белья и спецодежды; подсобный (транспортный) рабочий</w:t>
            </w: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б) на приемке грязного белья и спецодежды из инфекционных, туберкулезных, противочумных учреждений, отделений, отделов, производств и лабораторий</w:t>
            </w: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в) в стиральном цехе или отделении (сушильщик белья, машинист по стирке спецодежды, подсобный (транспортный) рабочий, </w:t>
            </w:r>
            <w:proofErr w:type="spellStart"/>
            <w:r w:rsidRPr="00C66D0A">
              <w:rPr>
                <w:rFonts w:ascii="Times New Roman" w:eastAsia="Times New Roman" w:hAnsi="Times New Roman" w:cs="Times New Roman"/>
                <w:sz w:val="24"/>
                <w:szCs w:val="24"/>
              </w:rPr>
              <w:t>стиральщик</w:t>
            </w:r>
            <w:proofErr w:type="spellEnd"/>
            <w:r w:rsidRPr="00C66D0A">
              <w:rPr>
                <w:rFonts w:ascii="Times New Roman" w:eastAsia="Times New Roman" w:hAnsi="Times New Roman" w:cs="Times New Roman"/>
                <w:sz w:val="24"/>
                <w:szCs w:val="24"/>
              </w:rPr>
              <w:t xml:space="preserve"> белья, отжимщик белья на центрифугах, уборщик производственных помещений)</w:t>
            </w: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г) на стирке и замочке заразного белья и спецодежды</w:t>
            </w:r>
          </w:p>
          <w:p w:rsidR="00C66D0A" w:rsidRPr="00C66D0A" w:rsidRDefault="00C66D0A" w:rsidP="00C66D0A">
            <w:pPr>
              <w:rPr>
                <w:rFonts w:ascii="Times New Roman" w:eastAsia="Times New Roman" w:hAnsi="Times New Roman" w:cs="Times New Roman"/>
                <w:sz w:val="24"/>
                <w:szCs w:val="24"/>
              </w:rPr>
            </w:pP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д) на стирке белья и спецодежды вручную</w:t>
            </w: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е) в грязелечебнице при ручной стирке белья и спецодежды</w:t>
            </w: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ж) в сушильно-гладильных цехах (отделениях):</w:t>
            </w:r>
          </w:p>
          <w:p w:rsidR="00C66D0A" w:rsidRPr="00C66D0A" w:rsidRDefault="00C66D0A" w:rsidP="00C66D0A">
            <w:pPr>
              <w:numPr>
                <w:ilvl w:val="0"/>
                <w:numId w:val="11"/>
              </w:numPr>
              <w:spacing w:after="0" w:line="240" w:lineRule="auto"/>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гладильщик, занятый глажением белья и спецодежды духовым утюгом</w:t>
            </w:r>
          </w:p>
          <w:p w:rsidR="00C66D0A" w:rsidRPr="00C66D0A" w:rsidRDefault="00C66D0A" w:rsidP="00C66D0A">
            <w:pPr>
              <w:numPr>
                <w:ilvl w:val="0"/>
                <w:numId w:val="11"/>
              </w:numPr>
              <w:spacing w:after="0" w:line="240" w:lineRule="auto"/>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гладильщик, занятый глажением белья и спецодежды электроутюгом, на каландрах, катках и прессах</w:t>
            </w:r>
          </w:p>
          <w:p w:rsidR="00C66D0A" w:rsidRPr="00C66D0A" w:rsidRDefault="00C66D0A" w:rsidP="00C66D0A">
            <w:pPr>
              <w:numPr>
                <w:ilvl w:val="0"/>
                <w:numId w:val="11"/>
              </w:numPr>
              <w:spacing w:after="0" w:line="240" w:lineRule="auto"/>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сушильщик белья, занятый сушкой и спецодежды</w:t>
            </w:r>
          </w:p>
          <w:p w:rsidR="00C66D0A" w:rsidRPr="00C66D0A" w:rsidRDefault="00C66D0A" w:rsidP="00C66D0A">
            <w:pPr>
              <w:numPr>
                <w:ilvl w:val="0"/>
                <w:numId w:val="11"/>
              </w:numPr>
              <w:spacing w:after="0" w:line="240" w:lineRule="auto"/>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 </w:t>
            </w:r>
            <w:proofErr w:type="spellStart"/>
            <w:r w:rsidRPr="00C66D0A">
              <w:rPr>
                <w:rFonts w:ascii="Times New Roman" w:eastAsia="Times New Roman" w:hAnsi="Times New Roman" w:cs="Times New Roman"/>
                <w:sz w:val="24"/>
                <w:szCs w:val="24"/>
              </w:rPr>
              <w:t>растрясчик</w:t>
            </w:r>
            <w:proofErr w:type="spellEnd"/>
            <w:r w:rsidRPr="00C66D0A">
              <w:rPr>
                <w:rFonts w:ascii="Times New Roman" w:eastAsia="Times New Roman" w:hAnsi="Times New Roman" w:cs="Times New Roman"/>
                <w:sz w:val="24"/>
                <w:szCs w:val="24"/>
              </w:rPr>
              <w:t xml:space="preserve"> белья</w:t>
            </w: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з) </w:t>
            </w:r>
            <w:proofErr w:type="spellStart"/>
            <w:r w:rsidRPr="00C66D0A">
              <w:rPr>
                <w:rFonts w:ascii="Times New Roman" w:eastAsia="Times New Roman" w:hAnsi="Times New Roman" w:cs="Times New Roman"/>
                <w:sz w:val="24"/>
                <w:szCs w:val="24"/>
              </w:rPr>
              <w:t>приготовитель</w:t>
            </w:r>
            <w:proofErr w:type="spellEnd"/>
            <w:r w:rsidRPr="00C66D0A">
              <w:rPr>
                <w:rFonts w:ascii="Times New Roman" w:eastAsia="Times New Roman" w:hAnsi="Times New Roman" w:cs="Times New Roman"/>
                <w:sz w:val="24"/>
                <w:szCs w:val="24"/>
              </w:rPr>
              <w:t xml:space="preserve"> стиральных растворов</w:t>
            </w:r>
          </w:p>
          <w:p w:rsidR="00C66D0A" w:rsidRPr="00C66D0A" w:rsidRDefault="00C66D0A" w:rsidP="00C66D0A">
            <w:pP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12</w:t>
            </w: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p>
          <w:p w:rsidR="00C66D0A" w:rsidRPr="00C66D0A" w:rsidRDefault="00C66D0A" w:rsidP="00C66D0A">
            <w:pPr>
              <w:jc w:val="center"/>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6</w:t>
            </w:r>
          </w:p>
        </w:tc>
      </w:tr>
    </w:tbl>
    <w:p w:rsidR="00C66D0A" w:rsidRPr="00C66D0A" w:rsidRDefault="00C66D0A" w:rsidP="00C66D0A">
      <w:pPr>
        <w:rPr>
          <w:rFonts w:ascii="Times New Roman" w:eastAsia="Times New Roman" w:hAnsi="Times New Roman" w:cs="Times New Roman"/>
          <w:b/>
          <w:bCs/>
        </w:rPr>
      </w:pPr>
    </w:p>
    <w:p w:rsidR="00C66D0A" w:rsidRPr="00C66D0A" w:rsidRDefault="00C66D0A" w:rsidP="00C66D0A">
      <w:pPr>
        <w:ind w:firstLine="708"/>
        <w:jc w:val="both"/>
        <w:rPr>
          <w:rFonts w:ascii="Times New Roman" w:eastAsia="Times New Roman" w:hAnsi="Times New Roman" w:cs="Times New Roman"/>
          <w:sz w:val="28"/>
          <w:szCs w:val="28"/>
        </w:rPr>
      </w:pPr>
      <w:r w:rsidRPr="00C66D0A">
        <w:rPr>
          <w:rFonts w:ascii="Times New Roman" w:eastAsia="Times New Roman" w:hAnsi="Times New Roman" w:cs="Times New Roman"/>
          <w:b/>
          <w:bCs/>
          <w:sz w:val="28"/>
          <w:szCs w:val="28"/>
        </w:rPr>
        <w:lastRenderedPageBreak/>
        <w:t xml:space="preserve">Основание: Постановление Госкомитета Совета Министров СССР и Президиума ВЦСПС от 25 октября </w:t>
      </w:r>
      <w:smartTag w:uri="urn:schemas-microsoft-com:office:smarttags" w:element="metricconverter">
        <w:smartTagPr>
          <w:attr w:name="ProductID" w:val="1974 г"/>
        </w:smartTagPr>
        <w:r w:rsidRPr="00C66D0A">
          <w:rPr>
            <w:rFonts w:ascii="Times New Roman" w:eastAsia="Times New Roman" w:hAnsi="Times New Roman" w:cs="Times New Roman"/>
            <w:b/>
            <w:bCs/>
            <w:sz w:val="28"/>
            <w:szCs w:val="28"/>
          </w:rPr>
          <w:t>1974 г</w:t>
        </w:r>
      </w:smartTag>
      <w:r w:rsidRPr="00C66D0A">
        <w:rPr>
          <w:rFonts w:ascii="Times New Roman" w:eastAsia="Times New Roman" w:hAnsi="Times New Roman" w:cs="Times New Roman"/>
          <w:b/>
          <w:bCs/>
          <w:sz w:val="28"/>
          <w:szCs w:val="28"/>
        </w:rPr>
        <w:t xml:space="preserve">. № 298/П-22 в редакции от 29.05.1991 года </w:t>
      </w:r>
    </w:p>
    <w:p w:rsidR="00C66D0A" w:rsidRPr="00C66D0A" w:rsidRDefault="00C66D0A" w:rsidP="00C66D0A">
      <w:pPr>
        <w:ind w:left="7080"/>
        <w:rPr>
          <w:rFonts w:ascii="Times New Roman" w:eastAsia="Times New Roman" w:hAnsi="Times New Roman" w:cs="Times New Roman"/>
          <w:b/>
          <w:bCs/>
          <w:sz w:val="24"/>
          <w:szCs w:val="24"/>
        </w:rPr>
      </w:pPr>
    </w:p>
    <w:p w:rsidR="00C66D0A" w:rsidRPr="00C66D0A" w:rsidRDefault="00C66D0A" w:rsidP="00C66D0A">
      <w:pPr>
        <w:ind w:left="7080"/>
        <w:rPr>
          <w:rFonts w:ascii="Times New Roman" w:eastAsia="Times New Roman" w:hAnsi="Times New Roman" w:cs="Times New Roman"/>
          <w:b/>
          <w:bCs/>
          <w:sz w:val="24"/>
          <w:szCs w:val="24"/>
        </w:rPr>
      </w:pPr>
      <w:r w:rsidRPr="00C66D0A">
        <w:rPr>
          <w:rFonts w:ascii="Times New Roman" w:eastAsia="Times New Roman" w:hAnsi="Times New Roman" w:cs="Times New Roman"/>
          <w:b/>
          <w:bCs/>
          <w:sz w:val="24"/>
          <w:szCs w:val="24"/>
        </w:rPr>
        <w:t>Приложение № 5</w:t>
      </w:r>
    </w:p>
    <w:p w:rsidR="00C66D0A" w:rsidRPr="00C66D0A" w:rsidRDefault="00C66D0A" w:rsidP="00C66D0A">
      <w:pPr>
        <w:widowControl w:val="0"/>
        <w:ind w:left="284" w:firstLine="567"/>
        <w:jc w:val="center"/>
        <w:rPr>
          <w:rFonts w:ascii="Times New Roman" w:eastAsia="Times New Roman" w:hAnsi="Times New Roman" w:cs="Times New Roman"/>
          <w:b/>
          <w:bCs/>
          <w:snapToGrid w:val="0"/>
          <w:sz w:val="24"/>
          <w:szCs w:val="24"/>
        </w:rPr>
      </w:pPr>
      <w:r w:rsidRPr="00C66D0A">
        <w:rPr>
          <w:rFonts w:ascii="Times New Roman" w:eastAsia="Times New Roman" w:hAnsi="Times New Roman" w:cs="Times New Roman"/>
          <w:b/>
          <w:bCs/>
          <w:snapToGrid w:val="0"/>
          <w:sz w:val="24"/>
          <w:szCs w:val="24"/>
        </w:rPr>
        <w:t>Перечень</w:t>
      </w:r>
    </w:p>
    <w:p w:rsidR="00C66D0A" w:rsidRPr="00C66D0A" w:rsidRDefault="00C66D0A" w:rsidP="00C66D0A">
      <w:pPr>
        <w:widowControl w:val="0"/>
        <w:spacing w:after="0"/>
        <w:ind w:left="284" w:firstLine="567"/>
        <w:jc w:val="center"/>
        <w:rPr>
          <w:rFonts w:ascii="Times New Roman" w:eastAsia="Times New Roman" w:hAnsi="Times New Roman" w:cs="Times New Roman"/>
          <w:b/>
          <w:bCs/>
          <w:snapToGrid w:val="0"/>
          <w:sz w:val="24"/>
          <w:szCs w:val="24"/>
        </w:rPr>
      </w:pPr>
      <w:r w:rsidRPr="00C66D0A">
        <w:rPr>
          <w:rFonts w:ascii="Times New Roman" w:eastAsia="Times New Roman" w:hAnsi="Times New Roman" w:cs="Times New Roman"/>
          <w:b/>
          <w:bCs/>
          <w:snapToGrid w:val="0"/>
          <w:sz w:val="24"/>
          <w:szCs w:val="24"/>
        </w:rPr>
        <w:t xml:space="preserve">работ с неблагоприятными условиями труда, на которых устанавливаются </w:t>
      </w:r>
      <w:r w:rsidRPr="00C66D0A">
        <w:rPr>
          <w:rFonts w:ascii="Times New Roman" w:eastAsia="Times New Roman" w:hAnsi="Times New Roman" w:cs="Times New Roman"/>
          <w:b/>
          <w:bCs/>
          <w:snapToGrid w:val="0"/>
          <w:sz w:val="24"/>
          <w:szCs w:val="24"/>
        </w:rPr>
        <w:tab/>
      </w:r>
      <w:r w:rsidRPr="00C66D0A">
        <w:rPr>
          <w:rFonts w:ascii="Times New Roman" w:eastAsia="Times New Roman" w:hAnsi="Times New Roman" w:cs="Times New Roman"/>
          <w:b/>
          <w:bCs/>
          <w:snapToGrid w:val="0"/>
          <w:sz w:val="24"/>
          <w:szCs w:val="24"/>
        </w:rPr>
        <w:tab/>
      </w:r>
      <w:r w:rsidRPr="00C66D0A">
        <w:rPr>
          <w:rFonts w:ascii="Times New Roman" w:eastAsia="Times New Roman" w:hAnsi="Times New Roman" w:cs="Times New Roman"/>
          <w:b/>
          <w:bCs/>
          <w:snapToGrid w:val="0"/>
          <w:sz w:val="24"/>
          <w:szCs w:val="24"/>
        </w:rPr>
        <w:tab/>
        <w:t>доплаты рабочим, специалистам и служащим с тяжелыми и</w:t>
      </w:r>
    </w:p>
    <w:p w:rsidR="00C66D0A" w:rsidRPr="00C66D0A" w:rsidRDefault="00C66D0A" w:rsidP="00C66D0A">
      <w:pPr>
        <w:widowControl w:val="0"/>
        <w:spacing w:after="0"/>
        <w:ind w:left="284" w:firstLine="567"/>
        <w:jc w:val="center"/>
        <w:rPr>
          <w:rFonts w:ascii="Times New Roman" w:eastAsia="Times New Roman" w:hAnsi="Times New Roman" w:cs="Times New Roman"/>
          <w:b/>
          <w:bCs/>
          <w:snapToGrid w:val="0"/>
          <w:sz w:val="24"/>
          <w:szCs w:val="24"/>
        </w:rPr>
      </w:pPr>
      <w:r w:rsidRPr="00C66D0A">
        <w:rPr>
          <w:rFonts w:ascii="Times New Roman" w:eastAsia="Times New Roman" w:hAnsi="Times New Roman" w:cs="Times New Roman"/>
          <w:b/>
          <w:bCs/>
          <w:snapToGrid w:val="0"/>
          <w:sz w:val="24"/>
          <w:szCs w:val="24"/>
        </w:rPr>
        <w:t xml:space="preserve"> вредными условиями труда</w:t>
      </w:r>
    </w:p>
    <w:p w:rsidR="00C66D0A" w:rsidRPr="00C66D0A" w:rsidRDefault="00C66D0A" w:rsidP="00C66D0A">
      <w:pPr>
        <w:widowControl w:val="0"/>
        <w:numPr>
          <w:ilvl w:val="0"/>
          <w:numId w:val="9"/>
        </w:numPr>
        <w:spacing w:after="0" w:line="240" w:lineRule="auto"/>
        <w:rPr>
          <w:rFonts w:ascii="Times New Roman" w:eastAsia="Times New Roman" w:hAnsi="Times New Roman" w:cs="Times New Roman"/>
          <w:b/>
          <w:bCs/>
          <w:snapToGrid w:val="0"/>
          <w:sz w:val="24"/>
          <w:szCs w:val="24"/>
        </w:rPr>
      </w:pPr>
      <w:r w:rsidRPr="00C66D0A">
        <w:rPr>
          <w:rFonts w:ascii="Times New Roman" w:eastAsia="Times New Roman" w:hAnsi="Times New Roman" w:cs="Times New Roman"/>
          <w:b/>
          <w:bCs/>
          <w:snapToGrid w:val="0"/>
          <w:sz w:val="24"/>
          <w:szCs w:val="24"/>
        </w:rPr>
        <w:t xml:space="preserve">Виды работ с тяжелыми и вредными условиями труда, на которых </w:t>
      </w:r>
      <w:r w:rsidRPr="00C66D0A">
        <w:rPr>
          <w:rFonts w:ascii="Times New Roman" w:eastAsia="Times New Roman" w:hAnsi="Times New Roman" w:cs="Times New Roman"/>
          <w:b/>
          <w:bCs/>
          <w:snapToGrid w:val="0"/>
          <w:sz w:val="24"/>
          <w:szCs w:val="24"/>
        </w:rPr>
        <w:tab/>
      </w:r>
      <w:r w:rsidRPr="00C66D0A">
        <w:rPr>
          <w:rFonts w:ascii="Times New Roman" w:eastAsia="Times New Roman" w:hAnsi="Times New Roman" w:cs="Times New Roman"/>
          <w:b/>
          <w:bCs/>
          <w:snapToGrid w:val="0"/>
          <w:sz w:val="24"/>
          <w:szCs w:val="24"/>
        </w:rPr>
        <w:tab/>
      </w:r>
      <w:r w:rsidRPr="00C66D0A">
        <w:rPr>
          <w:rFonts w:ascii="Times New Roman" w:eastAsia="Times New Roman" w:hAnsi="Times New Roman" w:cs="Times New Roman"/>
          <w:b/>
          <w:bCs/>
          <w:snapToGrid w:val="0"/>
          <w:sz w:val="24"/>
          <w:szCs w:val="24"/>
        </w:rPr>
        <w:tab/>
      </w:r>
      <w:r w:rsidRPr="00C66D0A">
        <w:rPr>
          <w:rFonts w:ascii="Times New Roman" w:eastAsia="Times New Roman" w:hAnsi="Times New Roman" w:cs="Times New Roman"/>
          <w:b/>
          <w:bCs/>
          <w:snapToGrid w:val="0"/>
          <w:sz w:val="24"/>
          <w:szCs w:val="24"/>
        </w:rPr>
        <w:tab/>
        <w:t>устанавливаются доплаты до 12 процентов.</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1.23. Нанесение на поверхность штукатурного раствора вручную, затирка вручную.</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1.56. </w:t>
      </w:r>
      <w:proofErr w:type="spellStart"/>
      <w:r w:rsidRPr="00C66D0A">
        <w:rPr>
          <w:rFonts w:ascii="Times New Roman" w:eastAsia="Times New Roman" w:hAnsi="Times New Roman" w:cs="Times New Roman"/>
          <w:snapToGrid w:val="0"/>
          <w:sz w:val="24"/>
          <w:szCs w:val="24"/>
        </w:rPr>
        <w:t>Ззаточка</w:t>
      </w:r>
      <w:proofErr w:type="spellEnd"/>
      <w:r w:rsidRPr="00C66D0A">
        <w:rPr>
          <w:rFonts w:ascii="Times New Roman" w:eastAsia="Times New Roman" w:hAnsi="Times New Roman" w:cs="Times New Roman"/>
          <w:snapToGrid w:val="0"/>
          <w:sz w:val="24"/>
          <w:szCs w:val="24"/>
        </w:rPr>
        <w:t xml:space="preserve"> инструмента абразивными кругами сухим способом.</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1.70. Распиловка, обрезка бревен, кряжей, брусков и других лесоматериалов,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торцовка пиломатериалов в лесопильном потоке.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proofErr w:type="gramStart"/>
      <w:r w:rsidRPr="00C66D0A">
        <w:rPr>
          <w:rFonts w:ascii="Times New Roman" w:eastAsia="Times New Roman" w:hAnsi="Times New Roman" w:cs="Times New Roman"/>
          <w:snapToGrid w:val="0"/>
          <w:sz w:val="24"/>
          <w:szCs w:val="24"/>
        </w:rPr>
        <w:t xml:space="preserve">1.121 Обслуживание средств измерений, элементов систем контроля и управления (автоматических устройств и регуляторов, устройств технологической защиты, блокировки сигнализации и т. п.) в цехах (участках): котельных, турбинных, топливоподачи. </w:t>
      </w:r>
      <w:proofErr w:type="gramEnd"/>
    </w:p>
    <w:p w:rsidR="00C66D0A" w:rsidRPr="00C66D0A" w:rsidRDefault="00C66D0A" w:rsidP="00C66D0A">
      <w:pPr>
        <w:tabs>
          <w:tab w:val="left" w:pos="993"/>
        </w:tabs>
        <w:spacing w:after="0" w:line="240" w:lineRule="auto"/>
        <w:ind w:left="426" w:firstLine="425"/>
        <w:jc w:val="both"/>
        <w:rPr>
          <w:rFonts w:ascii="Times New Roman" w:eastAsia="Calibri" w:hAnsi="Times New Roman" w:cs="Times New Roman"/>
          <w:snapToGrid w:val="0"/>
          <w:w w:val="90"/>
          <w:sz w:val="24"/>
          <w:szCs w:val="24"/>
          <w:lang w:eastAsia="ru-RU"/>
        </w:rPr>
      </w:pPr>
      <w:r w:rsidRPr="00C66D0A">
        <w:rPr>
          <w:rFonts w:ascii="Times New Roman" w:eastAsia="Calibri" w:hAnsi="Times New Roman" w:cs="Times New Roman"/>
          <w:snapToGrid w:val="0"/>
          <w:w w:val="90"/>
          <w:sz w:val="24"/>
          <w:szCs w:val="24"/>
          <w:lang w:eastAsia="ru-RU"/>
        </w:rPr>
        <w:t xml:space="preserve">1.124. Чистка котлов в холодном состоянии.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1.131.  Работа на установке ВЧ, УВЧ, СВСЧ.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1.146. Ремонт и очистка вентиляционных систем</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1.147. </w:t>
      </w:r>
      <w:proofErr w:type="gramStart"/>
      <w:r w:rsidRPr="00C66D0A">
        <w:rPr>
          <w:rFonts w:ascii="Times New Roman" w:eastAsia="Times New Roman" w:hAnsi="Times New Roman" w:cs="Times New Roman"/>
          <w:snapToGrid w:val="0"/>
          <w:sz w:val="24"/>
          <w:szCs w:val="24"/>
        </w:rPr>
        <w:t>Работы</w:t>
      </w:r>
      <w:proofErr w:type="gramEnd"/>
      <w:r w:rsidRPr="00C66D0A">
        <w:rPr>
          <w:rFonts w:ascii="Times New Roman" w:eastAsia="Times New Roman" w:hAnsi="Times New Roman" w:cs="Times New Roman"/>
          <w:snapToGrid w:val="0"/>
          <w:sz w:val="24"/>
          <w:szCs w:val="24"/>
        </w:rPr>
        <w:t xml:space="preserve"> связанные с чисткой выгребных ям, мусорных ящиков и канализационных колодцев, проведением их дезинфекции.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1.148. Вывоз мусора и нечистот.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1.149. Уход за животными (чистка, мойка и уборка навоза).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1.150. Работы, связанные с топкой, шуровкой, очисткой от золы и шлака печей.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1.151. Стирка, сушка и глажение спецодежды.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1.152. Работа у горячих плит, </w:t>
      </w:r>
      <w:proofErr w:type="spellStart"/>
      <w:r w:rsidRPr="00C66D0A">
        <w:rPr>
          <w:rFonts w:ascii="Times New Roman" w:eastAsia="Times New Roman" w:hAnsi="Times New Roman" w:cs="Times New Roman"/>
          <w:snapToGrid w:val="0"/>
          <w:sz w:val="24"/>
          <w:szCs w:val="24"/>
        </w:rPr>
        <w:t>электрожаровых</w:t>
      </w:r>
      <w:proofErr w:type="spellEnd"/>
      <w:r w:rsidRPr="00C66D0A">
        <w:rPr>
          <w:rFonts w:ascii="Times New Roman" w:eastAsia="Times New Roman" w:hAnsi="Times New Roman" w:cs="Times New Roman"/>
          <w:snapToGrid w:val="0"/>
          <w:sz w:val="24"/>
          <w:szCs w:val="24"/>
        </w:rPr>
        <w:t xml:space="preserve"> шкафов, кондитерских и паромасляных печей и других аппаратов для жарения и выпечки.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1.153. Погрузочно-разгрузочные работы, производимые вручную.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1.154. Работы, связанные с разделкой, обрезкой мяса, рыбы, резкой и чисткой лука, опалкой птицы.</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1.155. Работы, связанные с мойкой посуды, тары и технологического </w:t>
      </w:r>
      <w:r w:rsidRPr="00C66D0A">
        <w:rPr>
          <w:rFonts w:ascii="Times New Roman" w:eastAsia="Times New Roman" w:hAnsi="Times New Roman" w:cs="Times New Roman"/>
          <w:snapToGrid w:val="0"/>
          <w:sz w:val="24"/>
          <w:szCs w:val="24"/>
        </w:rPr>
        <w:lastRenderedPageBreak/>
        <w:t xml:space="preserve">оборудования вручную с применением кислот, щелочей и других химических веществ.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1.156. Работы по стирке белья вручную с использованием моющих и дезинфицирующих средств.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1.157. Работы, производимые по уходу за детьми при отсутствии водопровода, канализации, по организации режима питания при отсутствии средств малой механизации.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1.158. Все виды работ, выполняемые в учебно-воспитательных учреждениях при переводе их на особый санитарно-эпидемиологический режим работы.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1.159. Работы по хлорированию воды, с приготовлением дезинфицирующих растворов, а также с их применением.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1.161. Работы с использованием химических реактивов, а</w:t>
      </w:r>
      <w:r w:rsidRPr="00C66D0A">
        <w:rPr>
          <w:rFonts w:ascii="Times New Roman" w:eastAsia="Times New Roman" w:hAnsi="Times New Roman" w:cs="Times New Roman"/>
          <w:snapToGrid w:val="0"/>
          <w:sz w:val="24"/>
          <w:szCs w:val="24"/>
        </w:rPr>
        <w:tab/>
        <w:t xml:space="preserve">также с их хранением (складированием).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1.163. Обслуживание котельных установок, работающих на угле и мазуте, канализационных колодцев и сетей.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1.164. Работа за дисплеями ЭВМ.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1.178. Работа на деревообрабатывающих станках. </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1.179. Обеспечение и проведение занятий в закрытых плавательных бассейнах. </w:t>
      </w:r>
    </w:p>
    <w:p w:rsidR="00C66D0A" w:rsidRPr="00C66D0A" w:rsidRDefault="00C66D0A" w:rsidP="00C66D0A">
      <w:pPr>
        <w:widowControl w:val="0"/>
        <w:tabs>
          <w:tab w:val="left" w:pos="8080"/>
        </w:tabs>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1.180. </w:t>
      </w:r>
      <w:proofErr w:type="gramStart"/>
      <w:r w:rsidRPr="00C66D0A">
        <w:rPr>
          <w:rFonts w:ascii="Times New Roman" w:eastAsia="Times New Roman" w:hAnsi="Times New Roman" w:cs="Times New Roman"/>
          <w:snapToGrid w:val="0"/>
          <w:sz w:val="24"/>
          <w:szCs w:val="24"/>
        </w:rPr>
        <w:t>Контроль за</w:t>
      </w:r>
      <w:proofErr w:type="gramEnd"/>
      <w:r w:rsidRPr="00C66D0A">
        <w:rPr>
          <w:rFonts w:ascii="Times New Roman" w:eastAsia="Times New Roman" w:hAnsi="Times New Roman" w:cs="Times New Roman"/>
          <w:snapToGrid w:val="0"/>
          <w:sz w:val="24"/>
          <w:szCs w:val="24"/>
        </w:rPr>
        <w:t xml:space="preserve"> безопасным производством вышеназванных работ с тяжелыми и вредными условиями труда.</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1.181. Уборка помещений, где ведутся работы, предусмотренные разделом 1.</w:t>
      </w:r>
    </w:p>
    <w:p w:rsidR="00C66D0A" w:rsidRPr="00C66D0A" w:rsidRDefault="00C66D0A" w:rsidP="00C66D0A">
      <w:pPr>
        <w:widowControl w:val="0"/>
        <w:ind w:left="284" w:firstLine="567"/>
        <w:jc w:val="both"/>
        <w:rPr>
          <w:rFonts w:ascii="Times New Roman" w:eastAsia="Times New Roman" w:hAnsi="Times New Roman" w:cs="Times New Roman"/>
          <w:snapToGrid w:val="0"/>
          <w:sz w:val="24"/>
          <w:szCs w:val="24"/>
        </w:rPr>
      </w:pPr>
      <w:r w:rsidRPr="00C66D0A">
        <w:rPr>
          <w:rFonts w:ascii="Times New Roman" w:eastAsia="Times New Roman" w:hAnsi="Times New Roman" w:cs="Times New Roman"/>
          <w:snapToGrid w:val="0"/>
          <w:sz w:val="24"/>
          <w:szCs w:val="24"/>
        </w:rPr>
        <w:t xml:space="preserve">1.183.Работы на высоте </w:t>
      </w:r>
      <w:smartTag w:uri="urn:schemas-microsoft-com:office:smarttags" w:element="metricconverter">
        <w:smartTagPr>
          <w:attr w:name="ProductID" w:val="1,5 м"/>
        </w:smartTagPr>
        <w:r w:rsidRPr="00C66D0A">
          <w:rPr>
            <w:rFonts w:ascii="Times New Roman" w:eastAsia="Times New Roman" w:hAnsi="Times New Roman" w:cs="Times New Roman"/>
            <w:snapToGrid w:val="0"/>
            <w:sz w:val="24"/>
            <w:szCs w:val="24"/>
          </w:rPr>
          <w:t>1,5 м</w:t>
        </w:r>
      </w:smartTag>
      <w:r w:rsidRPr="00C66D0A">
        <w:rPr>
          <w:rFonts w:ascii="Times New Roman" w:eastAsia="Times New Roman" w:hAnsi="Times New Roman" w:cs="Times New Roman"/>
          <w:snapToGrid w:val="0"/>
          <w:sz w:val="24"/>
          <w:szCs w:val="24"/>
        </w:rPr>
        <w:t xml:space="preserve"> и более относительно поверхности земли (пола).</w:t>
      </w:r>
    </w:p>
    <w:p w:rsidR="00C66D0A" w:rsidRPr="00C66D0A" w:rsidRDefault="00C66D0A" w:rsidP="00C66D0A">
      <w:pPr>
        <w:widowControl w:val="0"/>
        <w:tabs>
          <w:tab w:val="left" w:pos="8080"/>
        </w:tabs>
        <w:ind w:left="284" w:firstLine="567"/>
        <w:jc w:val="both"/>
        <w:rPr>
          <w:rFonts w:ascii="Times New Roman" w:eastAsia="Times New Roman" w:hAnsi="Times New Roman" w:cs="Times New Roman"/>
          <w:b/>
          <w:bCs/>
          <w:snapToGrid w:val="0"/>
          <w:sz w:val="24"/>
          <w:szCs w:val="24"/>
        </w:rPr>
      </w:pPr>
      <w:r w:rsidRPr="00C66D0A">
        <w:rPr>
          <w:rFonts w:ascii="Times New Roman" w:eastAsia="Times New Roman" w:hAnsi="Times New Roman" w:cs="Times New Roman"/>
          <w:b/>
          <w:bCs/>
          <w:snapToGrid w:val="0"/>
          <w:sz w:val="24"/>
          <w:szCs w:val="24"/>
        </w:rPr>
        <w:t xml:space="preserve">Основание: Приложение № 2 к приказу </w:t>
      </w:r>
      <w:proofErr w:type="spellStart"/>
      <w:r w:rsidRPr="00C66D0A">
        <w:rPr>
          <w:rFonts w:ascii="Times New Roman" w:eastAsia="Times New Roman" w:hAnsi="Times New Roman" w:cs="Times New Roman"/>
          <w:b/>
          <w:bCs/>
          <w:snapToGrid w:val="0"/>
          <w:sz w:val="24"/>
          <w:szCs w:val="24"/>
        </w:rPr>
        <w:t>Гособразования</w:t>
      </w:r>
      <w:proofErr w:type="spellEnd"/>
      <w:r w:rsidRPr="00C66D0A">
        <w:rPr>
          <w:rFonts w:ascii="Times New Roman" w:eastAsia="Times New Roman" w:hAnsi="Times New Roman" w:cs="Times New Roman"/>
          <w:b/>
          <w:bCs/>
          <w:snapToGrid w:val="0"/>
          <w:sz w:val="24"/>
          <w:szCs w:val="24"/>
        </w:rPr>
        <w:t xml:space="preserve"> СССР от 20.08.1990г. № 579.</w:t>
      </w:r>
    </w:p>
    <w:p w:rsidR="00C66D0A" w:rsidRPr="00C66D0A" w:rsidRDefault="008861AA" w:rsidP="00C66D0A">
      <w:pPr>
        <w:keepNext/>
        <w:spacing w:before="240" w:after="60" w:line="240" w:lineRule="auto"/>
        <w:jc w:val="both"/>
        <w:outlineLvl w:val="0"/>
        <w:rPr>
          <w:rFonts w:ascii="Times New Roman" w:eastAsia="Calibri" w:hAnsi="Times New Roman" w:cs="Times New Roman"/>
          <w:w w:val="90"/>
          <w:kern w:val="32"/>
          <w:sz w:val="28"/>
          <w:szCs w:val="28"/>
          <w:effect w:val="antsBlack"/>
          <w:lang w:eastAsia="ru-RU"/>
        </w:rPr>
      </w:pPr>
      <w:hyperlink r:id="rId12" w:history="1">
        <w:r w:rsidR="00C66D0A" w:rsidRPr="00C66D0A">
          <w:rPr>
            <w:rFonts w:ascii="Times New Roman" w:eastAsia="Calibri" w:hAnsi="Times New Roman" w:cs="Times New Roman"/>
            <w:b/>
            <w:bCs/>
            <w:w w:val="90"/>
            <w:kern w:val="32"/>
            <w:sz w:val="28"/>
            <w:szCs w:val="28"/>
            <w:effect w:val="antsBlack"/>
            <w:lang w:eastAsia="ru-RU"/>
          </w:rPr>
          <w:t>Постановление Правительства РФ от 20 ноября 2008 г. N 870</w:t>
        </w:r>
        <w:r w:rsidR="00C66D0A" w:rsidRPr="00C66D0A">
          <w:rPr>
            <w:rFonts w:ascii="Times New Roman" w:eastAsia="Calibri" w:hAnsi="Times New Roman" w:cs="Times New Roman"/>
            <w:b/>
            <w:bCs/>
            <w:w w:val="90"/>
            <w:kern w:val="32"/>
            <w:sz w:val="28"/>
            <w:szCs w:val="28"/>
            <w:effect w:val="antsBlack"/>
            <w:lang w:eastAsia="ru-RU"/>
          </w:rPr>
          <w:br/>
          <w:t>"Об установлении сокращенной продолжительности рабочего времени, ежегодного дополнительного оплачиваемого отпуска, повышенной оплаты труда работникам, занятым на тяжелых работах, работах с вредными и (или) опасными и иными особыми условиями труда"</w:t>
        </w:r>
      </w:hyperlink>
      <w:r w:rsidR="00C66D0A" w:rsidRPr="00C66D0A">
        <w:rPr>
          <w:rFonts w:ascii="Times New Roman" w:eastAsia="Calibri" w:hAnsi="Times New Roman" w:cs="Times New Roman"/>
          <w:w w:val="90"/>
          <w:kern w:val="32"/>
          <w:sz w:val="28"/>
          <w:szCs w:val="28"/>
          <w:effect w:val="antsBlack"/>
          <w:lang w:eastAsia="ru-RU"/>
        </w:rPr>
        <w:t xml:space="preserve"> (извлечение)</w:t>
      </w:r>
    </w:p>
    <w:p w:rsidR="00C66D0A" w:rsidRPr="00C66D0A" w:rsidRDefault="00C66D0A" w:rsidP="00C66D0A">
      <w:pPr>
        <w:ind w:firstLine="720"/>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В соответствии с </w:t>
      </w:r>
      <w:hyperlink r:id="rId13" w:history="1">
        <w:r w:rsidRPr="00C66D0A">
          <w:rPr>
            <w:rFonts w:ascii="Times New Roman" w:eastAsia="Times New Roman" w:hAnsi="Times New Roman" w:cs="Times New Roman"/>
            <w:b/>
            <w:bCs/>
            <w:sz w:val="24"/>
            <w:szCs w:val="24"/>
          </w:rPr>
          <w:t>Трудовым кодексом</w:t>
        </w:r>
      </w:hyperlink>
      <w:r w:rsidRPr="00C66D0A">
        <w:rPr>
          <w:rFonts w:ascii="Times New Roman" w:eastAsia="Times New Roman" w:hAnsi="Times New Roman" w:cs="Times New Roman"/>
          <w:sz w:val="24"/>
          <w:szCs w:val="24"/>
        </w:rPr>
        <w:t xml:space="preserve"> Российской Федерации Правительство Российской Федерации постановляет:</w:t>
      </w:r>
    </w:p>
    <w:p w:rsidR="00C66D0A" w:rsidRPr="00C66D0A" w:rsidRDefault="00C66D0A" w:rsidP="00C66D0A">
      <w:pPr>
        <w:ind w:firstLine="720"/>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1. Установить работникам, занятым на тяжелых работах, работах с вредными и (или) опасными и иными особыми условиями труда, по результатам </w:t>
      </w:r>
      <w:hyperlink r:id="rId14" w:history="1">
        <w:r w:rsidRPr="00C66D0A">
          <w:rPr>
            <w:rFonts w:ascii="Times New Roman" w:eastAsia="Times New Roman" w:hAnsi="Times New Roman" w:cs="Times New Roman"/>
            <w:b/>
            <w:bCs/>
            <w:sz w:val="24"/>
            <w:szCs w:val="24"/>
          </w:rPr>
          <w:t>аттестации</w:t>
        </w:r>
      </w:hyperlink>
      <w:r w:rsidRPr="00C66D0A">
        <w:rPr>
          <w:rFonts w:ascii="Times New Roman" w:eastAsia="Times New Roman" w:hAnsi="Times New Roman" w:cs="Times New Roman"/>
          <w:sz w:val="24"/>
          <w:szCs w:val="24"/>
        </w:rPr>
        <w:t xml:space="preserve"> рабочих </w:t>
      </w:r>
      <w:proofErr w:type="gramStart"/>
      <w:r w:rsidRPr="00C66D0A">
        <w:rPr>
          <w:rFonts w:ascii="Times New Roman" w:eastAsia="Times New Roman" w:hAnsi="Times New Roman" w:cs="Times New Roman"/>
          <w:sz w:val="24"/>
          <w:szCs w:val="24"/>
        </w:rPr>
        <w:t>мест</w:t>
      </w:r>
      <w:proofErr w:type="gramEnd"/>
      <w:r w:rsidRPr="00C66D0A">
        <w:rPr>
          <w:rFonts w:ascii="Times New Roman" w:eastAsia="Times New Roman" w:hAnsi="Times New Roman" w:cs="Times New Roman"/>
          <w:sz w:val="24"/>
          <w:szCs w:val="24"/>
        </w:rPr>
        <w:t xml:space="preserve"> следующие компенсации:</w:t>
      </w:r>
    </w:p>
    <w:p w:rsidR="00C66D0A" w:rsidRPr="00C66D0A" w:rsidRDefault="00C66D0A" w:rsidP="00C66D0A">
      <w:pPr>
        <w:ind w:firstLine="720"/>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сокращенная продолжительность рабочего времени - не более 36 часов в неделю в соответствии со </w:t>
      </w:r>
      <w:hyperlink r:id="rId15" w:history="1">
        <w:r w:rsidRPr="00C66D0A">
          <w:rPr>
            <w:rFonts w:ascii="Times New Roman" w:eastAsia="Times New Roman" w:hAnsi="Times New Roman" w:cs="Times New Roman"/>
            <w:b/>
            <w:bCs/>
            <w:sz w:val="24"/>
            <w:szCs w:val="24"/>
          </w:rPr>
          <w:t>статьей 92</w:t>
        </w:r>
      </w:hyperlink>
      <w:r w:rsidRPr="00C66D0A">
        <w:rPr>
          <w:rFonts w:ascii="Times New Roman" w:eastAsia="Times New Roman" w:hAnsi="Times New Roman" w:cs="Times New Roman"/>
          <w:sz w:val="24"/>
          <w:szCs w:val="24"/>
        </w:rPr>
        <w:t xml:space="preserve"> Трудового кодекса Российской Федерации;</w:t>
      </w:r>
    </w:p>
    <w:p w:rsidR="00C66D0A" w:rsidRPr="00C66D0A" w:rsidRDefault="00C66D0A" w:rsidP="00C66D0A">
      <w:pPr>
        <w:ind w:firstLine="720"/>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ежегодный дополнительный оплачиваемый отпуск - не менее 7 календарных дней;</w:t>
      </w:r>
    </w:p>
    <w:p w:rsidR="00C66D0A" w:rsidRPr="00C66D0A" w:rsidRDefault="00C66D0A" w:rsidP="00C66D0A">
      <w:pPr>
        <w:ind w:firstLine="720"/>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lastRenderedPageBreak/>
        <w:t>повышение оплаты труда - не менее 4 процентов тарифной ставки (оклада), установленной для различных видов работ с нормальными условиями труда.</w:t>
      </w:r>
    </w:p>
    <w:p w:rsidR="00C66D0A" w:rsidRPr="00C66D0A" w:rsidRDefault="00C66D0A" w:rsidP="00C66D0A">
      <w:pPr>
        <w:ind w:firstLine="720"/>
        <w:jc w:val="both"/>
        <w:rPr>
          <w:rFonts w:ascii="Times New Roman" w:eastAsia="Times New Roman" w:hAnsi="Times New Roman" w:cs="Times New Roman"/>
          <w:sz w:val="24"/>
          <w:szCs w:val="24"/>
        </w:rPr>
      </w:pPr>
      <w:bookmarkStart w:id="13" w:name="sub_2"/>
      <w:r w:rsidRPr="00C66D0A">
        <w:rPr>
          <w:rFonts w:ascii="Times New Roman" w:eastAsia="Times New Roman" w:hAnsi="Times New Roman" w:cs="Times New Roman"/>
          <w:sz w:val="24"/>
          <w:szCs w:val="24"/>
        </w:rPr>
        <w:t>2.А также условия предоставления указанных компенсаций.</w:t>
      </w:r>
    </w:p>
    <w:p w:rsidR="00C66D0A" w:rsidRPr="00C66D0A" w:rsidRDefault="00C66D0A" w:rsidP="00C66D0A">
      <w:pPr>
        <w:ind w:firstLine="720"/>
        <w:jc w:val="both"/>
        <w:rPr>
          <w:rFonts w:ascii="Times New Roman" w:eastAsia="Times New Roman" w:hAnsi="Times New Roman" w:cs="Times New Roman"/>
          <w:b/>
          <w:sz w:val="24"/>
          <w:szCs w:val="24"/>
        </w:rPr>
      </w:pPr>
      <w:bookmarkStart w:id="14" w:name="sub_3"/>
      <w:bookmarkEnd w:id="13"/>
      <w:r w:rsidRPr="00C66D0A">
        <w:rPr>
          <w:rFonts w:ascii="Times New Roman" w:eastAsia="Times New Roman" w:hAnsi="Times New Roman" w:cs="Times New Roman"/>
          <w:b/>
          <w:sz w:val="24"/>
          <w:szCs w:val="24"/>
        </w:rPr>
        <w:t>3. </w:t>
      </w:r>
      <w:hyperlink r:id="rId16" w:history="1">
        <w:r w:rsidRPr="00C66D0A">
          <w:rPr>
            <w:rFonts w:ascii="Times New Roman" w:eastAsia="Times New Roman" w:hAnsi="Times New Roman" w:cs="Times New Roman"/>
            <w:bCs/>
            <w:sz w:val="24"/>
            <w:szCs w:val="24"/>
          </w:rPr>
          <w:t>Утратил силу</w:t>
        </w:r>
      </w:hyperlink>
      <w:r w:rsidRPr="00C66D0A">
        <w:rPr>
          <w:rFonts w:ascii="Times New Roman" w:eastAsia="Times New Roman" w:hAnsi="Times New Roman" w:cs="Times New Roman"/>
          <w:b/>
          <w:sz w:val="24"/>
          <w:szCs w:val="24"/>
        </w:rPr>
        <w:t>.</w:t>
      </w:r>
    </w:p>
    <w:bookmarkEnd w:id="14"/>
    <w:p w:rsidR="00C66D0A" w:rsidRPr="00C66D0A" w:rsidRDefault="00C66D0A" w:rsidP="00C66D0A">
      <w:pPr>
        <w:widowControl w:val="0"/>
        <w:autoSpaceDE w:val="0"/>
        <w:autoSpaceDN w:val="0"/>
        <w:adjustRightInd w:val="0"/>
        <w:spacing w:before="75" w:after="0" w:line="240" w:lineRule="auto"/>
        <w:ind w:left="6542" w:firstLine="538"/>
        <w:jc w:val="both"/>
        <w:rPr>
          <w:rFonts w:ascii="Times New Roman" w:eastAsia="Calibri" w:hAnsi="Times New Roman" w:cs="Times New Roman"/>
          <w:b/>
          <w:bCs/>
          <w:color w:val="353842"/>
          <w:sz w:val="24"/>
          <w:szCs w:val="24"/>
          <w:shd w:val="clear" w:color="auto" w:fill="F0F0F0"/>
          <w:lang w:eastAsia="ru-RU"/>
        </w:rPr>
      </w:pPr>
      <w:r w:rsidRPr="00C66D0A">
        <w:rPr>
          <w:rFonts w:ascii="Times New Roman" w:eastAsia="Calibri" w:hAnsi="Times New Roman" w:cs="Times New Roman"/>
          <w:b/>
          <w:bCs/>
          <w:color w:val="000000"/>
          <w:sz w:val="24"/>
          <w:szCs w:val="24"/>
          <w:shd w:val="clear" w:color="auto" w:fill="F0F0F0"/>
          <w:lang w:eastAsia="ru-RU"/>
        </w:rPr>
        <w:t>Приложение № 6</w:t>
      </w:r>
    </w:p>
    <w:p w:rsidR="00C66D0A" w:rsidRPr="00C66D0A" w:rsidRDefault="00C66D0A" w:rsidP="00C66D0A">
      <w:pPr>
        <w:keepNext/>
        <w:spacing w:after="0" w:line="240" w:lineRule="auto"/>
        <w:jc w:val="center"/>
        <w:outlineLvl w:val="0"/>
        <w:rPr>
          <w:rFonts w:ascii="Times New Roman" w:eastAsia="Calibri" w:hAnsi="Times New Roman" w:cs="Times New Roman"/>
          <w:b/>
          <w:bCs/>
          <w:w w:val="90"/>
          <w:kern w:val="32"/>
          <w:sz w:val="28"/>
          <w:szCs w:val="28"/>
          <w:effect w:val="antsBlack"/>
          <w:lang w:eastAsia="ru-RU"/>
        </w:rPr>
      </w:pPr>
      <w:r w:rsidRPr="00C66D0A">
        <w:rPr>
          <w:rFonts w:ascii="Times New Roman" w:eastAsia="Calibri" w:hAnsi="Times New Roman" w:cs="Times New Roman"/>
          <w:b/>
          <w:bCs/>
          <w:w w:val="90"/>
          <w:kern w:val="32"/>
          <w:sz w:val="28"/>
          <w:szCs w:val="28"/>
          <w:effect w:val="antsBlack"/>
          <w:lang w:eastAsia="ru-RU"/>
        </w:rPr>
        <w:t>Типовые нормы</w:t>
      </w:r>
      <w:r w:rsidRPr="00C66D0A">
        <w:rPr>
          <w:rFonts w:ascii="Times New Roman" w:eastAsia="Calibri" w:hAnsi="Times New Roman" w:cs="Times New Roman"/>
          <w:b/>
          <w:bCs/>
          <w:w w:val="90"/>
          <w:kern w:val="32"/>
          <w:sz w:val="28"/>
          <w:szCs w:val="28"/>
          <w:effect w:val="antsBlack"/>
          <w:lang w:eastAsia="ru-RU"/>
        </w:rPr>
        <w:br/>
        <w:t>бесплатной выдачи сертифицированных специальной одежды, специальной обуви и других средств индивидуальной защиты работникам сквозных профессий и должностей всех отраслей экономики,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(извлечение)</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N │Наименование профессий│ Наименование средств  │Норма выдачи на год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roofErr w:type="gramStart"/>
      <w:r w:rsidRPr="00C66D0A">
        <w:rPr>
          <w:rFonts w:ascii="Courier New" w:eastAsia="Calibri" w:hAnsi="Courier New" w:cs="Courier New"/>
          <w:sz w:val="20"/>
          <w:szCs w:val="20"/>
          <w:lang w:eastAsia="ru-RU"/>
        </w:rPr>
        <w:t>п</w:t>
      </w:r>
      <w:proofErr w:type="gramEnd"/>
      <w:r w:rsidRPr="00C66D0A">
        <w:rPr>
          <w:rFonts w:ascii="Courier New" w:eastAsia="Calibri" w:hAnsi="Courier New" w:cs="Courier New"/>
          <w:sz w:val="20"/>
          <w:szCs w:val="20"/>
          <w:lang w:eastAsia="ru-RU"/>
        </w:rPr>
        <w:t>/п│     и должностей     │ индивидуальной защиты │ (количество единиц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  или комплектов)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1 │          2           │           3           │         4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│17.│Гардеробщик           │Халат хлопчатобумажный │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│или халат из </w:t>
      </w:r>
      <w:proofErr w:type="gramStart"/>
      <w:r w:rsidRPr="00C66D0A">
        <w:rPr>
          <w:rFonts w:ascii="Courier New" w:eastAsia="Calibri" w:hAnsi="Courier New" w:cs="Courier New"/>
          <w:sz w:val="20"/>
          <w:szCs w:val="20"/>
          <w:lang w:eastAsia="ru-RU"/>
        </w:rPr>
        <w:t>смешанных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│тканей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│20.│Дворник               │Костюм хлопчатобумажный│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│для защиты от </w:t>
      </w:r>
      <w:proofErr w:type="gramStart"/>
      <w:r w:rsidRPr="00C66D0A">
        <w:rPr>
          <w:rFonts w:ascii="Courier New" w:eastAsia="Calibri" w:hAnsi="Courier New" w:cs="Courier New"/>
          <w:sz w:val="20"/>
          <w:szCs w:val="20"/>
          <w:lang w:eastAsia="ru-RU"/>
        </w:rPr>
        <w:t>общих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или костюм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│из смешанных тканей </w:t>
      </w:r>
      <w:proofErr w:type="gramStart"/>
      <w:r w:rsidRPr="00C66D0A">
        <w:rPr>
          <w:rFonts w:ascii="Courier New" w:eastAsia="Calibri" w:hAnsi="Courier New" w:cs="Courier New"/>
          <w:sz w:val="20"/>
          <w:szCs w:val="20"/>
          <w:lang w:eastAsia="ru-RU"/>
        </w:rPr>
        <w:t>для</w:t>
      </w:r>
      <w:proofErr w:type="gramEnd"/>
      <w:r w:rsidRPr="00C66D0A">
        <w:rPr>
          <w:rFonts w:ascii="Courier New" w:eastAsia="Calibri" w:hAnsi="Courier New" w:cs="Courier New"/>
          <w:sz w:val="20"/>
          <w:szCs w:val="20"/>
          <w:lang w:eastAsia="ru-RU"/>
        </w:rPr>
        <w:t>│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│защиты от </w:t>
      </w:r>
      <w:proofErr w:type="gramStart"/>
      <w:r w:rsidRPr="00C66D0A">
        <w:rPr>
          <w:rFonts w:ascii="Courier New" w:eastAsia="Calibri" w:hAnsi="Courier New" w:cs="Courier New"/>
          <w:sz w:val="20"/>
          <w:szCs w:val="20"/>
          <w:lang w:eastAsia="ru-RU"/>
        </w:rPr>
        <w:t>общих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│Фартук хлопчатобумажный│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│с нагрудником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│Рукавицы               │       6 пар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│комбинированные или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│Перчатки с </w:t>
      </w:r>
      <w:proofErr w:type="gramStart"/>
      <w:r w:rsidRPr="00C66D0A">
        <w:rPr>
          <w:rFonts w:ascii="Courier New" w:eastAsia="Calibri" w:hAnsi="Courier New" w:cs="Courier New"/>
          <w:sz w:val="20"/>
          <w:szCs w:val="20"/>
          <w:lang w:eastAsia="ru-RU"/>
        </w:rPr>
        <w:t>полимерным</w:t>
      </w:r>
      <w:proofErr w:type="gramEnd"/>
      <w:r w:rsidRPr="00C66D0A">
        <w:rPr>
          <w:rFonts w:ascii="Courier New" w:eastAsia="Calibri" w:hAnsi="Courier New" w:cs="Courier New"/>
          <w:sz w:val="20"/>
          <w:szCs w:val="20"/>
          <w:lang w:eastAsia="ru-RU"/>
        </w:rPr>
        <w:t xml:space="preserve">  │       6 пар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│покрытием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│Плащ непромокаемый     │    1 на 3 года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Зимой дополнительно: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│Куртка на </w:t>
      </w:r>
      <w:proofErr w:type="gramStart"/>
      <w:r w:rsidRPr="00C66D0A">
        <w:rPr>
          <w:rFonts w:ascii="Courier New" w:eastAsia="Calibri" w:hAnsi="Courier New" w:cs="Courier New"/>
          <w:sz w:val="20"/>
          <w:szCs w:val="20"/>
          <w:lang w:eastAsia="ru-RU"/>
        </w:rPr>
        <w:t>утепляющей</w:t>
      </w:r>
      <w:proofErr w:type="gramEnd"/>
      <w:r w:rsidRPr="00C66D0A">
        <w:rPr>
          <w:rFonts w:ascii="Courier New" w:eastAsia="Calibri" w:hAnsi="Courier New" w:cs="Courier New"/>
          <w:sz w:val="20"/>
          <w:szCs w:val="20"/>
          <w:lang w:eastAsia="ru-RU"/>
        </w:rPr>
        <w:t xml:space="preserve">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│прокладке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│Валенки или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│Сапоги кожаные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│утепленные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│37.│Лаборанты всех</w:t>
      </w:r>
      <w:proofErr w:type="gramStart"/>
      <w:r w:rsidRPr="00C66D0A">
        <w:rPr>
          <w:rFonts w:ascii="Courier New" w:eastAsia="Calibri" w:hAnsi="Courier New" w:cs="Courier New"/>
          <w:sz w:val="20"/>
          <w:szCs w:val="20"/>
          <w:lang w:eastAsia="ru-RU"/>
        </w:rPr>
        <w:t xml:space="preserve">        │П</w:t>
      </w:r>
      <w:proofErr w:type="gramEnd"/>
      <w:r w:rsidRPr="00C66D0A">
        <w:rPr>
          <w:rFonts w:ascii="Courier New" w:eastAsia="Calibri" w:hAnsi="Courier New" w:cs="Courier New"/>
          <w:sz w:val="20"/>
          <w:szCs w:val="20"/>
          <w:lang w:eastAsia="ru-RU"/>
        </w:rPr>
        <w:t>ри выполнении работ в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│наименований; техник  │     химических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технологических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lastRenderedPageBreak/>
        <w:t xml:space="preserve">│   │                      │     </w:t>
      </w:r>
      <w:proofErr w:type="gramStart"/>
      <w:r w:rsidRPr="00C66D0A">
        <w:rPr>
          <w:rFonts w:ascii="Courier New" w:eastAsia="Calibri" w:hAnsi="Courier New" w:cs="Courier New"/>
          <w:sz w:val="20"/>
          <w:szCs w:val="20"/>
          <w:lang w:eastAsia="ru-RU"/>
        </w:rPr>
        <w:t>лабораториях</w:t>
      </w:r>
      <w:proofErr w:type="gramEnd"/>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│Халат хлопчатобумажный │   1 на 1,5 года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│или халат из </w:t>
      </w:r>
      <w:proofErr w:type="gramStart"/>
      <w:r w:rsidRPr="00C66D0A">
        <w:rPr>
          <w:rFonts w:ascii="Courier New" w:eastAsia="Calibri" w:hAnsi="Courier New" w:cs="Courier New"/>
          <w:sz w:val="20"/>
          <w:szCs w:val="20"/>
          <w:lang w:eastAsia="ru-RU"/>
        </w:rPr>
        <w:t>смешанных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│тканей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roofErr w:type="gramStart"/>
      <w:r w:rsidRPr="00C66D0A">
        <w:rPr>
          <w:rFonts w:ascii="Courier New" w:eastAsia="Calibri" w:hAnsi="Courier New" w:cs="Courier New"/>
          <w:sz w:val="20"/>
          <w:szCs w:val="20"/>
          <w:lang w:eastAsia="ru-RU"/>
        </w:rPr>
        <w:t>Фартук</w:t>
      </w:r>
      <w:proofErr w:type="gramEnd"/>
      <w:r w:rsidRPr="00C66D0A">
        <w:rPr>
          <w:rFonts w:ascii="Courier New" w:eastAsia="Calibri" w:hAnsi="Courier New" w:cs="Courier New"/>
          <w:sz w:val="20"/>
          <w:szCs w:val="20"/>
          <w:lang w:eastAsia="ru-RU"/>
        </w:rPr>
        <w:t xml:space="preserve"> прорезиненный с │      дежурный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│нагрудником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│Тапочки кожаные или    │       2 пары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│Ботинки кожаные        │       1 пара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│Перчатки резиновые или │      дежурные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│Перчатки с </w:t>
      </w:r>
      <w:proofErr w:type="gramStart"/>
      <w:r w:rsidRPr="00C66D0A">
        <w:rPr>
          <w:rFonts w:ascii="Courier New" w:eastAsia="Calibri" w:hAnsi="Courier New" w:cs="Courier New"/>
          <w:sz w:val="20"/>
          <w:szCs w:val="20"/>
          <w:lang w:eastAsia="ru-RU"/>
        </w:rPr>
        <w:t>полимерным</w:t>
      </w:r>
      <w:proofErr w:type="gramEnd"/>
      <w:r w:rsidRPr="00C66D0A">
        <w:rPr>
          <w:rFonts w:ascii="Courier New" w:eastAsia="Calibri" w:hAnsi="Courier New" w:cs="Courier New"/>
          <w:sz w:val="20"/>
          <w:szCs w:val="20"/>
          <w:lang w:eastAsia="ru-RU"/>
        </w:rPr>
        <w:t xml:space="preserve">  │      дежурные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│покрытием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│Очки защитные          │     до износа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│39.│Маляр</w:t>
      </w:r>
      <w:proofErr w:type="gramStart"/>
      <w:r w:rsidRPr="00C66D0A">
        <w:rPr>
          <w:rFonts w:ascii="Courier New" w:eastAsia="Calibri" w:hAnsi="Courier New" w:cs="Courier New"/>
          <w:sz w:val="20"/>
          <w:szCs w:val="20"/>
          <w:lang w:eastAsia="ru-RU"/>
        </w:rPr>
        <w:t xml:space="preserve">                 │ П</w:t>
      </w:r>
      <w:proofErr w:type="gramEnd"/>
      <w:r w:rsidRPr="00C66D0A">
        <w:rPr>
          <w:rFonts w:ascii="Courier New" w:eastAsia="Calibri" w:hAnsi="Courier New" w:cs="Courier New"/>
          <w:sz w:val="20"/>
          <w:szCs w:val="20"/>
          <w:lang w:eastAsia="ru-RU"/>
        </w:rPr>
        <w:t>ри выполнении работы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по окраске деталей,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приборов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│и аппаратуры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│светящимися красками: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│Халат хлопчатобумажный │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│или халат из </w:t>
      </w:r>
      <w:proofErr w:type="gramStart"/>
      <w:r w:rsidRPr="00C66D0A">
        <w:rPr>
          <w:rFonts w:ascii="Courier New" w:eastAsia="Calibri" w:hAnsi="Courier New" w:cs="Courier New"/>
          <w:sz w:val="20"/>
          <w:szCs w:val="20"/>
          <w:lang w:eastAsia="ru-RU"/>
        </w:rPr>
        <w:t>смешанных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│тканей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│Головной убор          │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│Напальчники            │     до износа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│Очки защитные          │     до износа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│Респиратор             │     до износа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│46.│Машинист по стирке и  │Костюм хлопчатобумажный│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│ремонту спецодежды    │для защиты от </w:t>
      </w:r>
      <w:proofErr w:type="gramStart"/>
      <w:r w:rsidRPr="00C66D0A">
        <w:rPr>
          <w:rFonts w:ascii="Courier New" w:eastAsia="Calibri" w:hAnsi="Courier New" w:cs="Courier New"/>
          <w:sz w:val="20"/>
          <w:szCs w:val="20"/>
          <w:lang w:eastAsia="ru-RU"/>
        </w:rPr>
        <w:t>общих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или костюм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│из смешанных тканей </w:t>
      </w:r>
      <w:proofErr w:type="gramStart"/>
      <w:r w:rsidRPr="00C66D0A">
        <w:rPr>
          <w:rFonts w:ascii="Courier New" w:eastAsia="Calibri" w:hAnsi="Courier New" w:cs="Courier New"/>
          <w:sz w:val="20"/>
          <w:szCs w:val="20"/>
          <w:lang w:eastAsia="ru-RU"/>
        </w:rPr>
        <w:t>для</w:t>
      </w:r>
      <w:proofErr w:type="gramEnd"/>
      <w:r w:rsidRPr="00C66D0A">
        <w:rPr>
          <w:rFonts w:ascii="Courier New" w:eastAsia="Calibri" w:hAnsi="Courier New" w:cs="Courier New"/>
          <w:sz w:val="20"/>
          <w:szCs w:val="20"/>
          <w:lang w:eastAsia="ru-RU"/>
        </w:rPr>
        <w:t>│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│защиты от </w:t>
      </w:r>
      <w:proofErr w:type="gramStart"/>
      <w:r w:rsidRPr="00C66D0A">
        <w:rPr>
          <w:rFonts w:ascii="Courier New" w:eastAsia="Calibri" w:hAnsi="Courier New" w:cs="Courier New"/>
          <w:sz w:val="20"/>
          <w:szCs w:val="20"/>
          <w:lang w:eastAsia="ru-RU"/>
        </w:rPr>
        <w:t>общих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│Фартук хлопчатобумажный│         2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│с нагрудником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│Сапоги резиновые       │       1 пара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│Перчатки резиновые     │      дежурные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│Рукавицы               │       4 пары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│комбинированные или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│Перчатки с </w:t>
      </w:r>
      <w:proofErr w:type="gramStart"/>
      <w:r w:rsidRPr="00C66D0A">
        <w:rPr>
          <w:rFonts w:ascii="Courier New" w:eastAsia="Calibri" w:hAnsi="Courier New" w:cs="Courier New"/>
          <w:sz w:val="20"/>
          <w:szCs w:val="20"/>
          <w:lang w:eastAsia="ru-RU"/>
        </w:rPr>
        <w:t>полимерным</w:t>
      </w:r>
      <w:proofErr w:type="gramEnd"/>
      <w:r w:rsidRPr="00C66D0A">
        <w:rPr>
          <w:rFonts w:ascii="Courier New" w:eastAsia="Calibri" w:hAnsi="Courier New" w:cs="Courier New"/>
          <w:sz w:val="20"/>
          <w:szCs w:val="20"/>
          <w:lang w:eastAsia="ru-RU"/>
        </w:rPr>
        <w:t xml:space="preserve">  │       4 пары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│покрытием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│52.│Оператор котельной</w:t>
      </w:r>
      <w:proofErr w:type="gramStart"/>
      <w:r w:rsidRPr="00C66D0A">
        <w:rPr>
          <w:rFonts w:ascii="Courier New" w:eastAsia="Calibri" w:hAnsi="Courier New" w:cs="Courier New"/>
          <w:sz w:val="20"/>
          <w:szCs w:val="20"/>
          <w:lang w:eastAsia="ru-RU"/>
        </w:rPr>
        <w:t xml:space="preserve">    │П</w:t>
      </w:r>
      <w:proofErr w:type="gramEnd"/>
      <w:r w:rsidRPr="00C66D0A">
        <w:rPr>
          <w:rFonts w:ascii="Courier New" w:eastAsia="Calibri" w:hAnsi="Courier New" w:cs="Courier New"/>
          <w:sz w:val="20"/>
          <w:szCs w:val="20"/>
          <w:lang w:eastAsia="ru-RU"/>
        </w:rPr>
        <w:t>ри работе в котельной,│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работающей на жидком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lastRenderedPageBreak/>
        <w:t xml:space="preserve">│   │                      │       </w:t>
      </w:r>
      <w:proofErr w:type="gramStart"/>
      <w:r w:rsidRPr="00C66D0A">
        <w:rPr>
          <w:rFonts w:ascii="Courier New" w:eastAsia="Calibri" w:hAnsi="Courier New" w:cs="Courier New"/>
          <w:sz w:val="20"/>
          <w:szCs w:val="20"/>
          <w:lang w:eastAsia="ru-RU"/>
        </w:rPr>
        <w:t>топливе</w:t>
      </w:r>
      <w:proofErr w:type="gramEnd"/>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│Костюм хлопчатобумажный│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│для защиты от </w:t>
      </w:r>
      <w:proofErr w:type="gramStart"/>
      <w:r w:rsidRPr="00C66D0A">
        <w:rPr>
          <w:rFonts w:ascii="Courier New" w:eastAsia="Calibri" w:hAnsi="Courier New" w:cs="Courier New"/>
          <w:sz w:val="20"/>
          <w:szCs w:val="20"/>
          <w:lang w:eastAsia="ru-RU"/>
        </w:rPr>
        <w:t>общих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или костюм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│из смешанных тканей </w:t>
      </w:r>
      <w:proofErr w:type="gramStart"/>
      <w:r w:rsidRPr="00C66D0A">
        <w:rPr>
          <w:rFonts w:ascii="Courier New" w:eastAsia="Calibri" w:hAnsi="Courier New" w:cs="Courier New"/>
          <w:sz w:val="20"/>
          <w:szCs w:val="20"/>
          <w:lang w:eastAsia="ru-RU"/>
        </w:rPr>
        <w:t>для</w:t>
      </w:r>
      <w:proofErr w:type="gramEnd"/>
      <w:r w:rsidRPr="00C66D0A">
        <w:rPr>
          <w:rFonts w:ascii="Courier New" w:eastAsia="Calibri" w:hAnsi="Courier New" w:cs="Courier New"/>
          <w:sz w:val="20"/>
          <w:szCs w:val="20"/>
          <w:lang w:eastAsia="ru-RU"/>
        </w:rPr>
        <w:t>│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│защиты от </w:t>
      </w:r>
      <w:proofErr w:type="gramStart"/>
      <w:r w:rsidRPr="00C66D0A">
        <w:rPr>
          <w:rFonts w:ascii="Courier New" w:eastAsia="Calibri" w:hAnsi="Courier New" w:cs="Courier New"/>
          <w:sz w:val="20"/>
          <w:szCs w:val="20"/>
          <w:lang w:eastAsia="ru-RU"/>
        </w:rPr>
        <w:t>общих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│Рукавицы               │       12 пар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│комбинированные или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│Перчатки с </w:t>
      </w:r>
      <w:proofErr w:type="gramStart"/>
      <w:r w:rsidRPr="00C66D0A">
        <w:rPr>
          <w:rFonts w:ascii="Courier New" w:eastAsia="Calibri" w:hAnsi="Courier New" w:cs="Courier New"/>
          <w:sz w:val="20"/>
          <w:szCs w:val="20"/>
          <w:lang w:eastAsia="ru-RU"/>
        </w:rPr>
        <w:t>полимерным</w:t>
      </w:r>
      <w:proofErr w:type="gramEnd"/>
      <w:r w:rsidRPr="00C66D0A">
        <w:rPr>
          <w:rFonts w:ascii="Courier New" w:eastAsia="Calibri" w:hAnsi="Courier New" w:cs="Courier New"/>
          <w:sz w:val="20"/>
          <w:szCs w:val="20"/>
          <w:lang w:eastAsia="ru-RU"/>
        </w:rPr>
        <w:t xml:space="preserve">  │       12 пар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│покрытием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│Очки защитные          │     до износа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│При работе в котельной,│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  </w:t>
      </w:r>
      <w:proofErr w:type="gramStart"/>
      <w:r w:rsidRPr="00C66D0A">
        <w:rPr>
          <w:rFonts w:ascii="Courier New" w:eastAsia="Calibri" w:hAnsi="Courier New" w:cs="Courier New"/>
          <w:sz w:val="20"/>
          <w:szCs w:val="20"/>
          <w:lang w:eastAsia="ru-RU"/>
        </w:rPr>
        <w:t>работающей</w:t>
      </w:r>
      <w:proofErr w:type="gramEnd"/>
      <w:r w:rsidRPr="00C66D0A">
        <w:rPr>
          <w:rFonts w:ascii="Courier New" w:eastAsia="Calibri" w:hAnsi="Courier New" w:cs="Courier New"/>
          <w:sz w:val="20"/>
          <w:szCs w:val="20"/>
          <w:lang w:eastAsia="ru-RU"/>
        </w:rPr>
        <w:t xml:space="preserve"> на газе: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│Костюм хлопчатобумажный│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│для защиты от </w:t>
      </w:r>
      <w:proofErr w:type="gramStart"/>
      <w:r w:rsidRPr="00C66D0A">
        <w:rPr>
          <w:rFonts w:ascii="Courier New" w:eastAsia="Calibri" w:hAnsi="Courier New" w:cs="Courier New"/>
          <w:sz w:val="20"/>
          <w:szCs w:val="20"/>
          <w:lang w:eastAsia="ru-RU"/>
        </w:rPr>
        <w:t>общих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или костюм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│из смешанных тканей </w:t>
      </w:r>
      <w:proofErr w:type="gramStart"/>
      <w:r w:rsidRPr="00C66D0A">
        <w:rPr>
          <w:rFonts w:ascii="Courier New" w:eastAsia="Calibri" w:hAnsi="Courier New" w:cs="Courier New"/>
          <w:sz w:val="20"/>
          <w:szCs w:val="20"/>
          <w:lang w:eastAsia="ru-RU"/>
        </w:rPr>
        <w:t>для</w:t>
      </w:r>
      <w:proofErr w:type="gramEnd"/>
      <w:r w:rsidRPr="00C66D0A">
        <w:rPr>
          <w:rFonts w:ascii="Courier New" w:eastAsia="Calibri" w:hAnsi="Courier New" w:cs="Courier New"/>
          <w:sz w:val="20"/>
          <w:szCs w:val="20"/>
          <w:lang w:eastAsia="ru-RU"/>
        </w:rPr>
        <w:t>│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│защиты от </w:t>
      </w:r>
      <w:proofErr w:type="gramStart"/>
      <w:r w:rsidRPr="00C66D0A">
        <w:rPr>
          <w:rFonts w:ascii="Courier New" w:eastAsia="Calibri" w:hAnsi="Courier New" w:cs="Courier New"/>
          <w:sz w:val="20"/>
          <w:szCs w:val="20"/>
          <w:lang w:eastAsia="ru-RU"/>
        </w:rPr>
        <w:t>общих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│64.│Рабочий по            │Костюм брезентовый или │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│благоустройству;      │костюм хлопчатобумажный│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│рабочий по            │для защиты от </w:t>
      </w:r>
      <w:proofErr w:type="gramStart"/>
      <w:r w:rsidRPr="00C66D0A">
        <w:rPr>
          <w:rFonts w:ascii="Courier New" w:eastAsia="Calibri" w:hAnsi="Courier New" w:cs="Courier New"/>
          <w:sz w:val="20"/>
          <w:szCs w:val="20"/>
          <w:lang w:eastAsia="ru-RU"/>
        </w:rPr>
        <w:t>общих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│комплексному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│обслуживанию и </w:t>
      </w:r>
      <w:proofErr w:type="spellStart"/>
      <w:r w:rsidRPr="00C66D0A">
        <w:rPr>
          <w:rFonts w:ascii="Courier New" w:eastAsia="Calibri" w:hAnsi="Courier New" w:cs="Courier New"/>
          <w:sz w:val="20"/>
          <w:szCs w:val="20"/>
          <w:lang w:eastAsia="ru-RU"/>
        </w:rPr>
        <w:t>ремонту│загрязнений</w:t>
      </w:r>
      <w:proofErr w:type="spellEnd"/>
      <w:r w:rsidRPr="00C66D0A">
        <w:rPr>
          <w:rFonts w:ascii="Courier New" w:eastAsia="Calibri" w:hAnsi="Courier New" w:cs="Courier New"/>
          <w:sz w:val="20"/>
          <w:szCs w:val="20"/>
          <w:lang w:eastAsia="ru-RU"/>
        </w:rPr>
        <w:t xml:space="preserve">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│зданий;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│рабочий по </w:t>
      </w:r>
      <w:proofErr w:type="spellStart"/>
      <w:proofErr w:type="gramStart"/>
      <w:r w:rsidRPr="00C66D0A">
        <w:rPr>
          <w:rFonts w:ascii="Courier New" w:eastAsia="Calibri" w:hAnsi="Courier New" w:cs="Courier New"/>
          <w:sz w:val="20"/>
          <w:szCs w:val="20"/>
          <w:lang w:eastAsia="ru-RU"/>
        </w:rPr>
        <w:t>комплексной</w:t>
      </w:r>
      <w:proofErr w:type="gramEnd"/>
      <w:r w:rsidRPr="00C66D0A">
        <w:rPr>
          <w:rFonts w:ascii="Courier New" w:eastAsia="Calibri" w:hAnsi="Courier New" w:cs="Courier New"/>
          <w:sz w:val="20"/>
          <w:szCs w:val="20"/>
          <w:lang w:eastAsia="ru-RU"/>
        </w:rPr>
        <w:t>│воздействий</w:t>
      </w:r>
      <w:proofErr w:type="spellEnd"/>
      <w:r w:rsidRPr="00C66D0A">
        <w:rPr>
          <w:rFonts w:ascii="Courier New" w:eastAsia="Calibri" w:hAnsi="Courier New" w:cs="Courier New"/>
          <w:sz w:val="20"/>
          <w:szCs w:val="20"/>
          <w:lang w:eastAsia="ru-RU"/>
        </w:rPr>
        <w:t>, или костюм│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│уборке и содержанию   │из смешанных тканей </w:t>
      </w:r>
      <w:proofErr w:type="gramStart"/>
      <w:r w:rsidRPr="00C66D0A">
        <w:rPr>
          <w:rFonts w:ascii="Courier New" w:eastAsia="Calibri" w:hAnsi="Courier New" w:cs="Courier New"/>
          <w:sz w:val="20"/>
          <w:szCs w:val="20"/>
          <w:lang w:eastAsia="ru-RU"/>
        </w:rPr>
        <w:t>для</w:t>
      </w:r>
      <w:proofErr w:type="gramEnd"/>
      <w:r w:rsidRPr="00C66D0A">
        <w:rPr>
          <w:rFonts w:ascii="Courier New" w:eastAsia="Calibri" w:hAnsi="Courier New" w:cs="Courier New"/>
          <w:sz w:val="20"/>
          <w:szCs w:val="20"/>
          <w:lang w:eastAsia="ru-RU"/>
        </w:rPr>
        <w:t>│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│домовладений          │защиты </w:t>
      </w:r>
      <w:proofErr w:type="gramStart"/>
      <w:r w:rsidRPr="00C66D0A">
        <w:rPr>
          <w:rFonts w:ascii="Courier New" w:eastAsia="Calibri" w:hAnsi="Courier New" w:cs="Courier New"/>
          <w:sz w:val="20"/>
          <w:szCs w:val="20"/>
          <w:lang w:eastAsia="ru-RU"/>
        </w:rPr>
        <w:t>от</w:t>
      </w:r>
      <w:proofErr w:type="gramEnd"/>
      <w:r w:rsidRPr="00C66D0A">
        <w:rPr>
          <w:rFonts w:ascii="Courier New" w:eastAsia="Calibri" w:hAnsi="Courier New" w:cs="Courier New"/>
          <w:sz w:val="20"/>
          <w:szCs w:val="20"/>
          <w:lang w:eastAsia="ru-RU"/>
        </w:rPr>
        <w:t xml:space="preserve"> общих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│Сапоги резиновые       │       1 пара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│Рукавицы брезентовые   │       4 пары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│или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│Перчатки с </w:t>
      </w:r>
      <w:proofErr w:type="gramStart"/>
      <w:r w:rsidRPr="00C66D0A">
        <w:rPr>
          <w:rFonts w:ascii="Courier New" w:eastAsia="Calibri" w:hAnsi="Courier New" w:cs="Courier New"/>
          <w:sz w:val="20"/>
          <w:szCs w:val="20"/>
          <w:lang w:eastAsia="ru-RU"/>
        </w:rPr>
        <w:t>полимерным</w:t>
      </w:r>
      <w:proofErr w:type="gramEnd"/>
      <w:r w:rsidRPr="00C66D0A">
        <w:rPr>
          <w:rFonts w:ascii="Courier New" w:eastAsia="Calibri" w:hAnsi="Courier New" w:cs="Courier New"/>
          <w:sz w:val="20"/>
          <w:szCs w:val="20"/>
          <w:lang w:eastAsia="ru-RU"/>
        </w:rPr>
        <w:t xml:space="preserve">  │       4 пары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│покрытием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│Респиратор             │     до износа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На наружных работах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зимой дополнительно: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lastRenderedPageBreak/>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│Куртка на </w:t>
      </w:r>
      <w:proofErr w:type="gramStart"/>
      <w:r w:rsidRPr="00C66D0A">
        <w:rPr>
          <w:rFonts w:ascii="Courier New" w:eastAsia="Calibri" w:hAnsi="Courier New" w:cs="Courier New"/>
          <w:sz w:val="20"/>
          <w:szCs w:val="20"/>
          <w:lang w:eastAsia="ru-RU"/>
        </w:rPr>
        <w:t>утепляющей</w:t>
      </w:r>
      <w:proofErr w:type="gramEnd"/>
      <w:r w:rsidRPr="00C66D0A">
        <w:rPr>
          <w:rFonts w:ascii="Courier New" w:eastAsia="Calibri" w:hAnsi="Courier New" w:cs="Courier New"/>
          <w:sz w:val="20"/>
          <w:szCs w:val="20"/>
          <w:lang w:eastAsia="ru-RU"/>
        </w:rPr>
        <w:t xml:space="preserve">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│прокладке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│Брюки на </w:t>
      </w:r>
      <w:proofErr w:type="gramStart"/>
      <w:r w:rsidRPr="00C66D0A">
        <w:rPr>
          <w:rFonts w:ascii="Courier New" w:eastAsia="Calibri" w:hAnsi="Courier New" w:cs="Courier New"/>
          <w:sz w:val="20"/>
          <w:szCs w:val="20"/>
          <w:lang w:eastAsia="ru-RU"/>
        </w:rPr>
        <w:t>утепляющей</w:t>
      </w:r>
      <w:proofErr w:type="gramEnd"/>
      <w:r w:rsidRPr="00C66D0A">
        <w:rPr>
          <w:rFonts w:ascii="Courier New" w:eastAsia="Calibri" w:hAnsi="Courier New" w:cs="Courier New"/>
          <w:sz w:val="20"/>
          <w:szCs w:val="20"/>
          <w:lang w:eastAsia="ru-RU"/>
        </w:rPr>
        <w:t xml:space="preserve">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│прокладке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│Валенки или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│Сапоги кожаные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│утепленные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│80.│Сторож (вахтер)       │   При занятости </w:t>
      </w:r>
      <w:proofErr w:type="gramStart"/>
      <w:r w:rsidRPr="00C66D0A">
        <w:rPr>
          <w:rFonts w:ascii="Courier New" w:eastAsia="Calibri" w:hAnsi="Courier New" w:cs="Courier New"/>
          <w:sz w:val="20"/>
          <w:szCs w:val="20"/>
          <w:lang w:eastAsia="ru-RU"/>
        </w:rPr>
        <w:t>на</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   наружных </w:t>
      </w:r>
      <w:proofErr w:type="gramStart"/>
      <w:r w:rsidRPr="00C66D0A">
        <w:rPr>
          <w:rFonts w:ascii="Courier New" w:eastAsia="Calibri" w:hAnsi="Courier New" w:cs="Courier New"/>
          <w:sz w:val="20"/>
          <w:szCs w:val="20"/>
          <w:lang w:eastAsia="ru-RU"/>
        </w:rPr>
        <w:t>работах</w:t>
      </w:r>
      <w:proofErr w:type="gramEnd"/>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│Костюм из </w:t>
      </w:r>
      <w:proofErr w:type="gramStart"/>
      <w:r w:rsidRPr="00C66D0A">
        <w:rPr>
          <w:rFonts w:ascii="Courier New" w:eastAsia="Calibri" w:hAnsi="Courier New" w:cs="Courier New"/>
          <w:sz w:val="20"/>
          <w:szCs w:val="20"/>
          <w:lang w:eastAsia="ru-RU"/>
        </w:rPr>
        <w:t>смешанных</w:t>
      </w:r>
      <w:proofErr w:type="gramEnd"/>
      <w:r w:rsidRPr="00C66D0A">
        <w:rPr>
          <w:rFonts w:ascii="Courier New" w:eastAsia="Calibri" w:hAnsi="Courier New" w:cs="Courier New"/>
          <w:sz w:val="20"/>
          <w:szCs w:val="20"/>
          <w:lang w:eastAsia="ru-RU"/>
        </w:rPr>
        <w:t xml:space="preserve">    │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│тканей для защиты </w:t>
      </w:r>
      <w:proofErr w:type="gramStart"/>
      <w:r w:rsidRPr="00C66D0A">
        <w:rPr>
          <w:rFonts w:ascii="Courier New" w:eastAsia="Calibri" w:hAnsi="Courier New" w:cs="Courier New"/>
          <w:sz w:val="20"/>
          <w:szCs w:val="20"/>
          <w:lang w:eastAsia="ru-RU"/>
        </w:rPr>
        <w:t>от</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│общих производственных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│загрязнений 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│механических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│воздействий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│Плащ хлопчатобумажный </w:t>
      </w:r>
      <w:proofErr w:type="gramStart"/>
      <w:r w:rsidRPr="00C66D0A">
        <w:rPr>
          <w:rFonts w:ascii="Courier New" w:eastAsia="Calibri" w:hAnsi="Courier New" w:cs="Courier New"/>
          <w:sz w:val="20"/>
          <w:szCs w:val="20"/>
          <w:lang w:eastAsia="ru-RU"/>
        </w:rPr>
        <w:t>с</w:t>
      </w:r>
      <w:proofErr w:type="gramEnd"/>
      <w:r w:rsidRPr="00C66D0A">
        <w:rPr>
          <w:rFonts w:ascii="Courier New" w:eastAsia="Calibri" w:hAnsi="Courier New" w:cs="Courier New"/>
          <w:sz w:val="20"/>
          <w:szCs w:val="20"/>
          <w:lang w:eastAsia="ru-RU"/>
        </w:rPr>
        <w:t>│      дежурный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│водоотталкивающей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│пропиткой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│Куртка на </w:t>
      </w:r>
      <w:proofErr w:type="gramStart"/>
      <w:r w:rsidRPr="00C66D0A">
        <w:rPr>
          <w:rFonts w:ascii="Courier New" w:eastAsia="Calibri" w:hAnsi="Courier New" w:cs="Courier New"/>
          <w:sz w:val="20"/>
          <w:szCs w:val="20"/>
          <w:lang w:eastAsia="ru-RU"/>
        </w:rPr>
        <w:t>утепляющей</w:t>
      </w:r>
      <w:proofErr w:type="gramEnd"/>
      <w:r w:rsidRPr="00C66D0A">
        <w:rPr>
          <w:rFonts w:ascii="Courier New" w:eastAsia="Calibri" w:hAnsi="Courier New" w:cs="Courier New"/>
          <w:sz w:val="20"/>
          <w:szCs w:val="20"/>
          <w:lang w:eastAsia="ru-RU"/>
        </w:rPr>
        <w:t xml:space="preserve">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│прокладке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│Брюки на </w:t>
      </w:r>
      <w:proofErr w:type="gramStart"/>
      <w:r w:rsidRPr="00C66D0A">
        <w:rPr>
          <w:rFonts w:ascii="Courier New" w:eastAsia="Calibri" w:hAnsi="Courier New" w:cs="Courier New"/>
          <w:sz w:val="20"/>
          <w:szCs w:val="20"/>
          <w:lang w:eastAsia="ru-RU"/>
        </w:rPr>
        <w:t>утепляющей</w:t>
      </w:r>
      <w:proofErr w:type="gramEnd"/>
      <w:r w:rsidRPr="00C66D0A">
        <w:rPr>
          <w:rFonts w:ascii="Courier New" w:eastAsia="Calibri" w:hAnsi="Courier New" w:cs="Courier New"/>
          <w:sz w:val="20"/>
          <w:szCs w:val="20"/>
          <w:lang w:eastAsia="ru-RU"/>
        </w:rPr>
        <w:t xml:space="preserve">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│прокладке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│Тулуп в </w:t>
      </w:r>
      <w:proofErr w:type="gramStart"/>
      <w:r w:rsidRPr="00C66D0A">
        <w:rPr>
          <w:rFonts w:ascii="Courier New" w:eastAsia="Calibri" w:hAnsi="Courier New" w:cs="Courier New"/>
          <w:sz w:val="20"/>
          <w:szCs w:val="20"/>
          <w:lang w:eastAsia="ru-RU"/>
        </w:rPr>
        <w:t>особом</w:t>
      </w:r>
      <w:proofErr w:type="gramEnd"/>
      <w:r w:rsidRPr="00C66D0A">
        <w:rPr>
          <w:rFonts w:ascii="Courier New" w:eastAsia="Calibri" w:hAnsi="Courier New" w:cs="Courier New"/>
          <w:sz w:val="20"/>
          <w:szCs w:val="20"/>
          <w:lang w:eastAsia="ru-RU"/>
        </w:rPr>
        <w:t xml:space="preserve"> и IV    │      дежурный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roofErr w:type="gramStart"/>
      <w:r w:rsidRPr="00C66D0A">
        <w:rPr>
          <w:rFonts w:ascii="Courier New" w:eastAsia="Calibri" w:hAnsi="Courier New" w:cs="Courier New"/>
          <w:sz w:val="20"/>
          <w:szCs w:val="20"/>
          <w:lang w:eastAsia="ru-RU"/>
        </w:rPr>
        <w:t>поясах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│Полушубок в III, II и I│      дежурный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roofErr w:type="gramStart"/>
      <w:r w:rsidRPr="00C66D0A">
        <w:rPr>
          <w:rFonts w:ascii="Courier New" w:eastAsia="Calibri" w:hAnsi="Courier New" w:cs="Courier New"/>
          <w:sz w:val="20"/>
          <w:szCs w:val="20"/>
          <w:lang w:eastAsia="ru-RU"/>
        </w:rPr>
        <w:t>поясах</w:t>
      </w:r>
      <w:proofErr w:type="gramEnd"/>
      <w:r w:rsidRPr="00C66D0A">
        <w:rPr>
          <w:rFonts w:ascii="Courier New" w:eastAsia="Calibri" w:hAnsi="Courier New" w:cs="Courier New"/>
          <w:sz w:val="20"/>
          <w:szCs w:val="20"/>
          <w:lang w:eastAsia="ru-RU"/>
        </w:rPr>
        <w:t xml:space="preserve">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│Валенки или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│Сапоги кожаные         │     по поясам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│утепленные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│84.│Уборщик               │Халат хлопчатобумажный │         1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w:t>
      </w:r>
      <w:proofErr w:type="gramStart"/>
      <w:r w:rsidRPr="00C66D0A">
        <w:rPr>
          <w:rFonts w:ascii="Courier New" w:eastAsia="Calibri" w:hAnsi="Courier New" w:cs="Courier New"/>
          <w:sz w:val="20"/>
          <w:szCs w:val="20"/>
          <w:lang w:eastAsia="ru-RU"/>
        </w:rPr>
        <w:t>производственных</w:t>
      </w:r>
      <w:proofErr w:type="gramEnd"/>
      <w:r w:rsidRPr="00C66D0A">
        <w:rPr>
          <w:rFonts w:ascii="Courier New" w:eastAsia="Calibri" w:hAnsi="Courier New" w:cs="Courier New"/>
          <w:sz w:val="20"/>
          <w:szCs w:val="20"/>
          <w:lang w:eastAsia="ru-RU"/>
        </w:rPr>
        <w:t xml:space="preserve">      │или халат из смешанных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│помещений; уборщик    │тканей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│служебных помещений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│Рукавицы               │       6 пар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│комбинированные или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│Перчатки с </w:t>
      </w:r>
      <w:proofErr w:type="gramStart"/>
      <w:r w:rsidRPr="00C66D0A">
        <w:rPr>
          <w:rFonts w:ascii="Courier New" w:eastAsia="Calibri" w:hAnsi="Courier New" w:cs="Courier New"/>
          <w:sz w:val="20"/>
          <w:szCs w:val="20"/>
          <w:lang w:eastAsia="ru-RU"/>
        </w:rPr>
        <w:t>полимерным</w:t>
      </w:r>
      <w:proofErr w:type="gramEnd"/>
      <w:r w:rsidRPr="00C66D0A">
        <w:rPr>
          <w:rFonts w:ascii="Courier New" w:eastAsia="Calibri" w:hAnsi="Courier New" w:cs="Courier New"/>
          <w:sz w:val="20"/>
          <w:szCs w:val="20"/>
          <w:lang w:eastAsia="ru-RU"/>
        </w:rPr>
        <w:t xml:space="preserve">  │       6 пар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│покрытием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│При мытье полов и мест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общего пользования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    дополнительно: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│Сапоги резиновые       │       1 пара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                      │Перчатки резиновые     │       2 пары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rPr>
          <w:rFonts w:ascii="Calibri" w:eastAsia="Times New Roman" w:hAnsi="Calibri" w:cs="Calibri"/>
          <w:b/>
          <w:bCs/>
          <w:color w:val="000080"/>
        </w:rPr>
      </w:pPr>
    </w:p>
    <w:p w:rsidR="008861AA" w:rsidRDefault="008861AA" w:rsidP="00C66D0A">
      <w:pPr>
        <w:rPr>
          <w:rFonts w:ascii="Times New Roman" w:eastAsia="Times New Roman" w:hAnsi="Times New Roman" w:cs="Times New Roman"/>
          <w:b/>
          <w:bCs/>
          <w:color w:val="000080"/>
          <w:sz w:val="24"/>
          <w:szCs w:val="24"/>
        </w:rPr>
      </w:pPr>
    </w:p>
    <w:p w:rsidR="00C66D0A" w:rsidRPr="00C66D0A" w:rsidRDefault="00C66D0A" w:rsidP="00C66D0A">
      <w:pPr>
        <w:rPr>
          <w:rFonts w:ascii="Times New Roman" w:eastAsia="Times New Roman" w:hAnsi="Times New Roman" w:cs="Times New Roman"/>
          <w:sz w:val="24"/>
          <w:szCs w:val="24"/>
        </w:rPr>
      </w:pPr>
      <w:r w:rsidRPr="00C66D0A">
        <w:rPr>
          <w:rFonts w:ascii="Times New Roman" w:eastAsia="Times New Roman" w:hAnsi="Times New Roman" w:cs="Times New Roman"/>
          <w:b/>
          <w:bCs/>
          <w:color w:val="000080"/>
          <w:sz w:val="24"/>
          <w:szCs w:val="24"/>
        </w:rPr>
        <w:lastRenderedPageBreak/>
        <w:t>Примечания:</w:t>
      </w:r>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1. </w:t>
      </w:r>
      <w:proofErr w:type="gramStart"/>
      <w:r w:rsidRPr="00C66D0A">
        <w:rPr>
          <w:rFonts w:ascii="Times New Roman" w:eastAsia="Times New Roman" w:hAnsi="Times New Roman" w:cs="Times New Roman"/>
          <w:sz w:val="24"/>
          <w:szCs w:val="24"/>
        </w:rPr>
        <w:t>Бесплатная выдача сертифицированных специальной одежды, специальной обуви и других средств индивидуальной защиты работникам, профессии и должности которых предусмотрены в настоящих Нормах, производится во всех отраслях экономики независимо от профиля и ведомственной подчиненности организаций, если эти средства индивидуальной защиты не предусмотрены соответствующими Типовыми нормами бесплатной выдачи сертифицированных специальной одежды, специальной обуви и других средств индивидуальной защиты.</w:t>
      </w:r>
      <w:proofErr w:type="gramEnd"/>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2. В зависимости от производственных и климатических условий работодатель по согласованию с государственным инспектором по охране труда может </w:t>
      </w:r>
      <w:proofErr w:type="gramStart"/>
      <w:r w:rsidRPr="00C66D0A">
        <w:rPr>
          <w:rFonts w:ascii="Times New Roman" w:eastAsia="Times New Roman" w:hAnsi="Times New Roman" w:cs="Times New Roman"/>
          <w:sz w:val="24"/>
          <w:szCs w:val="24"/>
        </w:rPr>
        <w:t>заменить валенки на валенки</w:t>
      </w:r>
      <w:proofErr w:type="gramEnd"/>
      <w:r w:rsidRPr="00C66D0A">
        <w:rPr>
          <w:rFonts w:ascii="Times New Roman" w:eastAsia="Times New Roman" w:hAnsi="Times New Roman" w:cs="Times New Roman"/>
          <w:sz w:val="24"/>
          <w:szCs w:val="24"/>
        </w:rPr>
        <w:t xml:space="preserve"> с резиновым низом или на сапоги кожаные утепленные, или на сапоги резиновые утепленные.</w:t>
      </w:r>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3. Срок носки очков защитных, установленный настоящими нормами "до износа", не должен превышать 1 года.</w:t>
      </w:r>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4. Работникам, постоянно занятым работой на персональных электронно-вычислительных машинах (ПВЭМ), могут выдаваться специальные защитные очки, предназначенные для защиты глаз от проявлений компьютерного зрительного синдрома.</w:t>
      </w:r>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5. В том случае, если такие средства индивидуальной защиты, как предохранительный пояс, диэлектрические галоши и перчатки, диэлектрический резиновый коврик, защитные очки, респиратор, противогаз, жилет сигнальный, защитный шлем, каска и т.п., не предусмотрены настоящими Нормами, они могут выдаваться работникам в зависимости от характера выполняемых работ и условий труда как "дежурные".</w:t>
      </w:r>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6. </w:t>
      </w:r>
      <w:proofErr w:type="gramStart"/>
      <w:r w:rsidRPr="00C66D0A">
        <w:rPr>
          <w:rFonts w:ascii="Times New Roman" w:eastAsia="Times New Roman" w:hAnsi="Times New Roman" w:cs="Times New Roman"/>
          <w:sz w:val="24"/>
          <w:szCs w:val="24"/>
        </w:rPr>
        <w:t xml:space="preserve">Работникам, занятым на работах, связанных с воздействием на кожу вредных производственных факторов, выдаются защитные кремы гидрофильного и гидрофобного действия, очищающие пасты, регенерирующие и восстанавливающие кремы в соответствии с постановлением Министерства труда и социального развития Российской Федерации от 4 июля </w:t>
      </w:r>
      <w:smartTag w:uri="urn:schemas-microsoft-com:office:smarttags" w:element="metricconverter">
        <w:smartTagPr>
          <w:attr w:name="ProductID" w:val="2003 г"/>
        </w:smartTagPr>
        <w:r w:rsidRPr="00C66D0A">
          <w:rPr>
            <w:rFonts w:ascii="Times New Roman" w:eastAsia="Times New Roman" w:hAnsi="Times New Roman" w:cs="Times New Roman"/>
            <w:sz w:val="24"/>
            <w:szCs w:val="24"/>
          </w:rPr>
          <w:t>2003 г</w:t>
        </w:r>
      </w:smartTag>
      <w:r w:rsidRPr="00C66D0A">
        <w:rPr>
          <w:rFonts w:ascii="Times New Roman" w:eastAsia="Times New Roman" w:hAnsi="Times New Roman" w:cs="Times New Roman"/>
          <w:sz w:val="24"/>
          <w:szCs w:val="24"/>
        </w:rPr>
        <w:t xml:space="preserve">. N 45 (зарегистрировано в Минюсте России 15 июля </w:t>
      </w:r>
      <w:smartTag w:uri="urn:schemas-microsoft-com:office:smarttags" w:element="metricconverter">
        <w:smartTagPr>
          <w:attr w:name="ProductID" w:val="2003 г"/>
        </w:smartTagPr>
        <w:r w:rsidRPr="00C66D0A">
          <w:rPr>
            <w:rFonts w:ascii="Times New Roman" w:eastAsia="Times New Roman" w:hAnsi="Times New Roman" w:cs="Times New Roman"/>
            <w:sz w:val="24"/>
            <w:szCs w:val="24"/>
          </w:rPr>
          <w:t>2003 г</w:t>
        </w:r>
      </w:smartTag>
      <w:r w:rsidRPr="00C66D0A">
        <w:rPr>
          <w:rFonts w:ascii="Times New Roman" w:eastAsia="Times New Roman" w:hAnsi="Times New Roman" w:cs="Times New Roman"/>
          <w:sz w:val="24"/>
          <w:szCs w:val="24"/>
        </w:rPr>
        <w:t>. N 4901).</w:t>
      </w:r>
      <w:proofErr w:type="gramEnd"/>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 xml:space="preserve">7. </w:t>
      </w:r>
      <w:proofErr w:type="gramStart"/>
      <w:r w:rsidRPr="00C66D0A">
        <w:rPr>
          <w:rFonts w:ascii="Times New Roman" w:eastAsia="Times New Roman" w:hAnsi="Times New Roman" w:cs="Times New Roman"/>
          <w:sz w:val="24"/>
          <w:szCs w:val="24"/>
        </w:rPr>
        <w:t>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настоящими Нормами защиту работников от имеющихся на рабочих местах вредных и (или) опасных факторов, а также особых температурных условий или загрязнения.</w:t>
      </w:r>
      <w:proofErr w:type="gramEnd"/>
    </w:p>
    <w:p w:rsidR="00C66D0A" w:rsidRPr="00C66D0A" w:rsidRDefault="00C66D0A" w:rsidP="00C66D0A">
      <w:pPr>
        <w:jc w:val="both"/>
        <w:rPr>
          <w:rFonts w:ascii="Times New Roman" w:eastAsia="Times New Roman" w:hAnsi="Times New Roman" w:cs="Times New Roman"/>
          <w:sz w:val="24"/>
          <w:szCs w:val="24"/>
        </w:rPr>
      </w:pPr>
      <w:r w:rsidRPr="00C66D0A">
        <w:rPr>
          <w:rFonts w:ascii="Times New Roman" w:eastAsia="Times New Roman" w:hAnsi="Times New Roman" w:cs="Times New Roman"/>
          <w:sz w:val="24"/>
          <w:szCs w:val="24"/>
        </w:rPr>
        <w:t>8. Сроки носки теплой специальной одежды и теплой специальной обуви устанавливаются в годах в зависимости от климатических поясов:</w:t>
      </w:r>
    </w:p>
    <w:p w:rsidR="00B72D53" w:rsidRDefault="00B72D53"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B72D53" w:rsidRDefault="00B72D53"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B72D53" w:rsidRDefault="00B72D53"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8861AA" w:rsidRDefault="008861A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8861AA" w:rsidRDefault="008861A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8861AA" w:rsidRDefault="008861A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8861AA" w:rsidRDefault="008861A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B72D53" w:rsidRDefault="00B72D53"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B72D53" w:rsidRDefault="00B72D53"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N  │    Наименование </w:t>
      </w:r>
      <w:proofErr w:type="gramStart"/>
      <w:r w:rsidRPr="00C66D0A">
        <w:rPr>
          <w:rFonts w:ascii="Courier New" w:eastAsia="Calibri" w:hAnsi="Courier New" w:cs="Courier New"/>
          <w:sz w:val="20"/>
          <w:szCs w:val="20"/>
          <w:lang w:eastAsia="ru-RU"/>
        </w:rPr>
        <w:t>теплой</w:t>
      </w:r>
      <w:proofErr w:type="gramEnd"/>
      <w:r w:rsidRPr="00C66D0A">
        <w:rPr>
          <w:rFonts w:ascii="Courier New" w:eastAsia="Calibri" w:hAnsi="Courier New" w:cs="Courier New"/>
          <w:sz w:val="20"/>
          <w:szCs w:val="20"/>
          <w:lang w:eastAsia="ru-RU"/>
        </w:rPr>
        <w:t xml:space="preserve">    │         Климатические пояса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roofErr w:type="gramStart"/>
      <w:r w:rsidRPr="00C66D0A">
        <w:rPr>
          <w:rFonts w:ascii="Courier New" w:eastAsia="Calibri" w:hAnsi="Courier New" w:cs="Courier New"/>
          <w:sz w:val="20"/>
          <w:szCs w:val="20"/>
          <w:lang w:eastAsia="ru-RU"/>
        </w:rPr>
        <w:t>п</w:t>
      </w:r>
      <w:proofErr w:type="gramEnd"/>
      <w:r w:rsidRPr="00C66D0A">
        <w:rPr>
          <w:rFonts w:ascii="Courier New" w:eastAsia="Calibri" w:hAnsi="Courier New" w:cs="Courier New"/>
          <w:sz w:val="20"/>
          <w:szCs w:val="20"/>
          <w:lang w:eastAsia="ru-RU"/>
        </w:rPr>
        <w:t>/п │специальной одежды и теплой├───────┬──────┬──────┬──────┬─────────┤</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     специальной обуви     │   I   │  II  │ III  │  IV  │ </w:t>
      </w:r>
      <w:proofErr w:type="gramStart"/>
      <w:r w:rsidRPr="00C66D0A">
        <w:rPr>
          <w:rFonts w:ascii="Courier New" w:eastAsia="Calibri" w:hAnsi="Courier New" w:cs="Courier New"/>
          <w:sz w:val="20"/>
          <w:szCs w:val="20"/>
          <w:lang w:eastAsia="ru-RU"/>
        </w:rPr>
        <w:t>особый</w:t>
      </w:r>
      <w:proofErr w:type="gramEnd"/>
      <w:r w:rsidRPr="00C66D0A">
        <w:rPr>
          <w:rFonts w:ascii="Courier New" w:eastAsia="Calibri" w:hAnsi="Courier New" w:cs="Courier New"/>
          <w:sz w:val="20"/>
          <w:szCs w:val="20"/>
          <w:lang w:eastAsia="ru-RU"/>
        </w:rPr>
        <w:t xml:space="preserve">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1. │Куртка на </w:t>
      </w:r>
      <w:proofErr w:type="gramStart"/>
      <w:r w:rsidRPr="00C66D0A">
        <w:rPr>
          <w:rFonts w:ascii="Courier New" w:eastAsia="Calibri" w:hAnsi="Courier New" w:cs="Courier New"/>
          <w:sz w:val="20"/>
          <w:szCs w:val="20"/>
          <w:lang w:eastAsia="ru-RU"/>
        </w:rPr>
        <w:t>утепляющей</w:t>
      </w:r>
      <w:proofErr w:type="gramEnd"/>
      <w:r w:rsidRPr="00C66D0A">
        <w:rPr>
          <w:rFonts w:ascii="Courier New" w:eastAsia="Calibri" w:hAnsi="Courier New" w:cs="Courier New"/>
          <w:sz w:val="20"/>
          <w:szCs w:val="20"/>
          <w:lang w:eastAsia="ru-RU"/>
        </w:rPr>
        <w:t xml:space="preserve">       │   3   │ 2,5  │  2   │ 1,5  │   1,5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│прокладке                  │       │      │      │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2. │Брюки на </w:t>
      </w:r>
      <w:proofErr w:type="gramStart"/>
      <w:r w:rsidRPr="00C66D0A">
        <w:rPr>
          <w:rFonts w:ascii="Courier New" w:eastAsia="Calibri" w:hAnsi="Courier New" w:cs="Courier New"/>
          <w:sz w:val="20"/>
          <w:szCs w:val="20"/>
          <w:lang w:eastAsia="ru-RU"/>
        </w:rPr>
        <w:t>утепляющей</w:t>
      </w:r>
      <w:proofErr w:type="gramEnd"/>
      <w:r w:rsidRPr="00C66D0A">
        <w:rPr>
          <w:rFonts w:ascii="Courier New" w:eastAsia="Calibri" w:hAnsi="Courier New" w:cs="Courier New"/>
          <w:sz w:val="20"/>
          <w:szCs w:val="20"/>
          <w:lang w:eastAsia="ru-RU"/>
        </w:rPr>
        <w:t xml:space="preserve">        │   3   │ 2,5  │  2   │ 1,5  │   1,5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│прокладке                  │       │      │      │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3. │Костюм зимний для сварщиков│   3   │ 2,5  │  2   │ 1,5  │   1,5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4. │Костюм сигнальный на       │   3   │ 2,5  │  2   │ 1,5  │   1,5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│утепляющей прокладке       │       │      │      │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5. │Валенки                    │   4   │  3   │ 2,5  │  2   │    2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6. │Сапоги кожаные утепленные  │   4   │  3   │ 2,5  │  2   │    2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7. │Сапоги кожаные утепленные с│   4   │  3   │ 2,5  │  2   │    2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 xml:space="preserve">│    │жестким </w:t>
      </w:r>
      <w:proofErr w:type="spellStart"/>
      <w:r w:rsidRPr="00C66D0A">
        <w:rPr>
          <w:rFonts w:ascii="Courier New" w:eastAsia="Calibri" w:hAnsi="Courier New" w:cs="Courier New"/>
          <w:sz w:val="20"/>
          <w:szCs w:val="20"/>
          <w:lang w:eastAsia="ru-RU"/>
        </w:rPr>
        <w:t>подноском</w:t>
      </w:r>
      <w:proofErr w:type="spellEnd"/>
      <w:r w:rsidRPr="00C66D0A">
        <w:rPr>
          <w:rFonts w:ascii="Courier New" w:eastAsia="Calibri" w:hAnsi="Courier New" w:cs="Courier New"/>
          <w:sz w:val="20"/>
          <w:szCs w:val="20"/>
          <w:lang w:eastAsia="ru-RU"/>
        </w:rPr>
        <w:t xml:space="preserve">          │       │      │      │      │         │</w:t>
      </w:r>
    </w:p>
    <w:p w:rsidR="00C66D0A" w:rsidRPr="00C66D0A" w:rsidRDefault="00C66D0A" w:rsidP="00C66D0A">
      <w:pPr>
        <w:widowControl w:val="0"/>
        <w:autoSpaceDE w:val="0"/>
        <w:autoSpaceDN w:val="0"/>
        <w:adjustRightInd w:val="0"/>
        <w:spacing w:after="0" w:line="240" w:lineRule="auto"/>
        <w:jc w:val="both"/>
        <w:rPr>
          <w:rFonts w:ascii="Courier New" w:eastAsia="Calibri" w:hAnsi="Courier New" w:cs="Courier New"/>
          <w:sz w:val="20"/>
          <w:szCs w:val="20"/>
          <w:lang w:eastAsia="ru-RU"/>
        </w:rPr>
      </w:pPr>
      <w:r w:rsidRPr="00C66D0A">
        <w:rPr>
          <w:rFonts w:ascii="Courier New" w:eastAsia="Calibri" w:hAnsi="Courier New" w:cs="Courier New"/>
          <w:sz w:val="20"/>
          <w:szCs w:val="20"/>
          <w:lang w:eastAsia="ru-RU"/>
        </w:rPr>
        <w:t>└────┴───────────────────────────┴───────┴──────┴──────┴──────┴─────────┘</w:t>
      </w:r>
    </w:p>
    <w:p w:rsidR="008861AA" w:rsidRDefault="008861AA" w:rsidP="00C66D0A">
      <w:pPr>
        <w:ind w:firstLine="708"/>
        <w:jc w:val="both"/>
        <w:rPr>
          <w:rFonts w:ascii="Times New Roman" w:eastAsia="Times New Roman" w:hAnsi="Times New Roman" w:cs="Times New Roman"/>
          <w:b/>
          <w:bCs/>
          <w:sz w:val="28"/>
          <w:szCs w:val="28"/>
        </w:rPr>
      </w:pPr>
    </w:p>
    <w:p w:rsidR="00C66D0A" w:rsidRPr="00C66D0A" w:rsidRDefault="00C66D0A" w:rsidP="00C66D0A">
      <w:pPr>
        <w:ind w:firstLine="708"/>
        <w:jc w:val="both"/>
        <w:rPr>
          <w:rFonts w:ascii="Calibri" w:eastAsia="Times New Roman" w:hAnsi="Calibri" w:cs="Calibri"/>
          <w:sz w:val="28"/>
          <w:szCs w:val="28"/>
        </w:rPr>
      </w:pPr>
      <w:bookmarkStart w:id="15" w:name="_GoBack"/>
      <w:bookmarkEnd w:id="15"/>
      <w:r w:rsidRPr="00C66D0A">
        <w:rPr>
          <w:rFonts w:ascii="Times New Roman" w:eastAsia="Times New Roman" w:hAnsi="Times New Roman" w:cs="Times New Roman"/>
          <w:b/>
          <w:bCs/>
          <w:sz w:val="28"/>
          <w:szCs w:val="28"/>
        </w:rPr>
        <w:t xml:space="preserve">Основание: Приказ </w:t>
      </w:r>
      <w:proofErr w:type="spellStart"/>
      <w:r w:rsidRPr="00C66D0A">
        <w:rPr>
          <w:rFonts w:ascii="Times New Roman" w:eastAsia="Times New Roman" w:hAnsi="Times New Roman" w:cs="Times New Roman"/>
          <w:b/>
          <w:bCs/>
          <w:sz w:val="28"/>
          <w:szCs w:val="28"/>
        </w:rPr>
        <w:t>Минздравсоцразвития</w:t>
      </w:r>
      <w:proofErr w:type="spellEnd"/>
      <w:r w:rsidRPr="00C66D0A">
        <w:rPr>
          <w:rFonts w:ascii="Times New Roman" w:eastAsia="Times New Roman" w:hAnsi="Times New Roman" w:cs="Times New Roman"/>
          <w:b/>
          <w:bCs/>
          <w:sz w:val="28"/>
          <w:szCs w:val="28"/>
        </w:rPr>
        <w:t xml:space="preserve"> РФ от 01.10.2008 г. № 541н «Об утверждении норм бесплатной выдачи сертифицированных специальной одежды, специальной обуви и других средств индивидуальной защиты работникам сквозных профессий индивидуальной защиты» </w:t>
      </w:r>
    </w:p>
    <w:p w:rsidR="00C66D0A" w:rsidRPr="00C66D0A" w:rsidRDefault="00C66D0A" w:rsidP="00C66D0A">
      <w:pPr>
        <w:widowControl w:val="0"/>
        <w:autoSpaceDE w:val="0"/>
        <w:autoSpaceDN w:val="0"/>
        <w:adjustRightInd w:val="0"/>
        <w:spacing w:after="0"/>
        <w:jc w:val="both"/>
        <w:rPr>
          <w:rFonts w:ascii="Times New Roman" w:eastAsia="Times New Roman" w:hAnsi="Times New Roman" w:cs="Times New Roman"/>
          <w:color w:val="000000"/>
          <w:sz w:val="28"/>
          <w:szCs w:val="28"/>
        </w:rPr>
      </w:pPr>
    </w:p>
    <w:p w:rsidR="00C66D0A" w:rsidRPr="00C66D0A" w:rsidRDefault="00C66D0A" w:rsidP="00C66D0A">
      <w:pPr>
        <w:widowControl w:val="0"/>
        <w:autoSpaceDE w:val="0"/>
        <w:autoSpaceDN w:val="0"/>
        <w:adjustRightInd w:val="0"/>
        <w:spacing w:after="0"/>
        <w:jc w:val="both"/>
        <w:rPr>
          <w:rFonts w:ascii="Times New Roman" w:eastAsia="Times New Roman" w:hAnsi="Times New Roman" w:cs="Times New Roman"/>
          <w:color w:val="000000"/>
          <w:sz w:val="28"/>
          <w:szCs w:val="28"/>
        </w:rPr>
      </w:pPr>
    </w:p>
    <w:p w:rsidR="00C66D0A" w:rsidRPr="00C66D0A" w:rsidRDefault="00C66D0A" w:rsidP="00C66D0A">
      <w:pPr>
        <w:rPr>
          <w:rFonts w:ascii="Calibri" w:eastAsia="Times New Roman" w:hAnsi="Calibri" w:cs="Calibri"/>
        </w:rPr>
      </w:pPr>
    </w:p>
    <w:p w:rsidR="00C66D0A" w:rsidRDefault="00C66D0A"/>
    <w:p w:rsidR="00C66D0A" w:rsidRDefault="00C66D0A"/>
    <w:p w:rsidR="00C66D0A" w:rsidRDefault="00C66D0A"/>
    <w:p w:rsidR="00C66D0A" w:rsidRDefault="00C66D0A"/>
    <w:p w:rsidR="00C66D0A" w:rsidRDefault="00C66D0A"/>
    <w:p w:rsidR="00C66D0A" w:rsidRDefault="00C66D0A"/>
    <w:p w:rsidR="00C66D0A" w:rsidRDefault="00C66D0A"/>
    <w:p w:rsidR="00C66D0A" w:rsidRDefault="00C66D0A"/>
    <w:p w:rsidR="00C66D0A" w:rsidRDefault="00C66D0A"/>
    <w:sectPr w:rsidR="00C66D0A" w:rsidSect="00B72D53">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G_Benguiat">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927"/>
        </w:tabs>
        <w:ind w:left="0" w:firstLine="567"/>
      </w:pPr>
      <w:rPr>
        <w:rFonts w:ascii="Symbol" w:hAnsi="Symbol"/>
      </w:rPr>
    </w:lvl>
  </w:abstractNum>
  <w:abstractNum w:abstractNumId="1">
    <w:nsid w:val="00000006"/>
    <w:multiLevelType w:val="singleLevel"/>
    <w:tmpl w:val="3B42B31C"/>
    <w:name w:val="WW8Num6"/>
    <w:lvl w:ilvl="0">
      <w:start w:val="1"/>
      <w:numFmt w:val="bullet"/>
      <w:lvlText w:val="-"/>
      <w:lvlJc w:val="left"/>
      <w:pPr>
        <w:tabs>
          <w:tab w:val="num" w:pos="927"/>
        </w:tabs>
        <w:ind w:left="0" w:firstLine="567"/>
      </w:pPr>
      <w:rPr>
        <w:rFonts w:ascii="OpenSymbol" w:hAnsi="OpenSymbol"/>
        <w:color w:val="auto"/>
      </w:rPr>
    </w:lvl>
  </w:abstractNum>
  <w:abstractNum w:abstractNumId="2">
    <w:nsid w:val="0000000A"/>
    <w:multiLevelType w:val="singleLevel"/>
    <w:tmpl w:val="0000000A"/>
    <w:name w:val="WW8Num10"/>
    <w:lvl w:ilvl="0">
      <w:start w:val="1"/>
      <w:numFmt w:val="bullet"/>
      <w:lvlText w:val="-"/>
      <w:lvlJc w:val="left"/>
      <w:pPr>
        <w:tabs>
          <w:tab w:val="num" w:pos="1495"/>
        </w:tabs>
        <w:ind w:left="568" w:firstLine="567"/>
      </w:pPr>
      <w:rPr>
        <w:rFonts w:ascii="OpenSymbol" w:hAnsi="OpenSymbol"/>
      </w:rPr>
    </w:lvl>
  </w:abstractNum>
  <w:abstractNum w:abstractNumId="3">
    <w:nsid w:val="00000032"/>
    <w:multiLevelType w:val="singleLevel"/>
    <w:tmpl w:val="00000032"/>
    <w:name w:val="WW8Num52"/>
    <w:lvl w:ilvl="0">
      <w:start w:val="1"/>
      <w:numFmt w:val="bullet"/>
      <w:lvlText w:val=""/>
      <w:lvlJc w:val="left"/>
      <w:pPr>
        <w:tabs>
          <w:tab w:val="num" w:pos="927"/>
        </w:tabs>
        <w:ind w:left="0" w:firstLine="567"/>
      </w:pPr>
      <w:rPr>
        <w:rFonts w:ascii="Symbol" w:hAnsi="Symbol"/>
      </w:rPr>
    </w:lvl>
  </w:abstractNum>
  <w:abstractNum w:abstractNumId="4">
    <w:nsid w:val="0102647C"/>
    <w:multiLevelType w:val="hybridMultilevel"/>
    <w:tmpl w:val="6F9C48D8"/>
    <w:lvl w:ilvl="0" w:tplc="3FA0295E">
      <w:start w:val="1"/>
      <w:numFmt w:val="decimal"/>
      <w:lvlText w:val="%1."/>
      <w:lvlJc w:val="left"/>
      <w:pPr>
        <w:ind w:left="1646" w:hanging="79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6B468FF"/>
    <w:multiLevelType w:val="hybridMultilevel"/>
    <w:tmpl w:val="8A5EDE06"/>
    <w:lvl w:ilvl="0" w:tplc="93629F6A">
      <w:start w:val="1"/>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20535F"/>
    <w:multiLevelType w:val="hybridMultilevel"/>
    <w:tmpl w:val="AAE0D11C"/>
    <w:lvl w:ilvl="0" w:tplc="0419000B">
      <w:start w:val="1"/>
      <w:numFmt w:val="bullet"/>
      <w:lvlText w:val=""/>
      <w:lvlJc w:val="left"/>
      <w:pPr>
        <w:tabs>
          <w:tab w:val="num" w:pos="1003"/>
        </w:tabs>
        <w:ind w:left="1003" w:hanging="360"/>
      </w:pPr>
      <w:rPr>
        <w:rFonts w:ascii="Wingdings" w:hAnsi="Wingdings"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7">
    <w:nsid w:val="15FC188A"/>
    <w:multiLevelType w:val="hybridMultilevel"/>
    <w:tmpl w:val="1D40A536"/>
    <w:lvl w:ilvl="0" w:tplc="B2CCD6F0">
      <w:start w:val="1"/>
      <w:numFmt w:val="bullet"/>
      <w:lvlText w:val="-"/>
      <w:lvlJc w:val="left"/>
      <w:pPr>
        <w:tabs>
          <w:tab w:val="num" w:pos="644"/>
        </w:tabs>
        <w:ind w:left="-283" w:firstLine="567"/>
      </w:pPr>
      <w:rPr>
        <w:rFonts w:ascii="Times New Roman" w:cs="Times New Roman" w:hint="default"/>
      </w:rPr>
    </w:lvl>
    <w:lvl w:ilvl="1" w:tplc="0DAE202C">
      <w:start w:val="1"/>
      <w:numFmt w:val="bullet"/>
      <w:lvlText w:val="-"/>
      <w:lvlJc w:val="left"/>
      <w:pPr>
        <w:tabs>
          <w:tab w:val="num" w:pos="1157"/>
        </w:tabs>
        <w:ind w:left="230" w:firstLine="567"/>
      </w:pPr>
      <w:rPr>
        <w:rFonts w:ascii="Times New Roman" w:cs="Times New Roman" w:hint="default"/>
      </w:rPr>
    </w:lvl>
    <w:lvl w:ilvl="2" w:tplc="04190005" w:tentative="1">
      <w:start w:val="1"/>
      <w:numFmt w:val="bullet"/>
      <w:lvlText w:val=""/>
      <w:lvlJc w:val="left"/>
      <w:pPr>
        <w:tabs>
          <w:tab w:val="num" w:pos="1877"/>
        </w:tabs>
        <w:ind w:left="1877" w:hanging="360"/>
      </w:pPr>
      <w:rPr>
        <w:rFonts w:ascii="Wingdings" w:hAnsi="Wingdings" w:hint="default"/>
      </w:rPr>
    </w:lvl>
    <w:lvl w:ilvl="3" w:tplc="04190001" w:tentative="1">
      <w:start w:val="1"/>
      <w:numFmt w:val="bullet"/>
      <w:lvlText w:val=""/>
      <w:lvlJc w:val="left"/>
      <w:pPr>
        <w:tabs>
          <w:tab w:val="num" w:pos="2597"/>
        </w:tabs>
        <w:ind w:left="2597" w:hanging="360"/>
      </w:pPr>
      <w:rPr>
        <w:rFonts w:ascii="Symbol" w:hAnsi="Symbol" w:hint="default"/>
      </w:rPr>
    </w:lvl>
    <w:lvl w:ilvl="4" w:tplc="04190003" w:tentative="1">
      <w:start w:val="1"/>
      <w:numFmt w:val="bullet"/>
      <w:lvlText w:val="o"/>
      <w:lvlJc w:val="left"/>
      <w:pPr>
        <w:tabs>
          <w:tab w:val="num" w:pos="3317"/>
        </w:tabs>
        <w:ind w:left="3317" w:hanging="360"/>
      </w:pPr>
      <w:rPr>
        <w:rFonts w:ascii="Courier New" w:hAnsi="Courier New" w:hint="default"/>
      </w:rPr>
    </w:lvl>
    <w:lvl w:ilvl="5" w:tplc="04190005" w:tentative="1">
      <w:start w:val="1"/>
      <w:numFmt w:val="bullet"/>
      <w:lvlText w:val=""/>
      <w:lvlJc w:val="left"/>
      <w:pPr>
        <w:tabs>
          <w:tab w:val="num" w:pos="4037"/>
        </w:tabs>
        <w:ind w:left="4037" w:hanging="360"/>
      </w:pPr>
      <w:rPr>
        <w:rFonts w:ascii="Wingdings" w:hAnsi="Wingdings" w:hint="default"/>
      </w:rPr>
    </w:lvl>
    <w:lvl w:ilvl="6" w:tplc="04190001" w:tentative="1">
      <w:start w:val="1"/>
      <w:numFmt w:val="bullet"/>
      <w:lvlText w:val=""/>
      <w:lvlJc w:val="left"/>
      <w:pPr>
        <w:tabs>
          <w:tab w:val="num" w:pos="4757"/>
        </w:tabs>
        <w:ind w:left="4757" w:hanging="360"/>
      </w:pPr>
      <w:rPr>
        <w:rFonts w:ascii="Symbol" w:hAnsi="Symbol" w:hint="default"/>
      </w:rPr>
    </w:lvl>
    <w:lvl w:ilvl="7" w:tplc="04190003" w:tentative="1">
      <w:start w:val="1"/>
      <w:numFmt w:val="bullet"/>
      <w:lvlText w:val="o"/>
      <w:lvlJc w:val="left"/>
      <w:pPr>
        <w:tabs>
          <w:tab w:val="num" w:pos="5477"/>
        </w:tabs>
        <w:ind w:left="5477" w:hanging="360"/>
      </w:pPr>
      <w:rPr>
        <w:rFonts w:ascii="Courier New" w:hAnsi="Courier New" w:hint="default"/>
      </w:rPr>
    </w:lvl>
    <w:lvl w:ilvl="8" w:tplc="04190005" w:tentative="1">
      <w:start w:val="1"/>
      <w:numFmt w:val="bullet"/>
      <w:lvlText w:val=""/>
      <w:lvlJc w:val="left"/>
      <w:pPr>
        <w:tabs>
          <w:tab w:val="num" w:pos="6197"/>
        </w:tabs>
        <w:ind w:left="6197" w:hanging="360"/>
      </w:pPr>
      <w:rPr>
        <w:rFonts w:ascii="Wingdings" w:hAnsi="Wingdings" w:hint="default"/>
      </w:rPr>
    </w:lvl>
  </w:abstractNum>
  <w:abstractNum w:abstractNumId="8">
    <w:nsid w:val="20B317F0"/>
    <w:multiLevelType w:val="hybridMultilevel"/>
    <w:tmpl w:val="907C790C"/>
    <w:lvl w:ilvl="0" w:tplc="0C92A01A">
      <w:start w:val="4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7755033"/>
    <w:multiLevelType w:val="hybridMultilevel"/>
    <w:tmpl w:val="63B81F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84E3A93"/>
    <w:multiLevelType w:val="hybridMultilevel"/>
    <w:tmpl w:val="331E695E"/>
    <w:lvl w:ilvl="0" w:tplc="927C4904">
      <w:start w:val="1"/>
      <w:numFmt w:val="bullet"/>
      <w:lvlText w:val=""/>
      <w:lvlJc w:val="left"/>
      <w:pPr>
        <w:ind w:left="644"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B8E070D"/>
    <w:multiLevelType w:val="hybridMultilevel"/>
    <w:tmpl w:val="7CF66AA2"/>
    <w:lvl w:ilvl="0" w:tplc="6986992C">
      <w:start w:val="1"/>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66B322B"/>
    <w:multiLevelType w:val="hybridMultilevel"/>
    <w:tmpl w:val="AD40F8A2"/>
    <w:lvl w:ilvl="0" w:tplc="E9F879EA">
      <w:start w:val="1"/>
      <w:numFmt w:val="upperRoman"/>
      <w:lvlText w:val="%1."/>
      <w:lvlJc w:val="left"/>
      <w:pPr>
        <w:ind w:left="178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7C203A4B"/>
    <w:multiLevelType w:val="hybridMultilevel"/>
    <w:tmpl w:val="185CFFAC"/>
    <w:lvl w:ilvl="0" w:tplc="0419000B">
      <w:start w:val="1"/>
      <w:numFmt w:val="bullet"/>
      <w:lvlText w:val=""/>
      <w:lvlJc w:val="left"/>
      <w:pPr>
        <w:ind w:left="1485"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1"/>
  </w:num>
  <w:num w:numId="2">
    <w:abstractNumId w:val="5"/>
  </w:num>
  <w:num w:numId="3">
    <w:abstractNumId w:val="6"/>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907"/>
    <w:rsid w:val="00083448"/>
    <w:rsid w:val="000D0733"/>
    <w:rsid w:val="002F3C3E"/>
    <w:rsid w:val="007977C3"/>
    <w:rsid w:val="008861AA"/>
    <w:rsid w:val="00B72D53"/>
    <w:rsid w:val="00C66D0A"/>
    <w:rsid w:val="00EF49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66D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3448"/>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next w:val="a"/>
    <w:link w:val="40"/>
    <w:qFormat/>
    <w:rsid w:val="00083448"/>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083448"/>
    <w:pPr>
      <w:keepNext/>
      <w:spacing w:after="0" w:line="240" w:lineRule="auto"/>
      <w:jc w:val="center"/>
      <w:outlineLvl w:val="5"/>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3448"/>
    <w:rPr>
      <w:rFonts w:ascii="Cambria" w:eastAsia="Times New Roman" w:hAnsi="Cambria" w:cs="Times New Roman"/>
      <w:b/>
      <w:bCs/>
      <w:i/>
      <w:iCs/>
      <w:sz w:val="28"/>
      <w:szCs w:val="28"/>
      <w:lang w:eastAsia="ru-RU"/>
    </w:rPr>
  </w:style>
  <w:style w:type="character" w:customStyle="1" w:styleId="40">
    <w:name w:val="Заголовок 4 Знак"/>
    <w:basedOn w:val="a0"/>
    <w:link w:val="4"/>
    <w:rsid w:val="00083448"/>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083448"/>
    <w:rPr>
      <w:rFonts w:ascii="Times New Roman" w:eastAsia="Times New Roman" w:hAnsi="Times New Roman" w:cs="Times New Roman"/>
      <w:b/>
      <w:sz w:val="36"/>
      <w:szCs w:val="20"/>
      <w:lang w:eastAsia="ru-RU"/>
    </w:rPr>
  </w:style>
  <w:style w:type="numbering" w:customStyle="1" w:styleId="NoList1">
    <w:name w:val="No List1"/>
    <w:next w:val="a2"/>
    <w:semiHidden/>
    <w:rsid w:val="00083448"/>
  </w:style>
  <w:style w:type="paragraph" w:styleId="a3">
    <w:name w:val="Plain Text"/>
    <w:basedOn w:val="a"/>
    <w:link w:val="a4"/>
    <w:rsid w:val="00083448"/>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083448"/>
    <w:rPr>
      <w:rFonts w:ascii="Courier New" w:eastAsia="Times New Roman" w:hAnsi="Courier New" w:cs="Times New Roman"/>
      <w:sz w:val="20"/>
      <w:szCs w:val="20"/>
      <w:lang w:eastAsia="ru-RU"/>
    </w:rPr>
  </w:style>
  <w:style w:type="paragraph" w:styleId="3">
    <w:name w:val="Body Text Indent 3"/>
    <w:basedOn w:val="a"/>
    <w:link w:val="30"/>
    <w:rsid w:val="00083448"/>
    <w:pPr>
      <w:suppressAutoHyphens/>
      <w:autoSpaceDE w:val="0"/>
      <w:autoSpaceDN w:val="0"/>
      <w:adjustRightInd w:val="0"/>
      <w:spacing w:after="0" w:line="240" w:lineRule="auto"/>
      <w:ind w:firstLine="550"/>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083448"/>
    <w:rPr>
      <w:rFonts w:ascii="Times New Roman" w:eastAsia="Times New Roman" w:hAnsi="Times New Roman" w:cs="Times New Roman"/>
      <w:sz w:val="28"/>
      <w:szCs w:val="20"/>
      <w:lang w:eastAsia="ru-RU"/>
    </w:rPr>
  </w:style>
  <w:style w:type="paragraph" w:styleId="a5">
    <w:name w:val="Body Text Indent"/>
    <w:basedOn w:val="a"/>
    <w:link w:val="a6"/>
    <w:rsid w:val="0008344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083448"/>
    <w:rPr>
      <w:rFonts w:ascii="Times New Roman" w:eastAsia="Times New Roman" w:hAnsi="Times New Roman" w:cs="Times New Roman"/>
      <w:sz w:val="20"/>
      <w:szCs w:val="20"/>
      <w:lang w:eastAsia="ru-RU"/>
    </w:rPr>
  </w:style>
  <w:style w:type="paragraph" w:styleId="21">
    <w:name w:val="Body Text Indent 2"/>
    <w:basedOn w:val="a"/>
    <w:link w:val="22"/>
    <w:rsid w:val="0008344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083448"/>
    <w:rPr>
      <w:rFonts w:ascii="Times New Roman" w:eastAsia="Times New Roman" w:hAnsi="Times New Roman" w:cs="Times New Roman"/>
      <w:sz w:val="20"/>
      <w:szCs w:val="20"/>
      <w:lang w:eastAsia="ru-RU"/>
    </w:rPr>
  </w:style>
  <w:style w:type="paragraph" w:styleId="a7">
    <w:name w:val="header"/>
    <w:basedOn w:val="a"/>
    <w:link w:val="a8"/>
    <w:rsid w:val="00083448"/>
    <w:pPr>
      <w:tabs>
        <w:tab w:val="center" w:pos="4153"/>
        <w:tab w:val="right" w:pos="8306"/>
      </w:tabs>
      <w:spacing w:after="0" w:line="240" w:lineRule="auto"/>
    </w:pPr>
    <w:rPr>
      <w:rFonts w:ascii="AG_Benguiat" w:eastAsia="Times New Roman" w:hAnsi="AG_Benguiat" w:cs="Times New Roman"/>
      <w:w w:val="90"/>
      <w:sz w:val="28"/>
      <w:szCs w:val="20"/>
      <w:effect w:val="antsBlack"/>
      <w:lang w:eastAsia="ru-RU"/>
    </w:rPr>
  </w:style>
  <w:style w:type="character" w:customStyle="1" w:styleId="a8">
    <w:name w:val="Верхний колонтитул Знак"/>
    <w:basedOn w:val="a0"/>
    <w:link w:val="a7"/>
    <w:rsid w:val="00083448"/>
    <w:rPr>
      <w:rFonts w:ascii="AG_Benguiat" w:eastAsia="Times New Roman" w:hAnsi="AG_Benguiat" w:cs="Times New Roman"/>
      <w:w w:val="90"/>
      <w:sz w:val="28"/>
      <w:szCs w:val="20"/>
      <w:effect w:val="antsBlack"/>
      <w:lang w:eastAsia="ru-RU"/>
    </w:rPr>
  </w:style>
  <w:style w:type="paragraph" w:styleId="a9">
    <w:name w:val="footer"/>
    <w:basedOn w:val="a"/>
    <w:link w:val="aa"/>
    <w:rsid w:val="0008344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9"/>
    <w:rsid w:val="00083448"/>
    <w:rPr>
      <w:rFonts w:ascii="Times New Roman" w:eastAsia="Times New Roman" w:hAnsi="Times New Roman" w:cs="Times New Roman"/>
      <w:sz w:val="20"/>
      <w:szCs w:val="20"/>
      <w:lang w:eastAsia="ru-RU"/>
    </w:rPr>
  </w:style>
  <w:style w:type="character" w:styleId="ab">
    <w:name w:val="page number"/>
    <w:basedOn w:val="a0"/>
    <w:rsid w:val="00083448"/>
  </w:style>
  <w:style w:type="paragraph" w:customStyle="1" w:styleId="ConsPlusNormal">
    <w:name w:val="ConsPlusNormal"/>
    <w:rsid w:val="00083448"/>
    <w:pPr>
      <w:widowControl w:val="0"/>
      <w:suppressAutoHyphens/>
      <w:autoSpaceDE w:val="0"/>
      <w:spacing w:after="0" w:line="240" w:lineRule="auto"/>
      <w:ind w:firstLine="720"/>
    </w:pPr>
    <w:rPr>
      <w:rFonts w:ascii="Arial" w:eastAsia="Arial" w:hAnsi="Arial" w:cs="Arial"/>
      <w:sz w:val="20"/>
      <w:szCs w:val="20"/>
      <w:lang w:eastAsia="ar-SA"/>
    </w:rPr>
  </w:style>
  <w:style w:type="paragraph" w:styleId="ac">
    <w:name w:val="List Paragraph"/>
    <w:basedOn w:val="a"/>
    <w:qFormat/>
    <w:rsid w:val="00083448"/>
    <w:pPr>
      <w:ind w:left="720"/>
      <w:contextualSpacing/>
    </w:pPr>
    <w:rPr>
      <w:rFonts w:ascii="Calibri" w:eastAsia="Calibri" w:hAnsi="Calibri" w:cs="Times New Roman"/>
    </w:rPr>
  </w:style>
  <w:style w:type="paragraph" w:styleId="ad">
    <w:name w:val="Title"/>
    <w:basedOn w:val="a"/>
    <w:link w:val="ae"/>
    <w:qFormat/>
    <w:rsid w:val="00083448"/>
    <w:pPr>
      <w:spacing w:after="0" w:line="240" w:lineRule="auto"/>
      <w:jc w:val="center"/>
    </w:pPr>
    <w:rPr>
      <w:rFonts w:ascii="Times New Roman" w:eastAsia="Times New Roman" w:hAnsi="Times New Roman" w:cs="Times New Roman"/>
      <w:b/>
      <w:w w:val="90"/>
      <w:sz w:val="32"/>
      <w:szCs w:val="20"/>
      <w:effect w:val="antsBlack"/>
      <w:lang w:eastAsia="ru-RU"/>
    </w:rPr>
  </w:style>
  <w:style w:type="character" w:customStyle="1" w:styleId="ae">
    <w:name w:val="Название Знак"/>
    <w:basedOn w:val="a0"/>
    <w:link w:val="ad"/>
    <w:rsid w:val="00083448"/>
    <w:rPr>
      <w:rFonts w:ascii="Times New Roman" w:eastAsia="Times New Roman" w:hAnsi="Times New Roman" w:cs="Times New Roman"/>
      <w:b/>
      <w:w w:val="90"/>
      <w:sz w:val="32"/>
      <w:szCs w:val="20"/>
      <w:effect w:val="antsBlack"/>
      <w:lang w:eastAsia="ru-RU"/>
    </w:rPr>
  </w:style>
  <w:style w:type="character" w:customStyle="1" w:styleId="af">
    <w:name w:val="Гипертекстовая ссылка"/>
    <w:rsid w:val="00083448"/>
    <w:rPr>
      <w:b/>
      <w:bCs/>
      <w:color w:val="008000"/>
      <w:sz w:val="16"/>
      <w:szCs w:val="16"/>
    </w:rPr>
  </w:style>
  <w:style w:type="paragraph" w:customStyle="1" w:styleId="af0">
    <w:name w:val="Заголовок статьи"/>
    <w:basedOn w:val="a"/>
    <w:next w:val="a"/>
    <w:rsid w:val="00083448"/>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32">
    <w:name w:val="Основной текст 32"/>
    <w:basedOn w:val="a"/>
    <w:rsid w:val="00083448"/>
    <w:pPr>
      <w:widowControl w:val="0"/>
      <w:suppressAutoHyphens/>
      <w:autoSpaceDE w:val="0"/>
      <w:spacing w:after="0" w:line="240" w:lineRule="auto"/>
      <w:jc w:val="both"/>
    </w:pPr>
    <w:rPr>
      <w:rFonts w:ascii="Times New Roman" w:eastAsia="Times New Roman" w:hAnsi="Times New Roman" w:cs="Arial"/>
      <w:sz w:val="24"/>
      <w:szCs w:val="24"/>
      <w:lang w:eastAsia="ar-SA"/>
    </w:rPr>
  </w:style>
  <w:style w:type="paragraph" w:customStyle="1" w:styleId="220">
    <w:name w:val="Основной текст 22"/>
    <w:basedOn w:val="a"/>
    <w:rsid w:val="00083448"/>
    <w:pPr>
      <w:suppressAutoHyphens/>
      <w:spacing w:after="0" w:line="240" w:lineRule="auto"/>
    </w:pPr>
    <w:rPr>
      <w:rFonts w:ascii="Times New Roman" w:eastAsia="Times New Roman" w:hAnsi="Times New Roman" w:cs="Times New Roman"/>
      <w:sz w:val="28"/>
      <w:szCs w:val="24"/>
      <w:lang w:eastAsia="ar-SA"/>
    </w:rPr>
  </w:style>
  <w:style w:type="paragraph" w:styleId="af1">
    <w:name w:val="Balloon Text"/>
    <w:basedOn w:val="a"/>
    <w:link w:val="af2"/>
    <w:rsid w:val="00083448"/>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rsid w:val="00083448"/>
    <w:rPr>
      <w:rFonts w:ascii="Tahoma" w:eastAsia="Times New Roman" w:hAnsi="Tahoma" w:cs="Tahoma"/>
      <w:sz w:val="16"/>
      <w:szCs w:val="16"/>
      <w:lang w:eastAsia="ru-RU"/>
    </w:rPr>
  </w:style>
  <w:style w:type="table" w:styleId="af3">
    <w:name w:val="Table Grid"/>
    <w:basedOn w:val="a1"/>
    <w:uiPriority w:val="59"/>
    <w:rsid w:val="000834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C66D0A"/>
    <w:rPr>
      <w:rFonts w:asciiTheme="majorHAnsi" w:eastAsiaTheme="majorEastAsia" w:hAnsiTheme="majorHAnsi" w:cstheme="majorBidi"/>
      <w:b/>
      <w:bCs/>
      <w:color w:val="365F91" w:themeColor="accent1" w:themeShade="BF"/>
      <w:sz w:val="28"/>
      <w:szCs w:val="28"/>
    </w:rPr>
  </w:style>
  <w:style w:type="numbering" w:customStyle="1" w:styleId="11">
    <w:name w:val="Нет списка1"/>
    <w:next w:val="a2"/>
    <w:semiHidden/>
    <w:rsid w:val="00C66D0A"/>
  </w:style>
  <w:style w:type="paragraph" w:customStyle="1" w:styleId="12">
    <w:name w:val="Абзац списка1"/>
    <w:basedOn w:val="a"/>
    <w:rsid w:val="00C66D0A"/>
    <w:pPr>
      <w:ind w:left="720"/>
    </w:pPr>
    <w:rPr>
      <w:rFonts w:ascii="Calibri" w:eastAsia="Times New Roman" w:hAnsi="Calibri" w:cs="Calibri"/>
    </w:rPr>
  </w:style>
  <w:style w:type="paragraph" w:styleId="31">
    <w:name w:val="Body Text 3"/>
    <w:basedOn w:val="a"/>
    <w:link w:val="33"/>
    <w:rsid w:val="00C66D0A"/>
    <w:pPr>
      <w:spacing w:after="120"/>
    </w:pPr>
    <w:rPr>
      <w:rFonts w:ascii="Calibri" w:eastAsia="Times New Roman" w:hAnsi="Calibri" w:cs="Calibri"/>
      <w:sz w:val="16"/>
      <w:szCs w:val="16"/>
    </w:rPr>
  </w:style>
  <w:style w:type="character" w:customStyle="1" w:styleId="33">
    <w:name w:val="Основной текст 3 Знак"/>
    <w:basedOn w:val="a0"/>
    <w:link w:val="31"/>
    <w:rsid w:val="00C66D0A"/>
    <w:rPr>
      <w:rFonts w:ascii="Calibri" w:eastAsia="Times New Roman" w:hAnsi="Calibri" w:cs="Calibri"/>
      <w:sz w:val="16"/>
      <w:szCs w:val="16"/>
    </w:rPr>
  </w:style>
  <w:style w:type="paragraph" w:customStyle="1" w:styleId="af4">
    <w:name w:val="Комментарий"/>
    <w:basedOn w:val="a"/>
    <w:next w:val="a"/>
    <w:rsid w:val="00C66D0A"/>
    <w:pPr>
      <w:widowControl w:val="0"/>
      <w:autoSpaceDE w:val="0"/>
      <w:autoSpaceDN w:val="0"/>
      <w:adjustRightInd w:val="0"/>
      <w:spacing w:before="75" w:after="0" w:line="240" w:lineRule="auto"/>
      <w:ind w:left="170"/>
      <w:jc w:val="both"/>
    </w:pPr>
    <w:rPr>
      <w:rFonts w:ascii="Arial" w:eastAsia="Calibri" w:hAnsi="Arial" w:cs="Arial"/>
      <w:color w:val="353842"/>
      <w:sz w:val="24"/>
      <w:szCs w:val="24"/>
      <w:shd w:val="clear" w:color="auto" w:fill="F0F0F0"/>
      <w:lang w:eastAsia="ru-RU"/>
    </w:rPr>
  </w:style>
  <w:style w:type="paragraph" w:customStyle="1" w:styleId="af5">
    <w:name w:val="Таблицы (моноширинный)"/>
    <w:basedOn w:val="a"/>
    <w:next w:val="a"/>
    <w:rsid w:val="00C66D0A"/>
    <w:pPr>
      <w:widowControl w:val="0"/>
      <w:autoSpaceDE w:val="0"/>
      <w:autoSpaceDN w:val="0"/>
      <w:adjustRightInd w:val="0"/>
      <w:spacing w:after="0" w:line="240" w:lineRule="auto"/>
      <w:jc w:val="both"/>
    </w:pPr>
    <w:rPr>
      <w:rFonts w:ascii="Courier New" w:eastAsia="Calibri" w:hAnsi="Courier New" w:cs="Courier New"/>
      <w:sz w:val="28"/>
      <w:szCs w:val="28"/>
      <w:lang w:eastAsia="ru-RU"/>
    </w:rPr>
  </w:style>
  <w:style w:type="character" w:customStyle="1" w:styleId="af6">
    <w:name w:val="Цветовое выделение"/>
    <w:rsid w:val="00C66D0A"/>
    <w:rPr>
      <w:b/>
      <w:color w:val="000080"/>
      <w:sz w:val="28"/>
    </w:rPr>
  </w:style>
  <w:style w:type="paragraph" w:customStyle="1" w:styleId="13">
    <w:name w:val="Без интервала1"/>
    <w:rsid w:val="00C66D0A"/>
    <w:pPr>
      <w:spacing w:after="0" w:line="240" w:lineRule="auto"/>
    </w:pPr>
    <w:rPr>
      <w:rFonts w:ascii="Calibri" w:eastAsia="Times New Roman" w:hAnsi="Calibri" w:cs="Calibri"/>
    </w:rPr>
  </w:style>
  <w:style w:type="paragraph" w:customStyle="1" w:styleId="p9">
    <w:name w:val="p9"/>
    <w:basedOn w:val="a"/>
    <w:rsid w:val="00C66D0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7">
    <w:name w:val="p7"/>
    <w:basedOn w:val="a"/>
    <w:rsid w:val="00C66D0A"/>
    <w:pPr>
      <w:spacing w:before="100" w:beforeAutospacing="1" w:after="100" w:afterAutospacing="1" w:line="240" w:lineRule="auto"/>
    </w:pPr>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66D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3448"/>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next w:val="a"/>
    <w:link w:val="40"/>
    <w:qFormat/>
    <w:rsid w:val="00083448"/>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083448"/>
    <w:pPr>
      <w:keepNext/>
      <w:spacing w:after="0" w:line="240" w:lineRule="auto"/>
      <w:jc w:val="center"/>
      <w:outlineLvl w:val="5"/>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3448"/>
    <w:rPr>
      <w:rFonts w:ascii="Cambria" w:eastAsia="Times New Roman" w:hAnsi="Cambria" w:cs="Times New Roman"/>
      <w:b/>
      <w:bCs/>
      <w:i/>
      <w:iCs/>
      <w:sz w:val="28"/>
      <w:szCs w:val="28"/>
      <w:lang w:eastAsia="ru-RU"/>
    </w:rPr>
  </w:style>
  <w:style w:type="character" w:customStyle="1" w:styleId="40">
    <w:name w:val="Заголовок 4 Знак"/>
    <w:basedOn w:val="a0"/>
    <w:link w:val="4"/>
    <w:rsid w:val="00083448"/>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083448"/>
    <w:rPr>
      <w:rFonts w:ascii="Times New Roman" w:eastAsia="Times New Roman" w:hAnsi="Times New Roman" w:cs="Times New Roman"/>
      <w:b/>
      <w:sz w:val="36"/>
      <w:szCs w:val="20"/>
      <w:lang w:eastAsia="ru-RU"/>
    </w:rPr>
  </w:style>
  <w:style w:type="numbering" w:customStyle="1" w:styleId="NoList1">
    <w:name w:val="No List1"/>
    <w:next w:val="a2"/>
    <w:semiHidden/>
    <w:rsid w:val="00083448"/>
  </w:style>
  <w:style w:type="paragraph" w:styleId="a3">
    <w:name w:val="Plain Text"/>
    <w:basedOn w:val="a"/>
    <w:link w:val="a4"/>
    <w:rsid w:val="00083448"/>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083448"/>
    <w:rPr>
      <w:rFonts w:ascii="Courier New" w:eastAsia="Times New Roman" w:hAnsi="Courier New" w:cs="Times New Roman"/>
      <w:sz w:val="20"/>
      <w:szCs w:val="20"/>
      <w:lang w:eastAsia="ru-RU"/>
    </w:rPr>
  </w:style>
  <w:style w:type="paragraph" w:styleId="3">
    <w:name w:val="Body Text Indent 3"/>
    <w:basedOn w:val="a"/>
    <w:link w:val="30"/>
    <w:rsid w:val="00083448"/>
    <w:pPr>
      <w:suppressAutoHyphens/>
      <w:autoSpaceDE w:val="0"/>
      <w:autoSpaceDN w:val="0"/>
      <w:adjustRightInd w:val="0"/>
      <w:spacing w:after="0" w:line="240" w:lineRule="auto"/>
      <w:ind w:firstLine="550"/>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083448"/>
    <w:rPr>
      <w:rFonts w:ascii="Times New Roman" w:eastAsia="Times New Roman" w:hAnsi="Times New Roman" w:cs="Times New Roman"/>
      <w:sz w:val="28"/>
      <w:szCs w:val="20"/>
      <w:lang w:eastAsia="ru-RU"/>
    </w:rPr>
  </w:style>
  <w:style w:type="paragraph" w:styleId="a5">
    <w:name w:val="Body Text Indent"/>
    <w:basedOn w:val="a"/>
    <w:link w:val="a6"/>
    <w:rsid w:val="0008344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083448"/>
    <w:rPr>
      <w:rFonts w:ascii="Times New Roman" w:eastAsia="Times New Roman" w:hAnsi="Times New Roman" w:cs="Times New Roman"/>
      <w:sz w:val="20"/>
      <w:szCs w:val="20"/>
      <w:lang w:eastAsia="ru-RU"/>
    </w:rPr>
  </w:style>
  <w:style w:type="paragraph" w:styleId="21">
    <w:name w:val="Body Text Indent 2"/>
    <w:basedOn w:val="a"/>
    <w:link w:val="22"/>
    <w:rsid w:val="0008344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083448"/>
    <w:rPr>
      <w:rFonts w:ascii="Times New Roman" w:eastAsia="Times New Roman" w:hAnsi="Times New Roman" w:cs="Times New Roman"/>
      <w:sz w:val="20"/>
      <w:szCs w:val="20"/>
      <w:lang w:eastAsia="ru-RU"/>
    </w:rPr>
  </w:style>
  <w:style w:type="paragraph" w:styleId="a7">
    <w:name w:val="header"/>
    <w:basedOn w:val="a"/>
    <w:link w:val="a8"/>
    <w:rsid w:val="00083448"/>
    <w:pPr>
      <w:tabs>
        <w:tab w:val="center" w:pos="4153"/>
        <w:tab w:val="right" w:pos="8306"/>
      </w:tabs>
      <w:spacing w:after="0" w:line="240" w:lineRule="auto"/>
    </w:pPr>
    <w:rPr>
      <w:rFonts w:ascii="AG_Benguiat" w:eastAsia="Times New Roman" w:hAnsi="AG_Benguiat" w:cs="Times New Roman"/>
      <w:w w:val="90"/>
      <w:sz w:val="28"/>
      <w:szCs w:val="20"/>
      <w:effect w:val="antsBlack"/>
      <w:lang w:eastAsia="ru-RU"/>
    </w:rPr>
  </w:style>
  <w:style w:type="character" w:customStyle="1" w:styleId="a8">
    <w:name w:val="Верхний колонтитул Знак"/>
    <w:basedOn w:val="a0"/>
    <w:link w:val="a7"/>
    <w:rsid w:val="00083448"/>
    <w:rPr>
      <w:rFonts w:ascii="AG_Benguiat" w:eastAsia="Times New Roman" w:hAnsi="AG_Benguiat" w:cs="Times New Roman"/>
      <w:w w:val="90"/>
      <w:sz w:val="28"/>
      <w:szCs w:val="20"/>
      <w:effect w:val="antsBlack"/>
      <w:lang w:eastAsia="ru-RU"/>
    </w:rPr>
  </w:style>
  <w:style w:type="paragraph" w:styleId="a9">
    <w:name w:val="footer"/>
    <w:basedOn w:val="a"/>
    <w:link w:val="aa"/>
    <w:rsid w:val="0008344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9"/>
    <w:rsid w:val="00083448"/>
    <w:rPr>
      <w:rFonts w:ascii="Times New Roman" w:eastAsia="Times New Roman" w:hAnsi="Times New Roman" w:cs="Times New Roman"/>
      <w:sz w:val="20"/>
      <w:szCs w:val="20"/>
      <w:lang w:eastAsia="ru-RU"/>
    </w:rPr>
  </w:style>
  <w:style w:type="character" w:styleId="ab">
    <w:name w:val="page number"/>
    <w:basedOn w:val="a0"/>
    <w:rsid w:val="00083448"/>
  </w:style>
  <w:style w:type="paragraph" w:customStyle="1" w:styleId="ConsPlusNormal">
    <w:name w:val="ConsPlusNormal"/>
    <w:rsid w:val="00083448"/>
    <w:pPr>
      <w:widowControl w:val="0"/>
      <w:suppressAutoHyphens/>
      <w:autoSpaceDE w:val="0"/>
      <w:spacing w:after="0" w:line="240" w:lineRule="auto"/>
      <w:ind w:firstLine="720"/>
    </w:pPr>
    <w:rPr>
      <w:rFonts w:ascii="Arial" w:eastAsia="Arial" w:hAnsi="Arial" w:cs="Arial"/>
      <w:sz w:val="20"/>
      <w:szCs w:val="20"/>
      <w:lang w:eastAsia="ar-SA"/>
    </w:rPr>
  </w:style>
  <w:style w:type="paragraph" w:styleId="ac">
    <w:name w:val="List Paragraph"/>
    <w:basedOn w:val="a"/>
    <w:qFormat/>
    <w:rsid w:val="00083448"/>
    <w:pPr>
      <w:ind w:left="720"/>
      <w:contextualSpacing/>
    </w:pPr>
    <w:rPr>
      <w:rFonts w:ascii="Calibri" w:eastAsia="Calibri" w:hAnsi="Calibri" w:cs="Times New Roman"/>
    </w:rPr>
  </w:style>
  <w:style w:type="paragraph" w:styleId="ad">
    <w:name w:val="Title"/>
    <w:basedOn w:val="a"/>
    <w:link w:val="ae"/>
    <w:qFormat/>
    <w:rsid w:val="00083448"/>
    <w:pPr>
      <w:spacing w:after="0" w:line="240" w:lineRule="auto"/>
      <w:jc w:val="center"/>
    </w:pPr>
    <w:rPr>
      <w:rFonts w:ascii="Times New Roman" w:eastAsia="Times New Roman" w:hAnsi="Times New Roman" w:cs="Times New Roman"/>
      <w:b/>
      <w:w w:val="90"/>
      <w:sz w:val="32"/>
      <w:szCs w:val="20"/>
      <w:effect w:val="antsBlack"/>
      <w:lang w:eastAsia="ru-RU"/>
    </w:rPr>
  </w:style>
  <w:style w:type="character" w:customStyle="1" w:styleId="ae">
    <w:name w:val="Название Знак"/>
    <w:basedOn w:val="a0"/>
    <w:link w:val="ad"/>
    <w:rsid w:val="00083448"/>
    <w:rPr>
      <w:rFonts w:ascii="Times New Roman" w:eastAsia="Times New Roman" w:hAnsi="Times New Roman" w:cs="Times New Roman"/>
      <w:b/>
      <w:w w:val="90"/>
      <w:sz w:val="32"/>
      <w:szCs w:val="20"/>
      <w:effect w:val="antsBlack"/>
      <w:lang w:eastAsia="ru-RU"/>
    </w:rPr>
  </w:style>
  <w:style w:type="character" w:customStyle="1" w:styleId="af">
    <w:name w:val="Гипертекстовая ссылка"/>
    <w:rsid w:val="00083448"/>
    <w:rPr>
      <w:b/>
      <w:bCs/>
      <w:color w:val="008000"/>
      <w:sz w:val="16"/>
      <w:szCs w:val="16"/>
    </w:rPr>
  </w:style>
  <w:style w:type="paragraph" w:customStyle="1" w:styleId="af0">
    <w:name w:val="Заголовок статьи"/>
    <w:basedOn w:val="a"/>
    <w:next w:val="a"/>
    <w:rsid w:val="00083448"/>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32">
    <w:name w:val="Основной текст 32"/>
    <w:basedOn w:val="a"/>
    <w:rsid w:val="00083448"/>
    <w:pPr>
      <w:widowControl w:val="0"/>
      <w:suppressAutoHyphens/>
      <w:autoSpaceDE w:val="0"/>
      <w:spacing w:after="0" w:line="240" w:lineRule="auto"/>
      <w:jc w:val="both"/>
    </w:pPr>
    <w:rPr>
      <w:rFonts w:ascii="Times New Roman" w:eastAsia="Times New Roman" w:hAnsi="Times New Roman" w:cs="Arial"/>
      <w:sz w:val="24"/>
      <w:szCs w:val="24"/>
      <w:lang w:eastAsia="ar-SA"/>
    </w:rPr>
  </w:style>
  <w:style w:type="paragraph" w:customStyle="1" w:styleId="220">
    <w:name w:val="Основной текст 22"/>
    <w:basedOn w:val="a"/>
    <w:rsid w:val="00083448"/>
    <w:pPr>
      <w:suppressAutoHyphens/>
      <w:spacing w:after="0" w:line="240" w:lineRule="auto"/>
    </w:pPr>
    <w:rPr>
      <w:rFonts w:ascii="Times New Roman" w:eastAsia="Times New Roman" w:hAnsi="Times New Roman" w:cs="Times New Roman"/>
      <w:sz w:val="28"/>
      <w:szCs w:val="24"/>
      <w:lang w:eastAsia="ar-SA"/>
    </w:rPr>
  </w:style>
  <w:style w:type="paragraph" w:styleId="af1">
    <w:name w:val="Balloon Text"/>
    <w:basedOn w:val="a"/>
    <w:link w:val="af2"/>
    <w:rsid w:val="00083448"/>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rsid w:val="00083448"/>
    <w:rPr>
      <w:rFonts w:ascii="Tahoma" w:eastAsia="Times New Roman" w:hAnsi="Tahoma" w:cs="Tahoma"/>
      <w:sz w:val="16"/>
      <w:szCs w:val="16"/>
      <w:lang w:eastAsia="ru-RU"/>
    </w:rPr>
  </w:style>
  <w:style w:type="table" w:styleId="af3">
    <w:name w:val="Table Grid"/>
    <w:basedOn w:val="a1"/>
    <w:uiPriority w:val="59"/>
    <w:rsid w:val="000834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C66D0A"/>
    <w:rPr>
      <w:rFonts w:asciiTheme="majorHAnsi" w:eastAsiaTheme="majorEastAsia" w:hAnsiTheme="majorHAnsi" w:cstheme="majorBidi"/>
      <w:b/>
      <w:bCs/>
      <w:color w:val="365F91" w:themeColor="accent1" w:themeShade="BF"/>
      <w:sz w:val="28"/>
      <w:szCs w:val="28"/>
    </w:rPr>
  </w:style>
  <w:style w:type="numbering" w:customStyle="1" w:styleId="11">
    <w:name w:val="Нет списка1"/>
    <w:next w:val="a2"/>
    <w:semiHidden/>
    <w:rsid w:val="00C66D0A"/>
  </w:style>
  <w:style w:type="paragraph" w:customStyle="1" w:styleId="12">
    <w:name w:val="Абзац списка1"/>
    <w:basedOn w:val="a"/>
    <w:rsid w:val="00C66D0A"/>
    <w:pPr>
      <w:ind w:left="720"/>
    </w:pPr>
    <w:rPr>
      <w:rFonts w:ascii="Calibri" w:eastAsia="Times New Roman" w:hAnsi="Calibri" w:cs="Calibri"/>
    </w:rPr>
  </w:style>
  <w:style w:type="paragraph" w:styleId="31">
    <w:name w:val="Body Text 3"/>
    <w:basedOn w:val="a"/>
    <w:link w:val="33"/>
    <w:rsid w:val="00C66D0A"/>
    <w:pPr>
      <w:spacing w:after="120"/>
    </w:pPr>
    <w:rPr>
      <w:rFonts w:ascii="Calibri" w:eastAsia="Times New Roman" w:hAnsi="Calibri" w:cs="Calibri"/>
      <w:sz w:val="16"/>
      <w:szCs w:val="16"/>
    </w:rPr>
  </w:style>
  <w:style w:type="character" w:customStyle="1" w:styleId="33">
    <w:name w:val="Основной текст 3 Знак"/>
    <w:basedOn w:val="a0"/>
    <w:link w:val="31"/>
    <w:rsid w:val="00C66D0A"/>
    <w:rPr>
      <w:rFonts w:ascii="Calibri" w:eastAsia="Times New Roman" w:hAnsi="Calibri" w:cs="Calibri"/>
      <w:sz w:val="16"/>
      <w:szCs w:val="16"/>
    </w:rPr>
  </w:style>
  <w:style w:type="paragraph" w:customStyle="1" w:styleId="af4">
    <w:name w:val="Комментарий"/>
    <w:basedOn w:val="a"/>
    <w:next w:val="a"/>
    <w:rsid w:val="00C66D0A"/>
    <w:pPr>
      <w:widowControl w:val="0"/>
      <w:autoSpaceDE w:val="0"/>
      <w:autoSpaceDN w:val="0"/>
      <w:adjustRightInd w:val="0"/>
      <w:spacing w:before="75" w:after="0" w:line="240" w:lineRule="auto"/>
      <w:ind w:left="170"/>
      <w:jc w:val="both"/>
    </w:pPr>
    <w:rPr>
      <w:rFonts w:ascii="Arial" w:eastAsia="Calibri" w:hAnsi="Arial" w:cs="Arial"/>
      <w:color w:val="353842"/>
      <w:sz w:val="24"/>
      <w:szCs w:val="24"/>
      <w:shd w:val="clear" w:color="auto" w:fill="F0F0F0"/>
      <w:lang w:eastAsia="ru-RU"/>
    </w:rPr>
  </w:style>
  <w:style w:type="paragraph" w:customStyle="1" w:styleId="af5">
    <w:name w:val="Таблицы (моноширинный)"/>
    <w:basedOn w:val="a"/>
    <w:next w:val="a"/>
    <w:rsid w:val="00C66D0A"/>
    <w:pPr>
      <w:widowControl w:val="0"/>
      <w:autoSpaceDE w:val="0"/>
      <w:autoSpaceDN w:val="0"/>
      <w:adjustRightInd w:val="0"/>
      <w:spacing w:after="0" w:line="240" w:lineRule="auto"/>
      <w:jc w:val="both"/>
    </w:pPr>
    <w:rPr>
      <w:rFonts w:ascii="Courier New" w:eastAsia="Calibri" w:hAnsi="Courier New" w:cs="Courier New"/>
      <w:sz w:val="28"/>
      <w:szCs w:val="28"/>
      <w:lang w:eastAsia="ru-RU"/>
    </w:rPr>
  </w:style>
  <w:style w:type="character" w:customStyle="1" w:styleId="af6">
    <w:name w:val="Цветовое выделение"/>
    <w:rsid w:val="00C66D0A"/>
    <w:rPr>
      <w:b/>
      <w:color w:val="000080"/>
      <w:sz w:val="28"/>
    </w:rPr>
  </w:style>
  <w:style w:type="paragraph" w:customStyle="1" w:styleId="13">
    <w:name w:val="Без интервала1"/>
    <w:rsid w:val="00C66D0A"/>
    <w:pPr>
      <w:spacing w:after="0" w:line="240" w:lineRule="auto"/>
    </w:pPr>
    <w:rPr>
      <w:rFonts w:ascii="Calibri" w:eastAsia="Times New Roman" w:hAnsi="Calibri" w:cs="Calibri"/>
    </w:rPr>
  </w:style>
  <w:style w:type="paragraph" w:customStyle="1" w:styleId="p9">
    <w:name w:val="p9"/>
    <w:basedOn w:val="a"/>
    <w:rsid w:val="00C66D0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7">
    <w:name w:val="p7"/>
    <w:basedOn w:val="a"/>
    <w:rsid w:val="00C66D0A"/>
    <w:pPr>
      <w:spacing w:before="100" w:beforeAutospacing="1" w:after="100" w:afterAutospacing="1"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329490.0" TargetMode="External"/><Relationship Id="rId13" Type="http://schemas.openxmlformats.org/officeDocument/2006/relationships/hyperlink" Target="garantf1://12025268.14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garantF1://70329490.1000" TargetMode="External"/><Relationship Id="rId12" Type="http://schemas.openxmlformats.org/officeDocument/2006/relationships/hyperlink" Target="garantf1://94384.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70094892.100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452676.15" TargetMode="External"/><Relationship Id="rId5" Type="http://schemas.openxmlformats.org/officeDocument/2006/relationships/settings" Target="settings.xml"/><Relationship Id="rId15" Type="http://schemas.openxmlformats.org/officeDocument/2006/relationships/hyperlink" Target="garantf1://12025268.92/" TargetMode="External"/><Relationship Id="rId10" Type="http://schemas.openxmlformats.org/officeDocument/2006/relationships/hyperlink" Target="garantF1://3900781.200" TargetMode="External"/><Relationship Id="rId4" Type="http://schemas.microsoft.com/office/2007/relationships/stylesWithEffects" Target="stylesWithEffects.xml"/><Relationship Id="rId9" Type="http://schemas.openxmlformats.org/officeDocument/2006/relationships/hyperlink" Target="garantF1://12025268.7000" TargetMode="External"/><Relationship Id="rId14" Type="http://schemas.openxmlformats.org/officeDocument/2006/relationships/hyperlink" Target="garantf1://12086926.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5CD0D-2071-4C16-852A-A9F96AD74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55</Pages>
  <Words>22417</Words>
  <Characters>127780</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Изма</cp:lastModifiedBy>
  <cp:revision>6</cp:revision>
  <cp:lastPrinted>2017-05-30T07:32:00Z</cp:lastPrinted>
  <dcterms:created xsi:type="dcterms:W3CDTF">2017-05-30T07:19:00Z</dcterms:created>
  <dcterms:modified xsi:type="dcterms:W3CDTF">2017-05-30T07:36:00Z</dcterms:modified>
</cp:coreProperties>
</file>